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97D" w:rsidRPr="00551AB1" w:rsidRDefault="0062297D" w:rsidP="0062297D">
      <w:pPr>
        <w:pStyle w:val="10"/>
        <w:ind w:right="-58"/>
        <w:rPr>
          <w:rFonts w:ascii="Times New Roman" w:hAnsi="Times New Roman"/>
          <w:sz w:val="24"/>
          <w:szCs w:val="24"/>
        </w:rPr>
      </w:pPr>
      <w:r>
        <w:rPr>
          <w:rFonts w:ascii="Times New Roman" w:hAnsi="Times New Roman"/>
          <w:sz w:val="24"/>
          <w:szCs w:val="24"/>
        </w:rPr>
        <w:t>АДМИНИСТРАЦИЯ К</w:t>
      </w:r>
      <w:r>
        <w:rPr>
          <w:rFonts w:ascii="Times New Roman" w:hAnsi="Times New Roman"/>
          <w:sz w:val="24"/>
          <w:szCs w:val="24"/>
          <w:lang w:val="ru-RU"/>
        </w:rPr>
        <w:t>РУГЛЯНСКОГО</w:t>
      </w:r>
      <w:r>
        <w:rPr>
          <w:rFonts w:ascii="Times New Roman" w:hAnsi="Times New Roman"/>
          <w:sz w:val="24"/>
          <w:szCs w:val="24"/>
        </w:rPr>
        <w:t xml:space="preserve">  СЕЛЬСКОГО ПОСЕЛЕНИЯ</w:t>
      </w:r>
    </w:p>
    <w:p w:rsidR="0062297D" w:rsidRDefault="0062297D" w:rsidP="0062297D">
      <w:pPr>
        <w:pStyle w:val="10"/>
        <w:ind w:right="-58"/>
        <w:rPr>
          <w:rFonts w:ascii="Times New Roman" w:hAnsi="Times New Roman"/>
          <w:sz w:val="24"/>
          <w:szCs w:val="24"/>
        </w:rPr>
      </w:pPr>
      <w:r>
        <w:rPr>
          <w:rFonts w:ascii="Times New Roman" w:hAnsi="Times New Roman"/>
          <w:sz w:val="24"/>
          <w:szCs w:val="24"/>
        </w:rPr>
        <w:t>каширского МУНИЦИПАЛЬНОГО РАЙОНА ВОРОНЕЖСКОЙ ОБЛАСТИ</w:t>
      </w:r>
    </w:p>
    <w:p w:rsidR="0062297D" w:rsidRDefault="0062297D" w:rsidP="0062297D">
      <w:pPr>
        <w:pStyle w:val="10"/>
        <w:ind w:right="-58"/>
        <w:rPr>
          <w:rFonts w:ascii="Times New Roman" w:hAnsi="Times New Roman"/>
          <w:sz w:val="24"/>
          <w:szCs w:val="24"/>
        </w:rPr>
      </w:pPr>
    </w:p>
    <w:p w:rsidR="0062297D" w:rsidRPr="00666E26" w:rsidRDefault="0062297D" w:rsidP="0062297D">
      <w:pPr>
        <w:pStyle w:val="10"/>
        <w:rPr>
          <w:rFonts w:ascii="Times New Roman" w:hAnsi="Times New Roman"/>
          <w:sz w:val="24"/>
          <w:szCs w:val="24"/>
        </w:rPr>
      </w:pPr>
    </w:p>
    <w:p w:rsidR="0062297D" w:rsidRDefault="0062297D" w:rsidP="0062297D">
      <w:pPr>
        <w:pStyle w:val="10"/>
        <w:rPr>
          <w:rFonts w:ascii="Times New Roman" w:hAnsi="Times New Roman"/>
          <w:sz w:val="24"/>
          <w:szCs w:val="24"/>
        </w:rPr>
      </w:pPr>
      <w:r>
        <w:rPr>
          <w:rFonts w:ascii="Times New Roman" w:hAnsi="Times New Roman"/>
          <w:sz w:val="24"/>
          <w:szCs w:val="24"/>
        </w:rPr>
        <w:t xml:space="preserve">П О С Т А Н О В Л Е Н И Е </w:t>
      </w:r>
    </w:p>
    <w:p w:rsidR="0062297D" w:rsidRDefault="0062297D" w:rsidP="0062297D">
      <w:pPr>
        <w:pStyle w:val="10"/>
        <w:rPr>
          <w:rFonts w:ascii="Times New Roman" w:hAnsi="Times New Roman"/>
          <w:sz w:val="24"/>
          <w:szCs w:val="24"/>
        </w:rPr>
      </w:pPr>
    </w:p>
    <w:p w:rsidR="0062297D" w:rsidRDefault="0062297D" w:rsidP="0062297D">
      <w:pPr>
        <w:rPr>
          <w:b/>
          <w:caps/>
          <w:lang w:eastAsia="ar-SA"/>
        </w:rPr>
      </w:pPr>
    </w:p>
    <w:p w:rsidR="0062297D" w:rsidRDefault="0062297D" w:rsidP="0062297D">
      <w:r>
        <w:t xml:space="preserve">    от  20    августа  </w:t>
      </w:r>
      <w:smartTag w:uri="urn:schemas-microsoft-com:office:smarttags" w:element="metricconverter">
        <w:smartTagPr>
          <w:attr w:name="ProductID" w:val="2015 г"/>
        </w:smartTagPr>
        <w:r>
          <w:t>2015 г</w:t>
        </w:r>
      </w:smartTag>
      <w:r>
        <w:t>.                                    №  101</w:t>
      </w:r>
    </w:p>
    <w:p w:rsidR="0062297D" w:rsidRDefault="0062297D" w:rsidP="0062297D">
      <w:r>
        <w:t xml:space="preserve">    с. Круглое</w:t>
      </w:r>
    </w:p>
    <w:p w:rsidR="0062297D" w:rsidRDefault="0062297D" w:rsidP="0062297D">
      <w:pPr>
        <w:rPr>
          <w:b/>
        </w:rPr>
      </w:pPr>
    </w:p>
    <w:p w:rsidR="0062297D" w:rsidRDefault="0062297D" w:rsidP="0062297D">
      <w:r>
        <w:rPr>
          <w:b/>
        </w:rPr>
        <w:t xml:space="preserve">О проекте административного </w:t>
      </w:r>
      <w:r w:rsidRPr="000F644C">
        <w:rPr>
          <w:b/>
        </w:rPr>
        <w:t xml:space="preserve"> </w:t>
      </w:r>
      <w:r>
        <w:rPr>
          <w:b/>
        </w:rPr>
        <w:t>регламента</w:t>
      </w:r>
    </w:p>
    <w:p w:rsidR="0062297D" w:rsidRDefault="0062297D" w:rsidP="0062297D">
      <w:pPr>
        <w:rPr>
          <w:b/>
        </w:rPr>
      </w:pPr>
      <w:r>
        <w:rPr>
          <w:b/>
        </w:rPr>
        <w:t xml:space="preserve">администрации Круглянского сельского </w:t>
      </w:r>
    </w:p>
    <w:p w:rsidR="0062297D" w:rsidRDefault="0062297D" w:rsidP="0062297D">
      <w:pPr>
        <w:rPr>
          <w:b/>
        </w:rPr>
      </w:pPr>
      <w:r>
        <w:rPr>
          <w:b/>
        </w:rPr>
        <w:t xml:space="preserve">поселения Каширского муниципального района </w:t>
      </w:r>
    </w:p>
    <w:p w:rsidR="0062297D" w:rsidRDefault="0062297D" w:rsidP="0062297D">
      <w:pPr>
        <w:rPr>
          <w:b/>
        </w:rPr>
      </w:pPr>
      <w:r>
        <w:rPr>
          <w:b/>
        </w:rPr>
        <w:t>Воронежской области по предоставлению</w:t>
      </w:r>
    </w:p>
    <w:p w:rsidR="0062297D" w:rsidRDefault="0062297D" w:rsidP="0062297D">
      <w:pPr>
        <w:rPr>
          <w:b/>
        </w:rPr>
      </w:pPr>
      <w:r>
        <w:rPr>
          <w:b/>
        </w:rPr>
        <w:t xml:space="preserve"> муниципальной услуги "Присвоение адреса </w:t>
      </w:r>
    </w:p>
    <w:p w:rsidR="0062297D" w:rsidRPr="000F644C" w:rsidRDefault="0062297D" w:rsidP="0062297D">
      <w:r>
        <w:rPr>
          <w:b/>
        </w:rPr>
        <w:t>объекту недвижимости и аннулирование адреса"</w:t>
      </w:r>
    </w:p>
    <w:p w:rsidR="0062297D" w:rsidRPr="000F644C" w:rsidRDefault="0062297D" w:rsidP="0062297D">
      <w:pPr>
        <w:jc w:val="center"/>
        <w:rPr>
          <w:b/>
          <w:bCs/>
        </w:rPr>
      </w:pPr>
      <w:r>
        <w:rPr>
          <w:b/>
        </w:rPr>
        <w:t xml:space="preserve"> </w:t>
      </w:r>
    </w:p>
    <w:p w:rsidR="0062297D" w:rsidRPr="008C341D" w:rsidRDefault="0062297D" w:rsidP="0062297D">
      <w:pPr>
        <w:rPr>
          <w:b/>
        </w:rPr>
      </w:pPr>
    </w:p>
    <w:p w:rsidR="0062297D" w:rsidRDefault="0062297D" w:rsidP="0062297D">
      <w:pPr>
        <w:rPr>
          <w:b/>
        </w:rPr>
      </w:pPr>
    </w:p>
    <w:p w:rsidR="0062297D" w:rsidRDefault="0062297D" w:rsidP="0062297D"/>
    <w:p w:rsidR="0062297D" w:rsidRPr="000E0887" w:rsidRDefault="0062297D" w:rsidP="0062297D">
      <w:pPr>
        <w:spacing w:line="240" w:lineRule="atLeast"/>
        <w:ind w:firstLine="708"/>
        <w:jc w:val="both"/>
      </w:pPr>
      <w:r w:rsidRPr="000E0887">
        <w:t xml:space="preserve">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w:t>
      </w:r>
      <w:r>
        <w:t>ственных и муниципальных услуг»</w:t>
      </w:r>
    </w:p>
    <w:p w:rsidR="0062297D" w:rsidRDefault="0062297D" w:rsidP="0062297D"/>
    <w:p w:rsidR="0062297D" w:rsidRPr="000E0887" w:rsidRDefault="0062297D" w:rsidP="0062297D">
      <w:pPr>
        <w:shd w:val="clear" w:color="auto" w:fill="FFFFFF"/>
        <w:spacing w:line="360" w:lineRule="auto"/>
        <w:jc w:val="center"/>
      </w:pPr>
      <w:r w:rsidRPr="00666E26">
        <w:rPr>
          <w:b/>
        </w:rPr>
        <w:t>ПОСТАНОВЛЯЮ:</w:t>
      </w:r>
    </w:p>
    <w:p w:rsidR="0062297D" w:rsidRDefault="0062297D" w:rsidP="0062297D">
      <w:pPr>
        <w:widowControl w:val="0"/>
        <w:autoSpaceDE w:val="0"/>
        <w:autoSpaceDN w:val="0"/>
        <w:adjustRightInd w:val="0"/>
      </w:pPr>
    </w:p>
    <w:p w:rsidR="0062297D" w:rsidRDefault="0062297D" w:rsidP="0062297D">
      <w:r w:rsidRPr="008C341D">
        <w:t xml:space="preserve"> 1.</w:t>
      </w:r>
      <w:r>
        <w:t xml:space="preserve"> Принять проект</w:t>
      </w:r>
      <w:r w:rsidRPr="000E0887">
        <w:rPr>
          <w:b/>
        </w:rPr>
        <w:t xml:space="preserve"> </w:t>
      </w:r>
      <w:r w:rsidRPr="000E0887">
        <w:t>административного  регламента</w:t>
      </w:r>
      <w:r>
        <w:t xml:space="preserve">  </w:t>
      </w:r>
      <w:r w:rsidRPr="000E0887">
        <w:t>ад</w:t>
      </w:r>
      <w:r>
        <w:t xml:space="preserve">министрации Круглянского </w:t>
      </w:r>
      <w:r w:rsidRPr="000E0887">
        <w:t xml:space="preserve">сельского </w:t>
      </w:r>
      <w:r>
        <w:t xml:space="preserve"> </w:t>
      </w:r>
      <w:r w:rsidRPr="000E0887">
        <w:t xml:space="preserve">поселения Каширского муниципального района </w:t>
      </w:r>
      <w:r>
        <w:t xml:space="preserve"> </w:t>
      </w:r>
      <w:r w:rsidRPr="000E0887">
        <w:t>Воронежской области по предоставлению</w:t>
      </w:r>
      <w:r>
        <w:t xml:space="preserve"> </w:t>
      </w:r>
      <w:r w:rsidRPr="000E0887">
        <w:t xml:space="preserve"> муниципальной услуги "Присвоение адреса </w:t>
      </w:r>
      <w:r>
        <w:t xml:space="preserve"> </w:t>
      </w:r>
      <w:r w:rsidRPr="000E0887">
        <w:t>объекту недвижимости и аннулирование адреса"</w:t>
      </w:r>
      <w:r>
        <w:t xml:space="preserve"> для  размещения  на официальном сайте </w:t>
      </w:r>
      <w:r>
        <w:rPr>
          <w:b/>
        </w:rPr>
        <w:t xml:space="preserve"> </w:t>
      </w:r>
      <w:r w:rsidRPr="009E1D7B">
        <w:t>в сети "Интернет"</w:t>
      </w:r>
      <w:r>
        <w:t xml:space="preserve"> на всеобщее обсуждение.</w:t>
      </w:r>
    </w:p>
    <w:p w:rsidR="0062297D" w:rsidRDefault="0062297D" w:rsidP="0062297D">
      <w:bookmarkStart w:id="0" w:name="Par30"/>
      <w:bookmarkEnd w:id="0"/>
      <w:r>
        <w:t>2.Настоящее постановление  подлежит обнародованию.</w:t>
      </w:r>
    </w:p>
    <w:p w:rsidR="0062297D" w:rsidRDefault="0062297D" w:rsidP="0062297D">
      <w:pPr>
        <w:autoSpaceDE w:val="0"/>
        <w:autoSpaceDN w:val="0"/>
        <w:adjustRightInd w:val="0"/>
      </w:pPr>
      <w:r>
        <w:t>3. Контроль за выполнением настоящего постановления оставляю за собой.</w:t>
      </w:r>
    </w:p>
    <w:p w:rsidR="0062297D" w:rsidRDefault="0062297D" w:rsidP="0062297D">
      <w:pPr>
        <w:autoSpaceDE w:val="0"/>
        <w:autoSpaceDN w:val="0"/>
        <w:adjustRightInd w:val="0"/>
      </w:pPr>
    </w:p>
    <w:p w:rsidR="0062297D" w:rsidRDefault="0062297D" w:rsidP="0062297D">
      <w:pPr>
        <w:autoSpaceDE w:val="0"/>
        <w:autoSpaceDN w:val="0"/>
        <w:adjustRightInd w:val="0"/>
      </w:pPr>
    </w:p>
    <w:p w:rsidR="0062297D" w:rsidRDefault="0062297D" w:rsidP="0062297D"/>
    <w:p w:rsidR="0062297D" w:rsidRDefault="0062297D" w:rsidP="0062297D"/>
    <w:p w:rsidR="0062297D" w:rsidRPr="00666E26" w:rsidRDefault="0062297D" w:rsidP="0062297D">
      <w:pPr>
        <w:rPr>
          <w:color w:val="000000"/>
        </w:rPr>
      </w:pPr>
      <w:r w:rsidRPr="00666E26">
        <w:rPr>
          <w:color w:val="000000"/>
        </w:rPr>
        <w:t xml:space="preserve">Глава </w:t>
      </w:r>
      <w:r>
        <w:rPr>
          <w:color w:val="000000"/>
        </w:rPr>
        <w:t>Круглянского</w:t>
      </w:r>
      <w:r w:rsidRPr="00666E26">
        <w:rPr>
          <w:color w:val="000000"/>
        </w:rPr>
        <w:t xml:space="preserve"> сельского поселения                                         </w:t>
      </w:r>
      <w:r>
        <w:rPr>
          <w:color w:val="000000"/>
        </w:rPr>
        <w:t>Г.Н.Лихачев</w:t>
      </w:r>
    </w:p>
    <w:p w:rsidR="0062297D" w:rsidRDefault="0062297D" w:rsidP="0062297D">
      <w:pPr>
        <w:ind w:firstLine="709"/>
        <w:jc w:val="right"/>
        <w:rPr>
          <w:sz w:val="28"/>
          <w:szCs w:val="28"/>
        </w:rPr>
      </w:pPr>
    </w:p>
    <w:p w:rsidR="0062297D" w:rsidRDefault="0062297D" w:rsidP="0062297D">
      <w:pPr>
        <w:ind w:firstLine="709"/>
        <w:jc w:val="right"/>
        <w:rPr>
          <w:sz w:val="28"/>
          <w:szCs w:val="28"/>
        </w:rPr>
      </w:pPr>
    </w:p>
    <w:p w:rsidR="0062297D" w:rsidRDefault="0062297D" w:rsidP="0062297D">
      <w:pPr>
        <w:ind w:firstLine="709"/>
        <w:jc w:val="right"/>
        <w:rPr>
          <w:sz w:val="28"/>
          <w:szCs w:val="28"/>
        </w:rPr>
      </w:pPr>
    </w:p>
    <w:p w:rsidR="0062297D" w:rsidRDefault="0062297D" w:rsidP="0062297D">
      <w:pPr>
        <w:ind w:firstLine="709"/>
        <w:jc w:val="right"/>
        <w:rPr>
          <w:sz w:val="28"/>
          <w:szCs w:val="28"/>
        </w:rPr>
      </w:pPr>
    </w:p>
    <w:p w:rsidR="0062297D" w:rsidRDefault="0062297D" w:rsidP="0062297D">
      <w:pPr>
        <w:ind w:firstLine="709"/>
        <w:jc w:val="right"/>
        <w:rPr>
          <w:sz w:val="28"/>
          <w:szCs w:val="28"/>
        </w:rPr>
      </w:pPr>
    </w:p>
    <w:p w:rsidR="0062297D" w:rsidRDefault="0062297D" w:rsidP="0062297D">
      <w:pPr>
        <w:ind w:firstLine="709"/>
        <w:jc w:val="right"/>
        <w:rPr>
          <w:sz w:val="28"/>
          <w:szCs w:val="28"/>
        </w:rPr>
      </w:pPr>
    </w:p>
    <w:p w:rsidR="0062297D" w:rsidRDefault="0062297D" w:rsidP="0062297D">
      <w:pPr>
        <w:ind w:firstLine="709"/>
        <w:jc w:val="right"/>
        <w:rPr>
          <w:sz w:val="28"/>
          <w:szCs w:val="28"/>
        </w:rPr>
      </w:pPr>
    </w:p>
    <w:p w:rsidR="0062297D" w:rsidRDefault="0062297D" w:rsidP="0062297D">
      <w:pPr>
        <w:ind w:firstLine="709"/>
        <w:jc w:val="right"/>
        <w:rPr>
          <w:sz w:val="28"/>
          <w:szCs w:val="28"/>
        </w:rPr>
      </w:pPr>
    </w:p>
    <w:p w:rsidR="0062297D" w:rsidRDefault="0062297D" w:rsidP="0062297D">
      <w:pPr>
        <w:ind w:firstLine="709"/>
        <w:jc w:val="right"/>
        <w:rPr>
          <w:sz w:val="28"/>
          <w:szCs w:val="28"/>
        </w:rPr>
      </w:pPr>
    </w:p>
    <w:p w:rsidR="0062297D" w:rsidRPr="00D51BA1" w:rsidRDefault="0062297D" w:rsidP="0062297D">
      <w:pPr>
        <w:ind w:firstLine="709"/>
        <w:jc w:val="right"/>
        <w:rPr>
          <w:sz w:val="28"/>
          <w:szCs w:val="28"/>
        </w:rPr>
      </w:pPr>
    </w:p>
    <w:p w:rsidR="0062297D" w:rsidRPr="00D51BA1" w:rsidRDefault="0062297D" w:rsidP="0062297D">
      <w:pPr>
        <w:jc w:val="center"/>
        <w:rPr>
          <w:b/>
          <w:sz w:val="28"/>
          <w:szCs w:val="28"/>
        </w:rPr>
      </w:pPr>
      <w:r w:rsidRPr="00D51BA1">
        <w:rPr>
          <w:b/>
          <w:sz w:val="28"/>
          <w:szCs w:val="28"/>
        </w:rPr>
        <w:lastRenderedPageBreak/>
        <w:t>АДМИНИСТРАТИВНЫЙ РЕГЛАМЕНТ</w:t>
      </w:r>
    </w:p>
    <w:p w:rsidR="0062297D" w:rsidRPr="00D51BA1" w:rsidRDefault="0062297D" w:rsidP="0062297D">
      <w:pPr>
        <w:jc w:val="center"/>
        <w:rPr>
          <w:b/>
          <w:sz w:val="28"/>
          <w:szCs w:val="28"/>
        </w:rPr>
      </w:pPr>
      <w:r w:rsidRPr="00D51BA1">
        <w:rPr>
          <w:b/>
          <w:sz w:val="28"/>
          <w:szCs w:val="28"/>
        </w:rPr>
        <w:t xml:space="preserve">АДМИНИСТРАЦИИ </w:t>
      </w:r>
      <w:r>
        <w:rPr>
          <w:b/>
          <w:sz w:val="28"/>
          <w:szCs w:val="28"/>
        </w:rPr>
        <w:t>КРУГЛЯНСКОГО</w:t>
      </w:r>
      <w:r w:rsidRPr="00D51BA1">
        <w:rPr>
          <w:b/>
          <w:sz w:val="28"/>
          <w:szCs w:val="28"/>
        </w:rPr>
        <w:t xml:space="preserve"> СЕЛЬСКОГО ПОСЕ</w:t>
      </w:r>
      <w:r>
        <w:rPr>
          <w:b/>
          <w:sz w:val="28"/>
          <w:szCs w:val="28"/>
        </w:rPr>
        <w:t xml:space="preserve">ЛЕНИЯ КАШИРСКОГО </w:t>
      </w:r>
      <w:r w:rsidRPr="00D51BA1">
        <w:rPr>
          <w:b/>
          <w:sz w:val="28"/>
          <w:szCs w:val="28"/>
        </w:rPr>
        <w:t>МУНИЦИПАЛЬНОГО РАЙОНА  ВОРОНЕЖСКОЙ ОБЛАСТИ</w:t>
      </w:r>
    </w:p>
    <w:p w:rsidR="0062297D" w:rsidRPr="00D51BA1" w:rsidRDefault="0062297D" w:rsidP="0062297D">
      <w:pPr>
        <w:jc w:val="center"/>
        <w:rPr>
          <w:b/>
          <w:sz w:val="28"/>
          <w:szCs w:val="28"/>
        </w:rPr>
      </w:pPr>
      <w:r w:rsidRPr="00D51BA1">
        <w:rPr>
          <w:b/>
          <w:sz w:val="28"/>
          <w:szCs w:val="28"/>
        </w:rPr>
        <w:t>ПО ПРЕДОСТАВЛЕНИЮ МУНИЦИПАЛЬНОЙ УСЛУГИ</w:t>
      </w:r>
    </w:p>
    <w:p w:rsidR="0062297D" w:rsidRPr="00D51BA1" w:rsidRDefault="0062297D" w:rsidP="0062297D">
      <w:pPr>
        <w:jc w:val="center"/>
        <w:rPr>
          <w:b/>
          <w:bCs/>
          <w:sz w:val="28"/>
          <w:szCs w:val="28"/>
        </w:rPr>
      </w:pPr>
      <w:r w:rsidRPr="00D51BA1">
        <w:rPr>
          <w:b/>
          <w:sz w:val="28"/>
          <w:szCs w:val="28"/>
        </w:rPr>
        <w:t>«</w:t>
      </w:r>
      <w:r>
        <w:rPr>
          <w:b/>
          <w:sz w:val="28"/>
          <w:szCs w:val="28"/>
        </w:rPr>
        <w:t xml:space="preserve">ПРИСВОЕНИЕ АДРЕСА ОБЪЕКТУ </w:t>
      </w:r>
      <w:r w:rsidRPr="00804597">
        <w:rPr>
          <w:b/>
          <w:sz w:val="28"/>
          <w:szCs w:val="28"/>
        </w:rPr>
        <w:t>НЕДВИЖИМОСТИ</w:t>
      </w:r>
      <w:r>
        <w:rPr>
          <w:b/>
          <w:sz w:val="28"/>
          <w:szCs w:val="28"/>
        </w:rPr>
        <w:t xml:space="preserve"> И АННУЛИРОВАНИЕ АДРЕСА</w:t>
      </w:r>
      <w:r w:rsidRPr="00D51BA1">
        <w:rPr>
          <w:b/>
          <w:sz w:val="28"/>
          <w:szCs w:val="28"/>
        </w:rPr>
        <w:t>»</w:t>
      </w:r>
    </w:p>
    <w:p w:rsidR="0062297D" w:rsidRPr="00D51BA1" w:rsidRDefault="0062297D" w:rsidP="0062297D">
      <w:pPr>
        <w:ind w:firstLine="709"/>
        <w:jc w:val="center"/>
        <w:rPr>
          <w:sz w:val="28"/>
          <w:szCs w:val="28"/>
        </w:rPr>
      </w:pPr>
    </w:p>
    <w:p w:rsidR="0062297D" w:rsidRPr="00D51BA1" w:rsidRDefault="0062297D" w:rsidP="0062297D">
      <w:pPr>
        <w:numPr>
          <w:ilvl w:val="0"/>
          <w:numId w:val="1"/>
        </w:numPr>
        <w:ind w:left="0" w:firstLine="709"/>
        <w:jc w:val="center"/>
        <w:rPr>
          <w:b/>
          <w:sz w:val="28"/>
          <w:szCs w:val="28"/>
        </w:rPr>
      </w:pPr>
      <w:r w:rsidRPr="00D51BA1">
        <w:rPr>
          <w:b/>
          <w:sz w:val="28"/>
          <w:szCs w:val="28"/>
        </w:rPr>
        <w:t>Общие положения</w:t>
      </w:r>
    </w:p>
    <w:p w:rsidR="0062297D" w:rsidRPr="00D51BA1" w:rsidRDefault="0062297D" w:rsidP="0062297D">
      <w:pPr>
        <w:ind w:firstLine="709"/>
        <w:rPr>
          <w:b/>
          <w:sz w:val="28"/>
          <w:szCs w:val="28"/>
        </w:rPr>
      </w:pPr>
    </w:p>
    <w:p w:rsidR="0062297D" w:rsidRPr="00D51BA1" w:rsidRDefault="0062297D" w:rsidP="0062297D">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w:t>
      </w:r>
      <w:r>
        <w:rPr>
          <w:sz w:val="28"/>
          <w:szCs w:val="28"/>
        </w:rPr>
        <w:t>ия административного регламента</w:t>
      </w:r>
    </w:p>
    <w:p w:rsidR="0062297D" w:rsidRPr="00D51BA1" w:rsidRDefault="0062297D" w:rsidP="0062297D">
      <w:pPr>
        <w:tabs>
          <w:tab w:val="num" w:pos="142"/>
          <w:tab w:val="left" w:pos="1440"/>
          <w:tab w:val="left" w:pos="1560"/>
        </w:tabs>
        <w:ind w:firstLine="709"/>
        <w:jc w:val="both"/>
        <w:rPr>
          <w:sz w:val="28"/>
          <w:szCs w:val="28"/>
        </w:rPr>
      </w:pPr>
      <w:r w:rsidRPr="00D51BA1">
        <w:rPr>
          <w:sz w:val="28"/>
          <w:szCs w:val="28"/>
        </w:rPr>
        <w:t>Предметом регулирования административного регламента по предоставлению муниципальной услуги «</w:t>
      </w:r>
      <w:r>
        <w:rPr>
          <w:sz w:val="28"/>
          <w:szCs w:val="28"/>
        </w:rPr>
        <w:t>Присвоение адреса объекту недвижимости и аннулирование адреса</w:t>
      </w:r>
      <w:r w:rsidRPr="00D51BA1">
        <w:rPr>
          <w:sz w:val="28"/>
          <w:szCs w:val="28"/>
        </w:rPr>
        <w:t>» (далее – административный регламент) являются отношения, возникающие между заявителями, адм</w:t>
      </w:r>
      <w:r>
        <w:rPr>
          <w:sz w:val="28"/>
          <w:szCs w:val="28"/>
        </w:rPr>
        <w:t>инистрацией Круглянского</w:t>
      </w:r>
      <w:r w:rsidRPr="00D51BA1">
        <w:rPr>
          <w:sz w:val="28"/>
          <w:szCs w:val="28"/>
        </w:rPr>
        <w:t xml:space="preserve"> сельского поселения при </w:t>
      </w:r>
      <w:r>
        <w:rPr>
          <w:sz w:val="28"/>
          <w:szCs w:val="28"/>
        </w:rPr>
        <w:t xml:space="preserve">присвоении и аннулировании адресов </w:t>
      </w:r>
      <w:r w:rsidRPr="00DB6FD6">
        <w:rPr>
          <w:sz w:val="28"/>
          <w:szCs w:val="28"/>
        </w:rPr>
        <w:t>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 (далее – объекты адресации)</w:t>
      </w:r>
      <w:r w:rsidRPr="00D51BA1">
        <w:rPr>
          <w:sz w:val="28"/>
          <w:szCs w:val="28"/>
        </w:rPr>
        <w:t xml:space="preserve">, а также определение </w:t>
      </w:r>
      <w:r>
        <w:rPr>
          <w:sz w:val="28"/>
          <w:szCs w:val="28"/>
        </w:rPr>
        <w:t xml:space="preserve">состава, последовательности и </w:t>
      </w:r>
      <w:r w:rsidRPr="00D51BA1">
        <w:rPr>
          <w:sz w:val="28"/>
          <w:szCs w:val="28"/>
        </w:rPr>
        <w:t xml:space="preserve"> сроков выполнения административных процедур при предоставлении муниципальной услуги.</w:t>
      </w:r>
    </w:p>
    <w:p w:rsidR="0062297D" w:rsidRPr="00D51BA1" w:rsidRDefault="0062297D" w:rsidP="0062297D">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62297D" w:rsidRPr="00B43096" w:rsidRDefault="0062297D" w:rsidP="0062297D">
      <w:pPr>
        <w:tabs>
          <w:tab w:val="num" w:pos="142"/>
        </w:tabs>
        <w:autoSpaceDE w:val="0"/>
        <w:autoSpaceDN w:val="0"/>
        <w:adjustRightInd w:val="0"/>
        <w:ind w:firstLine="709"/>
        <w:jc w:val="both"/>
        <w:rPr>
          <w:sz w:val="28"/>
          <w:szCs w:val="28"/>
        </w:rPr>
      </w:pPr>
      <w:r w:rsidRPr="00D51BA1">
        <w:rPr>
          <w:sz w:val="28"/>
          <w:szCs w:val="28"/>
        </w:rPr>
        <w:t xml:space="preserve">Заявителями являются </w:t>
      </w:r>
      <w:r>
        <w:rPr>
          <w:sz w:val="28"/>
          <w:szCs w:val="28"/>
        </w:rPr>
        <w:t>физические или юридические лица (далее – заявитель), являющиеся собственниками</w:t>
      </w:r>
      <w:r w:rsidRPr="00B43096">
        <w:rPr>
          <w:sz w:val="28"/>
          <w:szCs w:val="28"/>
        </w:rPr>
        <w:t xml:space="preserve"> объекта </w:t>
      </w:r>
      <w:r>
        <w:rPr>
          <w:sz w:val="28"/>
          <w:szCs w:val="28"/>
        </w:rPr>
        <w:t>адресации, либо лицами</w:t>
      </w:r>
      <w:r w:rsidRPr="00B43096">
        <w:rPr>
          <w:sz w:val="28"/>
          <w:szCs w:val="28"/>
        </w:rPr>
        <w:t>, обладающ</w:t>
      </w:r>
      <w:r>
        <w:rPr>
          <w:sz w:val="28"/>
          <w:szCs w:val="28"/>
        </w:rPr>
        <w:t>ими</w:t>
      </w:r>
      <w:r w:rsidRPr="00B43096">
        <w:rPr>
          <w:sz w:val="28"/>
          <w:szCs w:val="28"/>
        </w:rPr>
        <w:t xml:space="preserve"> одним из следующих вещных прав на объект </w:t>
      </w:r>
      <w:r>
        <w:rPr>
          <w:sz w:val="28"/>
          <w:szCs w:val="28"/>
        </w:rPr>
        <w:t>адресации</w:t>
      </w:r>
      <w:r w:rsidRPr="00B43096">
        <w:rPr>
          <w:sz w:val="28"/>
          <w:szCs w:val="28"/>
        </w:rPr>
        <w:t>:</w:t>
      </w:r>
    </w:p>
    <w:p w:rsidR="0062297D" w:rsidRPr="00B43096" w:rsidRDefault="0062297D" w:rsidP="0062297D">
      <w:pPr>
        <w:tabs>
          <w:tab w:val="num" w:pos="142"/>
        </w:tabs>
        <w:autoSpaceDE w:val="0"/>
        <w:autoSpaceDN w:val="0"/>
        <w:adjustRightInd w:val="0"/>
        <w:ind w:firstLine="709"/>
        <w:jc w:val="both"/>
        <w:rPr>
          <w:sz w:val="28"/>
          <w:szCs w:val="28"/>
        </w:rPr>
      </w:pPr>
      <w:r w:rsidRPr="00B43096">
        <w:rPr>
          <w:sz w:val="28"/>
          <w:szCs w:val="28"/>
        </w:rPr>
        <w:t>а) право хозяйственного ведения;</w:t>
      </w:r>
    </w:p>
    <w:p w:rsidR="0062297D" w:rsidRPr="00B43096" w:rsidRDefault="0062297D" w:rsidP="0062297D">
      <w:pPr>
        <w:tabs>
          <w:tab w:val="num" w:pos="142"/>
        </w:tabs>
        <w:autoSpaceDE w:val="0"/>
        <w:autoSpaceDN w:val="0"/>
        <w:adjustRightInd w:val="0"/>
        <w:ind w:firstLine="709"/>
        <w:jc w:val="both"/>
        <w:rPr>
          <w:sz w:val="28"/>
          <w:szCs w:val="28"/>
        </w:rPr>
      </w:pPr>
      <w:r w:rsidRPr="00B43096">
        <w:rPr>
          <w:sz w:val="28"/>
          <w:szCs w:val="28"/>
        </w:rPr>
        <w:t>б) право оперативного управления;</w:t>
      </w:r>
    </w:p>
    <w:p w:rsidR="0062297D" w:rsidRPr="00B43096" w:rsidRDefault="0062297D" w:rsidP="0062297D">
      <w:pPr>
        <w:tabs>
          <w:tab w:val="num" w:pos="142"/>
        </w:tabs>
        <w:autoSpaceDE w:val="0"/>
        <w:autoSpaceDN w:val="0"/>
        <w:adjustRightInd w:val="0"/>
        <w:ind w:firstLine="709"/>
        <w:jc w:val="both"/>
        <w:rPr>
          <w:sz w:val="28"/>
          <w:szCs w:val="28"/>
        </w:rPr>
      </w:pPr>
      <w:r w:rsidRPr="00B43096">
        <w:rPr>
          <w:sz w:val="28"/>
          <w:szCs w:val="28"/>
        </w:rPr>
        <w:t>в) право пожизненно наследуемого владения;</w:t>
      </w:r>
    </w:p>
    <w:p w:rsidR="0062297D" w:rsidRDefault="0062297D" w:rsidP="0062297D">
      <w:pPr>
        <w:tabs>
          <w:tab w:val="num" w:pos="142"/>
        </w:tabs>
        <w:autoSpaceDE w:val="0"/>
        <w:autoSpaceDN w:val="0"/>
        <w:adjustRightInd w:val="0"/>
        <w:ind w:firstLine="709"/>
        <w:jc w:val="both"/>
        <w:rPr>
          <w:sz w:val="28"/>
          <w:szCs w:val="28"/>
        </w:rPr>
      </w:pPr>
      <w:r w:rsidRPr="00B43096">
        <w:rPr>
          <w:sz w:val="28"/>
          <w:szCs w:val="28"/>
        </w:rPr>
        <w:t>г) право постоянного (бессрочного) пользования.</w:t>
      </w:r>
    </w:p>
    <w:p w:rsidR="0062297D" w:rsidRPr="00B43096" w:rsidRDefault="0062297D" w:rsidP="0062297D">
      <w:pPr>
        <w:autoSpaceDE w:val="0"/>
        <w:autoSpaceDN w:val="0"/>
        <w:adjustRightInd w:val="0"/>
        <w:ind w:firstLine="709"/>
        <w:jc w:val="both"/>
        <w:rPr>
          <w:sz w:val="28"/>
          <w:szCs w:val="28"/>
        </w:rPr>
      </w:pPr>
      <w:r w:rsidRPr="00B43096">
        <w:rPr>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62297D" w:rsidRPr="00B43096" w:rsidRDefault="0062297D" w:rsidP="0062297D">
      <w:pPr>
        <w:autoSpaceDE w:val="0"/>
        <w:autoSpaceDN w:val="0"/>
        <w:adjustRightInd w:val="0"/>
        <w:ind w:firstLine="709"/>
        <w:jc w:val="both"/>
        <w:rPr>
          <w:sz w:val="28"/>
          <w:szCs w:val="28"/>
        </w:rPr>
      </w:pPr>
      <w:r w:rsidRPr="00B43096">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2297D" w:rsidRDefault="0062297D" w:rsidP="0062297D">
      <w:pPr>
        <w:autoSpaceDE w:val="0"/>
        <w:autoSpaceDN w:val="0"/>
        <w:adjustRightInd w:val="0"/>
        <w:ind w:firstLine="709"/>
        <w:jc w:val="both"/>
        <w:rPr>
          <w:sz w:val="28"/>
          <w:szCs w:val="28"/>
        </w:rPr>
      </w:pPr>
      <w:r w:rsidRPr="00B43096">
        <w:rPr>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w:t>
      </w:r>
      <w:r w:rsidRPr="00B43096">
        <w:rPr>
          <w:sz w:val="28"/>
          <w:szCs w:val="28"/>
        </w:rPr>
        <w:lastRenderedPageBreak/>
        <w:t>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62297D" w:rsidRPr="00F60669" w:rsidRDefault="0062297D" w:rsidP="0062297D">
      <w:pPr>
        <w:numPr>
          <w:ilvl w:val="1"/>
          <w:numId w:val="1"/>
        </w:numPr>
        <w:autoSpaceDE w:val="0"/>
        <w:autoSpaceDN w:val="0"/>
        <w:adjustRightInd w:val="0"/>
        <w:ind w:left="0" w:firstLine="709"/>
        <w:jc w:val="both"/>
        <w:rPr>
          <w:sz w:val="28"/>
          <w:szCs w:val="28"/>
        </w:rPr>
      </w:pPr>
      <w:r w:rsidRPr="00F60669">
        <w:rPr>
          <w:sz w:val="28"/>
          <w:szCs w:val="28"/>
        </w:rPr>
        <w:t>Требования к порядку информирования о предоставлении муниципальной услуги</w:t>
      </w:r>
    </w:p>
    <w:p w:rsidR="0062297D" w:rsidRPr="00F60669" w:rsidRDefault="0062297D" w:rsidP="0062297D">
      <w:pPr>
        <w:numPr>
          <w:ilvl w:val="2"/>
          <w:numId w:val="1"/>
        </w:numPr>
        <w:autoSpaceDE w:val="0"/>
        <w:autoSpaceDN w:val="0"/>
        <w:adjustRightInd w:val="0"/>
        <w:ind w:left="0" w:firstLine="709"/>
        <w:jc w:val="both"/>
        <w:rPr>
          <w:sz w:val="28"/>
          <w:szCs w:val="28"/>
        </w:rPr>
      </w:pPr>
      <w:r w:rsidRPr="00F60669">
        <w:rPr>
          <w:sz w:val="28"/>
          <w:szCs w:val="28"/>
        </w:rPr>
        <w:t>Местонахожд</w:t>
      </w:r>
      <w:r>
        <w:rPr>
          <w:sz w:val="28"/>
          <w:szCs w:val="28"/>
        </w:rPr>
        <w:t xml:space="preserve">ение администрации Круглянского сельского поселения </w:t>
      </w:r>
      <w:r w:rsidRPr="00F60669">
        <w:rPr>
          <w:sz w:val="28"/>
          <w:szCs w:val="28"/>
        </w:rPr>
        <w:t xml:space="preserve"> (далее – администрация): </w:t>
      </w:r>
      <w:r>
        <w:rPr>
          <w:sz w:val="28"/>
          <w:szCs w:val="28"/>
        </w:rPr>
        <w:t>396341  Воронежская область, Каширский район, с.Круглое, ул.Карла Маркса, дом 52</w:t>
      </w:r>
      <w:r w:rsidRPr="00F60669">
        <w:rPr>
          <w:sz w:val="28"/>
          <w:szCs w:val="28"/>
        </w:rPr>
        <w:t>.</w:t>
      </w:r>
    </w:p>
    <w:p w:rsidR="0062297D" w:rsidRPr="00F60669" w:rsidRDefault="0062297D" w:rsidP="0062297D">
      <w:pPr>
        <w:autoSpaceDE w:val="0"/>
        <w:autoSpaceDN w:val="0"/>
        <w:adjustRightInd w:val="0"/>
        <w:ind w:firstLine="709"/>
        <w:jc w:val="both"/>
        <w:rPr>
          <w:sz w:val="28"/>
          <w:szCs w:val="28"/>
        </w:rPr>
      </w:pPr>
      <w:r w:rsidRPr="00F60669">
        <w:rPr>
          <w:sz w:val="28"/>
          <w:szCs w:val="28"/>
        </w:rPr>
        <w:t>График (режим) работы администрации:</w:t>
      </w:r>
    </w:p>
    <w:p w:rsidR="0062297D" w:rsidRPr="00F60669" w:rsidRDefault="0062297D" w:rsidP="0062297D">
      <w:pPr>
        <w:autoSpaceDE w:val="0"/>
        <w:autoSpaceDN w:val="0"/>
        <w:adjustRightInd w:val="0"/>
        <w:ind w:firstLine="709"/>
        <w:jc w:val="both"/>
        <w:rPr>
          <w:sz w:val="28"/>
          <w:szCs w:val="28"/>
        </w:rPr>
      </w:pPr>
      <w:r w:rsidRPr="00F60669">
        <w:rPr>
          <w:sz w:val="28"/>
          <w:szCs w:val="28"/>
        </w:rPr>
        <w:t>поне</w:t>
      </w:r>
      <w:r>
        <w:rPr>
          <w:sz w:val="28"/>
          <w:szCs w:val="28"/>
        </w:rPr>
        <w:t>дельник - пятница: с 09.00 до 18</w:t>
      </w:r>
      <w:r w:rsidRPr="00F60669">
        <w:rPr>
          <w:sz w:val="28"/>
          <w:szCs w:val="28"/>
        </w:rPr>
        <w:t>.00;</w:t>
      </w:r>
      <w:r w:rsidRPr="00F60669">
        <w:rPr>
          <w:sz w:val="28"/>
          <w:szCs w:val="28"/>
        </w:rPr>
        <w:tab/>
      </w:r>
    </w:p>
    <w:p w:rsidR="0062297D" w:rsidRPr="00F60669" w:rsidRDefault="0062297D" w:rsidP="0062297D">
      <w:pPr>
        <w:autoSpaceDE w:val="0"/>
        <w:autoSpaceDN w:val="0"/>
        <w:adjustRightInd w:val="0"/>
        <w:ind w:firstLine="709"/>
        <w:jc w:val="both"/>
        <w:rPr>
          <w:sz w:val="28"/>
          <w:szCs w:val="28"/>
        </w:rPr>
      </w:pPr>
      <w:r>
        <w:rPr>
          <w:sz w:val="28"/>
          <w:szCs w:val="28"/>
        </w:rPr>
        <w:t>перерыв: с 13.00 до 14.00</w:t>
      </w:r>
      <w:r w:rsidRPr="00F60669">
        <w:rPr>
          <w:sz w:val="28"/>
          <w:szCs w:val="28"/>
        </w:rPr>
        <w:t>.</w:t>
      </w:r>
    </w:p>
    <w:p w:rsidR="0062297D" w:rsidRPr="00F60669" w:rsidRDefault="0062297D" w:rsidP="0062297D">
      <w:pPr>
        <w:autoSpaceDE w:val="0"/>
        <w:autoSpaceDN w:val="0"/>
        <w:adjustRightInd w:val="0"/>
        <w:ind w:firstLine="709"/>
        <w:jc w:val="both"/>
        <w:rPr>
          <w:sz w:val="28"/>
          <w:szCs w:val="28"/>
        </w:rPr>
      </w:pPr>
      <w:r w:rsidRPr="00F60669">
        <w:rPr>
          <w:sz w:val="28"/>
          <w:szCs w:val="28"/>
        </w:rPr>
        <w:t>Адрес официального сайта администрации в информационно-телекоммуникационной сети "Интернет" (далее - сеть Интерне</w:t>
      </w:r>
      <w:r>
        <w:rPr>
          <w:sz w:val="28"/>
          <w:szCs w:val="28"/>
        </w:rPr>
        <w:t xml:space="preserve">т): </w:t>
      </w:r>
      <w:r>
        <w:rPr>
          <w:sz w:val="28"/>
          <w:szCs w:val="28"/>
          <w:lang w:val="en-US"/>
        </w:rPr>
        <w:t>http</w:t>
      </w:r>
      <w:r>
        <w:rPr>
          <w:sz w:val="28"/>
          <w:szCs w:val="28"/>
        </w:rPr>
        <w:t>://</w:t>
      </w:r>
      <w:r>
        <w:rPr>
          <w:sz w:val="28"/>
          <w:szCs w:val="28"/>
          <w:lang w:val="en-US"/>
        </w:rPr>
        <w:t>kruglyanskoe</w:t>
      </w:r>
      <w:r>
        <w:rPr>
          <w:sz w:val="28"/>
          <w:szCs w:val="28"/>
        </w:rPr>
        <w:t>.</w:t>
      </w:r>
      <w:r>
        <w:rPr>
          <w:sz w:val="28"/>
          <w:szCs w:val="28"/>
          <w:lang w:val="en-US"/>
        </w:rPr>
        <w:t>ru</w:t>
      </w:r>
      <w:r>
        <w:rPr>
          <w:sz w:val="28"/>
          <w:szCs w:val="28"/>
        </w:rPr>
        <w:t>./</w:t>
      </w:r>
    </w:p>
    <w:p w:rsidR="0062297D" w:rsidRPr="00B01C74" w:rsidRDefault="0062297D" w:rsidP="0062297D">
      <w:pPr>
        <w:autoSpaceDE w:val="0"/>
        <w:autoSpaceDN w:val="0"/>
        <w:adjustRightInd w:val="0"/>
        <w:ind w:firstLine="709"/>
        <w:jc w:val="both"/>
        <w:rPr>
          <w:sz w:val="28"/>
          <w:szCs w:val="28"/>
        </w:rPr>
      </w:pPr>
      <w:r w:rsidRPr="00F60669">
        <w:rPr>
          <w:sz w:val="28"/>
          <w:szCs w:val="28"/>
        </w:rPr>
        <w:t xml:space="preserve">Адрес электронной почты </w:t>
      </w:r>
      <w:r>
        <w:rPr>
          <w:sz w:val="28"/>
          <w:szCs w:val="28"/>
        </w:rPr>
        <w:t xml:space="preserve">администрации: </w:t>
      </w:r>
      <w:r>
        <w:rPr>
          <w:sz w:val="28"/>
          <w:szCs w:val="28"/>
          <w:lang w:val="en-US"/>
        </w:rPr>
        <w:t>krugl</w:t>
      </w:r>
      <w:r>
        <w:rPr>
          <w:sz w:val="28"/>
          <w:szCs w:val="28"/>
        </w:rPr>
        <w:t>.</w:t>
      </w:r>
      <w:r>
        <w:rPr>
          <w:sz w:val="28"/>
          <w:szCs w:val="28"/>
          <w:lang w:val="en-US"/>
        </w:rPr>
        <w:t>kahir</w:t>
      </w:r>
      <w:r>
        <w:rPr>
          <w:sz w:val="28"/>
          <w:szCs w:val="28"/>
        </w:rPr>
        <w:t>@</w:t>
      </w:r>
      <w:r>
        <w:rPr>
          <w:sz w:val="28"/>
          <w:szCs w:val="28"/>
          <w:lang w:val="en-US"/>
        </w:rPr>
        <w:t>govvru</w:t>
      </w:r>
      <w:r>
        <w:rPr>
          <w:sz w:val="28"/>
          <w:szCs w:val="28"/>
        </w:rPr>
        <w:t>.</w:t>
      </w:r>
      <w:r>
        <w:rPr>
          <w:sz w:val="28"/>
          <w:szCs w:val="28"/>
          <w:lang w:val="en-US"/>
        </w:rPr>
        <w:t>ru</w:t>
      </w:r>
    </w:p>
    <w:p w:rsidR="0062297D" w:rsidRPr="00F60669" w:rsidRDefault="0062297D" w:rsidP="0062297D">
      <w:pPr>
        <w:autoSpaceDE w:val="0"/>
        <w:autoSpaceDN w:val="0"/>
        <w:adjustRightInd w:val="0"/>
        <w:ind w:firstLine="709"/>
        <w:jc w:val="both"/>
        <w:rPr>
          <w:sz w:val="28"/>
          <w:szCs w:val="28"/>
        </w:rPr>
      </w:pPr>
      <w:r w:rsidRPr="00F60669">
        <w:rPr>
          <w:sz w:val="28"/>
          <w:szCs w:val="28"/>
        </w:rPr>
        <w:t>Телефон справочной службы адм</w:t>
      </w:r>
      <w:r>
        <w:rPr>
          <w:sz w:val="28"/>
          <w:szCs w:val="28"/>
        </w:rPr>
        <w:t>инистрации:</w:t>
      </w:r>
      <w:r>
        <w:rPr>
          <w:sz w:val="28"/>
          <w:szCs w:val="28"/>
          <w:lang w:val="en-US"/>
        </w:rPr>
        <w:t xml:space="preserve"> 8(47342)6-02-48</w:t>
      </w:r>
      <w:r w:rsidRPr="00F60669">
        <w:rPr>
          <w:sz w:val="28"/>
          <w:szCs w:val="28"/>
        </w:rPr>
        <w:t xml:space="preserve"> .</w:t>
      </w:r>
    </w:p>
    <w:p w:rsidR="0062297D" w:rsidRPr="00F60669" w:rsidRDefault="0062297D" w:rsidP="0062297D">
      <w:pPr>
        <w:autoSpaceDE w:val="0"/>
        <w:autoSpaceDN w:val="0"/>
        <w:adjustRightInd w:val="0"/>
        <w:ind w:firstLine="709"/>
        <w:jc w:val="both"/>
        <w:rPr>
          <w:sz w:val="28"/>
          <w:szCs w:val="28"/>
        </w:rPr>
      </w:pPr>
      <w:r w:rsidRPr="00F60669">
        <w:rPr>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разм</w:t>
      </w:r>
      <w:r>
        <w:rPr>
          <w:sz w:val="28"/>
          <w:szCs w:val="28"/>
        </w:rPr>
        <w:t>ещаются;</w:t>
      </w:r>
    </w:p>
    <w:p w:rsidR="0062297D" w:rsidRPr="00F60669" w:rsidRDefault="0062297D" w:rsidP="0062297D">
      <w:pPr>
        <w:autoSpaceDE w:val="0"/>
        <w:autoSpaceDN w:val="0"/>
        <w:adjustRightInd w:val="0"/>
        <w:ind w:firstLine="709"/>
        <w:jc w:val="both"/>
        <w:rPr>
          <w:sz w:val="28"/>
          <w:szCs w:val="28"/>
        </w:rPr>
      </w:pPr>
      <w:r w:rsidRPr="00F60669">
        <w:rPr>
          <w:sz w:val="28"/>
          <w:szCs w:val="28"/>
        </w:rPr>
        <w:t>- на официальном сайте</w:t>
      </w:r>
      <w:r>
        <w:rPr>
          <w:sz w:val="28"/>
          <w:szCs w:val="28"/>
        </w:rPr>
        <w:t xml:space="preserve"> администрации в сети Интернет (</w:t>
      </w:r>
      <w:r>
        <w:rPr>
          <w:sz w:val="28"/>
          <w:szCs w:val="28"/>
          <w:lang w:val="en-US"/>
        </w:rPr>
        <w:t>http</w:t>
      </w:r>
      <w:r>
        <w:rPr>
          <w:sz w:val="28"/>
          <w:szCs w:val="28"/>
        </w:rPr>
        <w:t>://</w:t>
      </w:r>
      <w:r>
        <w:rPr>
          <w:sz w:val="28"/>
          <w:szCs w:val="28"/>
          <w:lang w:val="en-US"/>
        </w:rPr>
        <w:t>kruglyanskoe</w:t>
      </w:r>
      <w:r>
        <w:rPr>
          <w:sz w:val="28"/>
          <w:szCs w:val="28"/>
        </w:rPr>
        <w:t>.</w:t>
      </w:r>
      <w:r>
        <w:rPr>
          <w:sz w:val="28"/>
          <w:szCs w:val="28"/>
          <w:lang w:val="en-US"/>
        </w:rPr>
        <w:t>ru</w:t>
      </w:r>
      <w:r>
        <w:rPr>
          <w:sz w:val="28"/>
          <w:szCs w:val="28"/>
        </w:rPr>
        <w:t>./);</w:t>
      </w:r>
    </w:p>
    <w:p w:rsidR="0062297D" w:rsidRPr="00F60669" w:rsidRDefault="0062297D" w:rsidP="0062297D">
      <w:pPr>
        <w:autoSpaceDE w:val="0"/>
        <w:autoSpaceDN w:val="0"/>
        <w:adjustRightInd w:val="0"/>
        <w:ind w:firstLine="709"/>
        <w:jc w:val="both"/>
        <w:rPr>
          <w:sz w:val="28"/>
          <w:szCs w:val="28"/>
        </w:rPr>
      </w:pPr>
      <w:r w:rsidRPr="00F60669">
        <w:rPr>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62297D" w:rsidRPr="00F60669" w:rsidRDefault="0062297D" w:rsidP="0062297D">
      <w:pPr>
        <w:autoSpaceDE w:val="0"/>
        <w:autoSpaceDN w:val="0"/>
        <w:adjustRightInd w:val="0"/>
        <w:ind w:firstLine="709"/>
        <w:jc w:val="both"/>
        <w:rPr>
          <w:sz w:val="28"/>
          <w:szCs w:val="28"/>
        </w:rPr>
      </w:pPr>
      <w:r w:rsidRPr="00F60669">
        <w:rPr>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62297D" w:rsidRPr="00F60669" w:rsidRDefault="0062297D" w:rsidP="0062297D">
      <w:pPr>
        <w:autoSpaceDE w:val="0"/>
        <w:autoSpaceDN w:val="0"/>
        <w:adjustRightInd w:val="0"/>
        <w:ind w:firstLine="709"/>
        <w:jc w:val="both"/>
        <w:rPr>
          <w:sz w:val="28"/>
          <w:szCs w:val="28"/>
        </w:rPr>
      </w:pPr>
      <w:r w:rsidRPr="00F60669">
        <w:rPr>
          <w:sz w:val="28"/>
          <w:szCs w:val="28"/>
        </w:rPr>
        <w:t>- на информ</w:t>
      </w:r>
      <w:r>
        <w:rPr>
          <w:sz w:val="28"/>
          <w:szCs w:val="28"/>
        </w:rPr>
        <w:t>ационном стенде в администрации</w:t>
      </w:r>
      <w:r w:rsidRPr="00F60669">
        <w:rPr>
          <w:sz w:val="28"/>
          <w:szCs w:val="28"/>
        </w:rPr>
        <w:t>.</w:t>
      </w:r>
    </w:p>
    <w:p w:rsidR="0062297D" w:rsidRPr="00F60669" w:rsidRDefault="0062297D" w:rsidP="0062297D">
      <w:pPr>
        <w:autoSpaceDE w:val="0"/>
        <w:autoSpaceDN w:val="0"/>
        <w:adjustRightInd w:val="0"/>
        <w:ind w:firstLine="709"/>
        <w:jc w:val="both"/>
        <w:rPr>
          <w:sz w:val="28"/>
          <w:szCs w:val="28"/>
        </w:rPr>
      </w:pPr>
      <w:r w:rsidRPr="00F60669">
        <w:rPr>
          <w:sz w:val="28"/>
          <w:szCs w:val="28"/>
        </w:rPr>
        <w:t>1.3.3. Способы получения информации о мест</w:t>
      </w:r>
      <w:r>
        <w:rPr>
          <w:sz w:val="28"/>
          <w:szCs w:val="28"/>
        </w:rPr>
        <w:t>онахождении</w:t>
      </w:r>
      <w:r w:rsidRPr="00F60669">
        <w:rPr>
          <w:sz w:val="28"/>
          <w:szCs w:val="28"/>
        </w:rPr>
        <w:t xml:space="preserve"> и график</w:t>
      </w:r>
      <w:r>
        <w:rPr>
          <w:sz w:val="28"/>
          <w:szCs w:val="28"/>
        </w:rPr>
        <w:t>е (режиме)</w:t>
      </w:r>
      <w:r w:rsidRPr="00F60669">
        <w:rPr>
          <w:sz w:val="28"/>
          <w:szCs w:val="28"/>
        </w:rPr>
        <w:t xml:space="preserve"> работы органов и организаций, обращение в которые необходимо для получения муниципальной услуги:</w:t>
      </w:r>
    </w:p>
    <w:p w:rsidR="0062297D" w:rsidRPr="00F60669" w:rsidRDefault="0062297D" w:rsidP="0062297D">
      <w:pPr>
        <w:autoSpaceDE w:val="0"/>
        <w:autoSpaceDN w:val="0"/>
        <w:adjustRightInd w:val="0"/>
        <w:ind w:firstLine="709"/>
        <w:jc w:val="both"/>
        <w:rPr>
          <w:sz w:val="28"/>
          <w:szCs w:val="28"/>
        </w:rPr>
      </w:pPr>
      <w:r w:rsidRPr="00F60669">
        <w:rPr>
          <w:sz w:val="28"/>
          <w:szCs w:val="28"/>
        </w:rPr>
        <w:t xml:space="preserve">- </w:t>
      </w:r>
      <w:r>
        <w:rPr>
          <w:sz w:val="28"/>
          <w:szCs w:val="28"/>
        </w:rPr>
        <w:t>непосредственно в администрации</w:t>
      </w:r>
      <w:r w:rsidRPr="00F60669">
        <w:rPr>
          <w:sz w:val="28"/>
          <w:szCs w:val="28"/>
        </w:rPr>
        <w:t>;</w:t>
      </w:r>
    </w:p>
    <w:p w:rsidR="0062297D" w:rsidRPr="00F60669" w:rsidRDefault="0062297D" w:rsidP="0062297D">
      <w:pPr>
        <w:autoSpaceDE w:val="0"/>
        <w:autoSpaceDN w:val="0"/>
        <w:adjustRightInd w:val="0"/>
        <w:ind w:firstLine="709"/>
        <w:jc w:val="both"/>
        <w:rPr>
          <w:sz w:val="28"/>
          <w:szCs w:val="28"/>
        </w:rPr>
      </w:pPr>
      <w:r w:rsidRPr="00F60669">
        <w:rPr>
          <w:sz w:val="28"/>
          <w:szCs w:val="28"/>
        </w:rPr>
        <w:t>- с использованием средств телефонной связи, средств сети Интернет.</w:t>
      </w:r>
    </w:p>
    <w:p w:rsidR="0062297D" w:rsidRDefault="0062297D" w:rsidP="0062297D">
      <w:pPr>
        <w:autoSpaceDE w:val="0"/>
        <w:autoSpaceDN w:val="0"/>
        <w:adjustRightInd w:val="0"/>
        <w:ind w:firstLine="709"/>
        <w:jc w:val="both"/>
        <w:rPr>
          <w:sz w:val="28"/>
          <w:szCs w:val="28"/>
        </w:rPr>
      </w:pPr>
      <w:r w:rsidRPr="00F60669">
        <w:rPr>
          <w:sz w:val="28"/>
          <w:szCs w:val="28"/>
        </w:rPr>
        <w:t>1.3.4.</w:t>
      </w:r>
      <w:r w:rsidRPr="00F60669">
        <w:rPr>
          <w:sz w:val="28"/>
          <w:szCs w:val="28"/>
        </w:rPr>
        <w:tab/>
        <w:t xml:space="preserve"> </w:t>
      </w:r>
      <w:r w:rsidRPr="00E54DD1">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с использованием информационных стендов, на официальном сайте администрации в сети Интернет, на Едином портале, Региональном портале, предоставляется специалистами администрации  в соответствии с установленным распределением должностных обязанностей в помещениях приема и выдачи документов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62297D" w:rsidRDefault="0062297D" w:rsidP="0062297D">
      <w:pPr>
        <w:autoSpaceDE w:val="0"/>
        <w:autoSpaceDN w:val="0"/>
        <w:adjustRightInd w:val="0"/>
        <w:ind w:firstLine="709"/>
        <w:jc w:val="both"/>
        <w:rPr>
          <w:sz w:val="28"/>
          <w:szCs w:val="28"/>
        </w:rPr>
      </w:pPr>
      <w:r w:rsidRPr="00E54DD1">
        <w:rPr>
          <w:sz w:val="28"/>
          <w:szCs w:val="28"/>
        </w:rPr>
        <w:lastRenderedPageBreak/>
        <w:t>Информирование о ходе предоставления муниципальной услуги осуществляется специалистами администрации при личном обращении заявителей,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62297D" w:rsidRPr="00E54DD1" w:rsidRDefault="0062297D" w:rsidP="0062297D">
      <w:pPr>
        <w:autoSpaceDE w:val="0"/>
        <w:autoSpaceDN w:val="0"/>
        <w:adjustRightInd w:val="0"/>
        <w:ind w:firstLine="709"/>
        <w:jc w:val="both"/>
        <w:rPr>
          <w:sz w:val="28"/>
          <w:szCs w:val="28"/>
        </w:rPr>
      </w:pPr>
      <w:r w:rsidRPr="00F60669">
        <w:rPr>
          <w:sz w:val="28"/>
          <w:szCs w:val="28"/>
        </w:rPr>
        <w:t xml:space="preserve"> </w:t>
      </w:r>
      <w:r w:rsidRPr="00E54DD1">
        <w:rPr>
          <w:sz w:val="28"/>
          <w:szCs w:val="28"/>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62297D" w:rsidRPr="00E54DD1" w:rsidRDefault="0062297D" w:rsidP="0062297D">
      <w:pPr>
        <w:autoSpaceDE w:val="0"/>
        <w:autoSpaceDN w:val="0"/>
        <w:adjustRightInd w:val="0"/>
        <w:ind w:firstLine="709"/>
        <w:jc w:val="both"/>
        <w:rPr>
          <w:sz w:val="28"/>
          <w:szCs w:val="28"/>
        </w:rPr>
      </w:pPr>
      <w:r w:rsidRPr="00E54DD1">
        <w:rPr>
          <w:sz w:val="28"/>
          <w:szCs w:val="28"/>
        </w:rPr>
        <w:t>1) текст настоящего административного регламента;</w:t>
      </w:r>
    </w:p>
    <w:p w:rsidR="0062297D" w:rsidRPr="00E54DD1" w:rsidRDefault="0062297D" w:rsidP="0062297D">
      <w:pPr>
        <w:autoSpaceDE w:val="0"/>
        <w:autoSpaceDN w:val="0"/>
        <w:adjustRightInd w:val="0"/>
        <w:ind w:firstLine="709"/>
        <w:jc w:val="both"/>
        <w:rPr>
          <w:sz w:val="28"/>
          <w:szCs w:val="28"/>
        </w:rPr>
      </w:pPr>
      <w:r w:rsidRPr="00E54DD1">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2297D" w:rsidRPr="00E54DD1" w:rsidRDefault="0062297D" w:rsidP="0062297D">
      <w:pPr>
        <w:autoSpaceDE w:val="0"/>
        <w:autoSpaceDN w:val="0"/>
        <w:adjustRightInd w:val="0"/>
        <w:ind w:firstLine="709"/>
        <w:jc w:val="both"/>
        <w:rPr>
          <w:sz w:val="28"/>
          <w:szCs w:val="28"/>
        </w:rPr>
      </w:pPr>
      <w:r w:rsidRPr="00E54DD1">
        <w:rPr>
          <w:sz w:val="28"/>
          <w:szCs w:val="28"/>
        </w:rPr>
        <w:t>3) формы, образцы документов, заявлений.</w:t>
      </w:r>
    </w:p>
    <w:p w:rsidR="0062297D" w:rsidRPr="00E54DD1" w:rsidRDefault="0062297D" w:rsidP="0062297D">
      <w:pPr>
        <w:autoSpaceDE w:val="0"/>
        <w:autoSpaceDN w:val="0"/>
        <w:adjustRightInd w:val="0"/>
        <w:ind w:firstLine="709"/>
        <w:jc w:val="both"/>
        <w:rPr>
          <w:sz w:val="28"/>
          <w:szCs w:val="28"/>
        </w:rPr>
      </w:pPr>
      <w:r w:rsidRPr="00E54DD1">
        <w:rPr>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62297D" w:rsidRPr="00E54DD1" w:rsidRDefault="0062297D" w:rsidP="0062297D">
      <w:pPr>
        <w:autoSpaceDE w:val="0"/>
        <w:autoSpaceDN w:val="0"/>
        <w:adjustRightInd w:val="0"/>
        <w:ind w:firstLine="709"/>
        <w:jc w:val="both"/>
        <w:rPr>
          <w:sz w:val="28"/>
          <w:szCs w:val="28"/>
        </w:rPr>
      </w:pPr>
      <w:r w:rsidRPr="00E54DD1">
        <w:rPr>
          <w:sz w:val="28"/>
          <w:szCs w:val="28"/>
        </w:rPr>
        <w:t>1.3.7. При ответах на телефонные звонки и при личном обращении специалисты консультируют заявителей по вопросам, касающимся:</w:t>
      </w:r>
    </w:p>
    <w:p w:rsidR="0062297D" w:rsidRPr="00E54DD1" w:rsidRDefault="0062297D" w:rsidP="0062297D">
      <w:pPr>
        <w:autoSpaceDE w:val="0"/>
        <w:autoSpaceDN w:val="0"/>
        <w:adjustRightInd w:val="0"/>
        <w:ind w:firstLine="709"/>
        <w:jc w:val="both"/>
        <w:rPr>
          <w:sz w:val="28"/>
          <w:szCs w:val="28"/>
        </w:rPr>
      </w:pPr>
      <w:r w:rsidRPr="00E54DD1">
        <w:rPr>
          <w:sz w:val="28"/>
          <w:szCs w:val="28"/>
        </w:rPr>
        <w:t>1) порядка и сроков предоставления муниципальной  услуги;</w:t>
      </w:r>
    </w:p>
    <w:p w:rsidR="0062297D" w:rsidRPr="00E54DD1" w:rsidRDefault="0062297D" w:rsidP="0062297D">
      <w:pPr>
        <w:autoSpaceDE w:val="0"/>
        <w:autoSpaceDN w:val="0"/>
        <w:adjustRightInd w:val="0"/>
        <w:ind w:firstLine="709"/>
        <w:jc w:val="both"/>
        <w:rPr>
          <w:sz w:val="28"/>
          <w:szCs w:val="28"/>
        </w:rPr>
      </w:pPr>
      <w:r w:rsidRPr="00E54DD1">
        <w:rPr>
          <w:sz w:val="28"/>
          <w:szCs w:val="28"/>
        </w:rPr>
        <w:t>2) порядка оформления представляемых заявителем документов;</w:t>
      </w:r>
    </w:p>
    <w:p w:rsidR="0062297D" w:rsidRPr="00E54DD1" w:rsidRDefault="0062297D" w:rsidP="0062297D">
      <w:pPr>
        <w:autoSpaceDE w:val="0"/>
        <w:autoSpaceDN w:val="0"/>
        <w:adjustRightInd w:val="0"/>
        <w:ind w:firstLine="709"/>
        <w:jc w:val="both"/>
        <w:rPr>
          <w:sz w:val="28"/>
          <w:szCs w:val="28"/>
        </w:rPr>
      </w:pPr>
      <w:r w:rsidRPr="00E54DD1">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62297D" w:rsidRPr="00E54DD1" w:rsidRDefault="0062297D" w:rsidP="0062297D">
      <w:pPr>
        <w:autoSpaceDE w:val="0"/>
        <w:autoSpaceDN w:val="0"/>
        <w:adjustRightInd w:val="0"/>
        <w:ind w:firstLine="709"/>
        <w:jc w:val="both"/>
        <w:rPr>
          <w:sz w:val="28"/>
          <w:szCs w:val="28"/>
        </w:rPr>
      </w:pPr>
      <w:r w:rsidRPr="00E54DD1">
        <w:rPr>
          <w:sz w:val="28"/>
          <w:szCs w:val="28"/>
        </w:rPr>
        <w:t>4) хода предоставления муниципальной услуги.</w:t>
      </w:r>
    </w:p>
    <w:p w:rsidR="0062297D" w:rsidRPr="00E54DD1" w:rsidRDefault="0062297D" w:rsidP="0062297D">
      <w:pPr>
        <w:autoSpaceDE w:val="0"/>
        <w:autoSpaceDN w:val="0"/>
        <w:adjustRightInd w:val="0"/>
        <w:ind w:firstLine="709"/>
        <w:jc w:val="both"/>
        <w:rPr>
          <w:sz w:val="28"/>
          <w:szCs w:val="28"/>
        </w:rPr>
      </w:pPr>
      <w:r w:rsidRPr="00E54DD1">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специалист, осуществляющий консультирование, должен предложить заинтересованному лицу обратиться за необходимой информацией в письменном виде.</w:t>
      </w:r>
    </w:p>
    <w:p w:rsidR="0062297D" w:rsidRPr="00E54DD1" w:rsidRDefault="0062297D" w:rsidP="0062297D">
      <w:pPr>
        <w:autoSpaceDE w:val="0"/>
        <w:autoSpaceDN w:val="0"/>
        <w:adjustRightInd w:val="0"/>
        <w:ind w:firstLine="709"/>
        <w:jc w:val="both"/>
        <w:rPr>
          <w:sz w:val="28"/>
          <w:szCs w:val="28"/>
        </w:rPr>
      </w:pPr>
      <w:r w:rsidRPr="00E54DD1">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специалиста, принявшего телефонный звонок.</w:t>
      </w:r>
    </w:p>
    <w:p w:rsidR="0062297D" w:rsidRDefault="0062297D" w:rsidP="0062297D">
      <w:pPr>
        <w:autoSpaceDE w:val="0"/>
        <w:autoSpaceDN w:val="0"/>
        <w:adjustRightInd w:val="0"/>
        <w:ind w:firstLine="709"/>
        <w:jc w:val="both"/>
        <w:rPr>
          <w:sz w:val="28"/>
          <w:szCs w:val="28"/>
        </w:rPr>
      </w:pPr>
      <w:r w:rsidRPr="00E54DD1">
        <w:rPr>
          <w:sz w:val="28"/>
          <w:szCs w:val="28"/>
        </w:rPr>
        <w:t>В случае если специалист, принявший звонок, не может самостоятельно ответить на поставленные вопросы, он переадресует (переводит) данный телефонный звонок другому специалисту или же сообщает обратившемуся гражданину телефонный номер, по которому можно получить необходимую информацию.</w:t>
      </w:r>
    </w:p>
    <w:p w:rsidR="0062297D" w:rsidRDefault="0062297D" w:rsidP="0062297D">
      <w:pPr>
        <w:autoSpaceDE w:val="0"/>
        <w:autoSpaceDN w:val="0"/>
        <w:adjustRightInd w:val="0"/>
        <w:ind w:firstLine="709"/>
        <w:jc w:val="both"/>
        <w:rPr>
          <w:sz w:val="28"/>
          <w:szCs w:val="28"/>
        </w:rPr>
      </w:pPr>
    </w:p>
    <w:p w:rsidR="0062297D" w:rsidRPr="00D51BA1" w:rsidRDefault="0062297D" w:rsidP="0062297D">
      <w:pPr>
        <w:numPr>
          <w:ilvl w:val="0"/>
          <w:numId w:val="1"/>
        </w:numPr>
        <w:autoSpaceDE w:val="0"/>
        <w:autoSpaceDN w:val="0"/>
        <w:adjustRightInd w:val="0"/>
        <w:jc w:val="center"/>
        <w:rPr>
          <w:b/>
          <w:sz w:val="28"/>
          <w:szCs w:val="28"/>
        </w:rPr>
      </w:pPr>
      <w:r w:rsidRPr="00D51BA1">
        <w:rPr>
          <w:b/>
          <w:sz w:val="28"/>
          <w:szCs w:val="28"/>
        </w:rPr>
        <w:t>Стандарт предоставления муниципальной услуги</w:t>
      </w:r>
    </w:p>
    <w:p w:rsidR="0062297D" w:rsidRPr="00D51BA1" w:rsidRDefault="0062297D" w:rsidP="0062297D">
      <w:pPr>
        <w:tabs>
          <w:tab w:val="left" w:pos="1440"/>
          <w:tab w:val="left" w:pos="1560"/>
        </w:tabs>
        <w:ind w:firstLine="709"/>
        <w:jc w:val="both"/>
        <w:rPr>
          <w:b/>
          <w:sz w:val="28"/>
          <w:szCs w:val="28"/>
        </w:rPr>
      </w:pPr>
    </w:p>
    <w:p w:rsidR="0062297D" w:rsidRPr="00D51BA1" w:rsidRDefault="0062297D" w:rsidP="0062297D">
      <w:pPr>
        <w:numPr>
          <w:ilvl w:val="1"/>
          <w:numId w:val="1"/>
        </w:numPr>
        <w:tabs>
          <w:tab w:val="left" w:pos="1440"/>
          <w:tab w:val="left" w:pos="1560"/>
        </w:tabs>
        <w:ind w:left="0" w:firstLine="709"/>
        <w:jc w:val="both"/>
        <w:rPr>
          <w:sz w:val="28"/>
          <w:szCs w:val="28"/>
        </w:rPr>
      </w:pPr>
      <w:r w:rsidRPr="00D51BA1">
        <w:rPr>
          <w:sz w:val="28"/>
          <w:szCs w:val="28"/>
        </w:rPr>
        <w:t>Наименование муниципальной услуги – «</w:t>
      </w:r>
      <w:r w:rsidRPr="00C14732">
        <w:rPr>
          <w:sz w:val="28"/>
          <w:szCs w:val="28"/>
        </w:rPr>
        <w:t>Присвоение адреса объекту недвижимости</w:t>
      </w:r>
      <w:r>
        <w:rPr>
          <w:sz w:val="28"/>
          <w:szCs w:val="28"/>
        </w:rPr>
        <w:t xml:space="preserve"> и аннулирование адреса</w:t>
      </w:r>
      <w:r w:rsidRPr="00D51BA1">
        <w:rPr>
          <w:sz w:val="28"/>
          <w:szCs w:val="28"/>
        </w:rPr>
        <w:t>».</w:t>
      </w:r>
    </w:p>
    <w:p w:rsidR="0062297D" w:rsidRPr="00D51BA1" w:rsidRDefault="0062297D" w:rsidP="0062297D">
      <w:pPr>
        <w:numPr>
          <w:ilvl w:val="1"/>
          <w:numId w:val="1"/>
        </w:numPr>
        <w:tabs>
          <w:tab w:val="left" w:pos="1440"/>
          <w:tab w:val="left" w:pos="1560"/>
        </w:tabs>
        <w:ind w:left="0" w:firstLine="709"/>
        <w:jc w:val="both"/>
        <w:rPr>
          <w:sz w:val="28"/>
          <w:szCs w:val="28"/>
        </w:rPr>
      </w:pPr>
      <w:r w:rsidRPr="00D51BA1">
        <w:rPr>
          <w:sz w:val="28"/>
          <w:szCs w:val="28"/>
        </w:rPr>
        <w:lastRenderedPageBreak/>
        <w:t>Наименование органа, пред</w:t>
      </w:r>
      <w:r>
        <w:rPr>
          <w:sz w:val="28"/>
          <w:szCs w:val="28"/>
        </w:rPr>
        <w:t>о</w:t>
      </w:r>
      <w:r w:rsidRPr="00D51BA1">
        <w:rPr>
          <w:sz w:val="28"/>
          <w:szCs w:val="28"/>
        </w:rPr>
        <w:t>ставляющего муниципальную услугу.</w:t>
      </w:r>
    </w:p>
    <w:p w:rsidR="0062297D" w:rsidRPr="00D51BA1" w:rsidRDefault="0062297D" w:rsidP="0062297D">
      <w:pPr>
        <w:numPr>
          <w:ilvl w:val="2"/>
          <w:numId w:val="1"/>
        </w:numPr>
        <w:tabs>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Pr>
          <w:sz w:val="28"/>
          <w:szCs w:val="28"/>
        </w:rPr>
        <w:t xml:space="preserve">Круглянского </w:t>
      </w:r>
      <w:r w:rsidRPr="00D51BA1">
        <w:rPr>
          <w:sz w:val="28"/>
          <w:szCs w:val="28"/>
        </w:rPr>
        <w:t>сельского поселения.</w:t>
      </w:r>
    </w:p>
    <w:p w:rsidR="0062297D" w:rsidRPr="00D51BA1" w:rsidRDefault="0062297D" w:rsidP="0062297D">
      <w:pPr>
        <w:numPr>
          <w:ilvl w:val="2"/>
          <w:numId w:val="1"/>
        </w:numPr>
        <w:autoSpaceDE w:val="0"/>
        <w:autoSpaceDN w:val="0"/>
        <w:adjustRightInd w:val="0"/>
        <w:ind w:left="0" w:firstLine="709"/>
        <w:jc w:val="both"/>
        <w:rPr>
          <w:sz w:val="28"/>
          <w:szCs w:val="28"/>
        </w:rPr>
      </w:pPr>
      <w:r w:rsidRPr="00D51BA1">
        <w:rPr>
          <w:sz w:val="28"/>
          <w:szCs w:val="28"/>
        </w:rPr>
        <w:t xml:space="preserve">Администрация при предоставлении муниципальной услуги в целях получения документов, необходимых для </w:t>
      </w:r>
      <w:r>
        <w:rPr>
          <w:sz w:val="28"/>
          <w:szCs w:val="28"/>
        </w:rPr>
        <w:t>принятия решения о присвоении объекту адресации адреса или аннулировании его адреса</w:t>
      </w:r>
      <w:r w:rsidRPr="00D51BA1">
        <w:rPr>
          <w:sz w:val="28"/>
          <w:szCs w:val="28"/>
        </w:rPr>
        <w:t>,</w:t>
      </w:r>
      <w:r>
        <w:rPr>
          <w:sz w:val="28"/>
          <w:szCs w:val="28"/>
        </w:rPr>
        <w:t xml:space="preserve"> а так</w:t>
      </w:r>
      <w:r w:rsidRPr="00D51BA1">
        <w:rPr>
          <w:sz w:val="28"/>
          <w:szCs w:val="28"/>
        </w:rPr>
        <w:t>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r>
        <w:rPr>
          <w:sz w:val="28"/>
          <w:szCs w:val="28"/>
        </w:rPr>
        <w:t xml:space="preserve"> по Воронежской области, федеральными органами исполнительной власти, исполнительными органами Воронежской области, органами местного самоуправления.</w:t>
      </w:r>
    </w:p>
    <w:p w:rsidR="0062297D" w:rsidRPr="00D51BA1" w:rsidRDefault="0062297D" w:rsidP="0062297D">
      <w:pPr>
        <w:numPr>
          <w:ilvl w:val="2"/>
          <w:numId w:val="1"/>
        </w:numPr>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5E7A0D">
        <w:rPr>
          <w:color w:val="000000"/>
          <w:sz w:val="28"/>
          <w:szCs w:val="28"/>
        </w:rPr>
        <w:t>постановлением администрации Круглянского сельского поселения от «25»августа 2015 года.</w:t>
      </w:r>
    </w:p>
    <w:p w:rsidR="0062297D" w:rsidRPr="00D51BA1" w:rsidRDefault="0062297D" w:rsidP="0062297D">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62297D" w:rsidRPr="00D51BA1" w:rsidRDefault="0062297D" w:rsidP="0062297D">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rPr>
        <w:t xml:space="preserve">принятие решения о присвоении объекту адресации адреса или его аннулировании в виде постановления администрации либо </w:t>
      </w:r>
      <w:r>
        <w:rPr>
          <w:rFonts w:ascii="Times New Roman" w:hAnsi="Times New Roman" w:cs="Times New Roman"/>
          <w:sz w:val="28"/>
          <w:szCs w:val="28"/>
          <w:lang w:eastAsia="ru-RU"/>
        </w:rPr>
        <w:t>решения об  отказе в присвоение объекту адресации адреса или аннулировании его адреса</w:t>
      </w:r>
      <w:r w:rsidRPr="00D51BA1">
        <w:rPr>
          <w:rFonts w:ascii="Times New Roman" w:hAnsi="Times New Roman" w:cs="Times New Roman"/>
          <w:sz w:val="28"/>
          <w:szCs w:val="28"/>
          <w:lang w:eastAsia="ru-RU"/>
        </w:rPr>
        <w:t>.</w:t>
      </w:r>
    </w:p>
    <w:p w:rsidR="0062297D" w:rsidRPr="00D51BA1" w:rsidRDefault="0062297D" w:rsidP="0062297D">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62297D" w:rsidRDefault="0062297D" w:rsidP="0062297D">
      <w:pPr>
        <w:tabs>
          <w:tab w:val="num" w:pos="142"/>
          <w:tab w:val="left" w:pos="1440"/>
          <w:tab w:val="left" w:pos="1560"/>
        </w:tabs>
        <w:autoSpaceDE w:val="0"/>
        <w:autoSpaceDN w:val="0"/>
        <w:adjustRightInd w:val="0"/>
        <w:ind w:firstLine="709"/>
        <w:jc w:val="both"/>
        <w:rPr>
          <w:sz w:val="28"/>
          <w:szCs w:val="28"/>
        </w:rPr>
      </w:pPr>
      <w:r w:rsidRPr="00D51BA1">
        <w:rPr>
          <w:sz w:val="28"/>
          <w:szCs w:val="28"/>
        </w:rPr>
        <w:t xml:space="preserve">Срок </w:t>
      </w:r>
      <w:r>
        <w:rPr>
          <w:sz w:val="28"/>
          <w:szCs w:val="28"/>
        </w:rPr>
        <w:t>принятия решения о присвоении</w:t>
      </w:r>
      <w:r w:rsidRPr="00D51BA1">
        <w:rPr>
          <w:sz w:val="28"/>
          <w:szCs w:val="28"/>
        </w:rPr>
        <w:t xml:space="preserve"> </w:t>
      </w:r>
      <w:r w:rsidRPr="0093428F">
        <w:rPr>
          <w:sz w:val="28"/>
          <w:szCs w:val="28"/>
        </w:rPr>
        <w:t xml:space="preserve">объекту </w:t>
      </w:r>
      <w:r>
        <w:rPr>
          <w:sz w:val="28"/>
          <w:szCs w:val="28"/>
        </w:rPr>
        <w:t>адресации адреса или его аннулировании либо</w:t>
      </w:r>
      <w:r w:rsidRPr="0093428F">
        <w:rPr>
          <w:sz w:val="28"/>
          <w:szCs w:val="28"/>
        </w:rPr>
        <w:t xml:space="preserve"> решения об  отказе в присвоение объекту </w:t>
      </w:r>
      <w:r>
        <w:rPr>
          <w:sz w:val="28"/>
          <w:szCs w:val="28"/>
        </w:rPr>
        <w:t>адресации</w:t>
      </w:r>
      <w:r w:rsidRPr="0093428F">
        <w:rPr>
          <w:sz w:val="28"/>
          <w:szCs w:val="28"/>
        </w:rPr>
        <w:t xml:space="preserve"> адреса или аннулировании его адреса </w:t>
      </w:r>
      <w:r w:rsidRPr="00D51BA1">
        <w:rPr>
          <w:sz w:val="28"/>
          <w:szCs w:val="28"/>
        </w:rPr>
        <w:t>не долже</w:t>
      </w:r>
      <w:r>
        <w:rPr>
          <w:sz w:val="28"/>
          <w:szCs w:val="28"/>
        </w:rPr>
        <w:t>н превышать 18 рабочих дней со дня поступления заявления.</w:t>
      </w:r>
      <w:r w:rsidRPr="00D51BA1">
        <w:rPr>
          <w:sz w:val="28"/>
          <w:szCs w:val="28"/>
        </w:rPr>
        <w:t xml:space="preserve">  </w:t>
      </w:r>
    </w:p>
    <w:p w:rsidR="0062297D" w:rsidRPr="0093428F" w:rsidRDefault="0062297D" w:rsidP="0062297D">
      <w:pPr>
        <w:tabs>
          <w:tab w:val="num" w:pos="142"/>
          <w:tab w:val="left" w:pos="1440"/>
          <w:tab w:val="left" w:pos="1560"/>
        </w:tabs>
        <w:autoSpaceDE w:val="0"/>
        <w:autoSpaceDN w:val="0"/>
        <w:adjustRightInd w:val="0"/>
        <w:ind w:firstLine="709"/>
        <w:jc w:val="both"/>
        <w:rPr>
          <w:sz w:val="28"/>
          <w:szCs w:val="28"/>
        </w:rPr>
      </w:pPr>
      <w:r>
        <w:rPr>
          <w:sz w:val="28"/>
          <w:szCs w:val="28"/>
        </w:rPr>
        <w:t>Срок направления заявителю (представителю заявителя) р</w:t>
      </w:r>
      <w:r w:rsidRPr="0093428F">
        <w:rPr>
          <w:sz w:val="28"/>
          <w:szCs w:val="28"/>
        </w:rPr>
        <w:t>ешени</w:t>
      </w:r>
      <w:r>
        <w:rPr>
          <w:sz w:val="28"/>
          <w:szCs w:val="28"/>
        </w:rPr>
        <w:t>я</w:t>
      </w:r>
      <w:r w:rsidRPr="0093428F">
        <w:rPr>
          <w:sz w:val="28"/>
          <w:szCs w:val="28"/>
        </w:rPr>
        <w:t xml:space="preserve"> о присвоении объекту адресации адреса или аннулировании его адреса, а также решени</w:t>
      </w:r>
      <w:r>
        <w:rPr>
          <w:sz w:val="28"/>
          <w:szCs w:val="28"/>
        </w:rPr>
        <w:t>я</w:t>
      </w:r>
      <w:r w:rsidRPr="0093428F">
        <w:rPr>
          <w:sz w:val="28"/>
          <w:szCs w:val="28"/>
        </w:rPr>
        <w:t xml:space="preserve"> об отказе в таком присвоении или аннулировании адреса</w:t>
      </w:r>
      <w:r>
        <w:rPr>
          <w:sz w:val="28"/>
          <w:szCs w:val="28"/>
        </w:rPr>
        <w:t xml:space="preserve"> составляет</w:t>
      </w:r>
      <w:r w:rsidRPr="0093428F">
        <w:rPr>
          <w:sz w:val="28"/>
          <w:szCs w:val="28"/>
        </w:rPr>
        <w:t>:</w:t>
      </w:r>
    </w:p>
    <w:p w:rsidR="0062297D" w:rsidRPr="0093428F" w:rsidRDefault="0062297D" w:rsidP="0062297D">
      <w:pPr>
        <w:tabs>
          <w:tab w:val="num" w:pos="142"/>
          <w:tab w:val="left" w:pos="1440"/>
          <w:tab w:val="left" w:pos="1560"/>
        </w:tabs>
        <w:autoSpaceDE w:val="0"/>
        <w:autoSpaceDN w:val="0"/>
        <w:adjustRightInd w:val="0"/>
        <w:ind w:firstLine="709"/>
        <w:jc w:val="both"/>
        <w:rPr>
          <w:sz w:val="28"/>
          <w:szCs w:val="28"/>
        </w:rPr>
      </w:pPr>
      <w:r w:rsidRPr="0093428F">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w:t>
      </w:r>
      <w:r>
        <w:rPr>
          <w:sz w:val="28"/>
          <w:szCs w:val="28"/>
        </w:rPr>
        <w:t>Регионального портала</w:t>
      </w:r>
      <w:r w:rsidRPr="0093428F">
        <w:rPr>
          <w:sz w:val="28"/>
          <w:szCs w:val="28"/>
        </w:rPr>
        <w:t xml:space="preserve">, не позднее одного рабочего дня со дня истечения срока, указанного в </w:t>
      </w:r>
      <w:r>
        <w:rPr>
          <w:sz w:val="28"/>
          <w:szCs w:val="28"/>
        </w:rPr>
        <w:t>абзацах 2,3 настоящего пункта</w:t>
      </w:r>
      <w:r w:rsidRPr="0093428F">
        <w:rPr>
          <w:sz w:val="28"/>
          <w:szCs w:val="28"/>
        </w:rPr>
        <w:t>;</w:t>
      </w:r>
    </w:p>
    <w:p w:rsidR="0062297D" w:rsidRDefault="0062297D" w:rsidP="0062297D">
      <w:pPr>
        <w:tabs>
          <w:tab w:val="num" w:pos="142"/>
          <w:tab w:val="left" w:pos="1440"/>
          <w:tab w:val="left" w:pos="1560"/>
        </w:tabs>
        <w:autoSpaceDE w:val="0"/>
        <w:autoSpaceDN w:val="0"/>
        <w:adjustRightInd w:val="0"/>
        <w:ind w:firstLine="709"/>
        <w:jc w:val="both"/>
        <w:rPr>
          <w:sz w:val="28"/>
          <w:szCs w:val="28"/>
        </w:rPr>
      </w:pPr>
      <w:r w:rsidRPr="0093428F">
        <w:rPr>
          <w:sz w:val="28"/>
          <w:szCs w:val="28"/>
        </w:rPr>
        <w:t xml:space="preserve">- в форме документа на бумажном носителе посредством выдачи заявителю (представителю заявителя) лично под расписку </w:t>
      </w:r>
      <w:r>
        <w:rPr>
          <w:sz w:val="28"/>
          <w:szCs w:val="28"/>
        </w:rPr>
        <w:t>в администрации – не позднее одного рабочего дня со дня истечения срока, указанного в абзацах 2, 3 настоящего пункта;</w:t>
      </w:r>
    </w:p>
    <w:p w:rsidR="0062297D" w:rsidRDefault="0062297D" w:rsidP="0062297D">
      <w:pPr>
        <w:tabs>
          <w:tab w:val="num" w:pos="142"/>
          <w:tab w:val="left" w:pos="1440"/>
          <w:tab w:val="left" w:pos="1560"/>
        </w:tabs>
        <w:autoSpaceDE w:val="0"/>
        <w:autoSpaceDN w:val="0"/>
        <w:adjustRightInd w:val="0"/>
        <w:ind w:firstLine="709"/>
        <w:jc w:val="both"/>
        <w:rPr>
          <w:sz w:val="28"/>
          <w:szCs w:val="28"/>
        </w:rPr>
      </w:pPr>
      <w:r w:rsidRPr="00097135">
        <w:rPr>
          <w:sz w:val="28"/>
          <w:szCs w:val="28"/>
        </w:rPr>
        <w:lastRenderedPageBreak/>
        <w:t xml:space="preserve">- в форме документа на бумажном носителе посредством </w:t>
      </w:r>
      <w:r>
        <w:rPr>
          <w:sz w:val="28"/>
          <w:szCs w:val="28"/>
        </w:rPr>
        <w:t>почтового отправления</w:t>
      </w:r>
      <w:r w:rsidRPr="0093428F">
        <w:rPr>
          <w:sz w:val="28"/>
          <w:szCs w:val="28"/>
        </w:rPr>
        <w:t xml:space="preserve"> не позднее рабочего дня, следующего за 10-м рабочим днем со дня истечения установленного </w:t>
      </w:r>
      <w:r>
        <w:rPr>
          <w:sz w:val="28"/>
          <w:szCs w:val="28"/>
        </w:rPr>
        <w:t>абзацами 2,3 настоящего пункта</w:t>
      </w:r>
      <w:r w:rsidRPr="0093428F">
        <w:rPr>
          <w:sz w:val="28"/>
          <w:szCs w:val="28"/>
        </w:rPr>
        <w:t xml:space="preserve"> срока.</w:t>
      </w:r>
    </w:p>
    <w:p w:rsidR="0062297D" w:rsidRPr="00D51BA1" w:rsidRDefault="0062297D" w:rsidP="0062297D">
      <w:pPr>
        <w:autoSpaceDE w:val="0"/>
        <w:autoSpaceDN w:val="0"/>
        <w:adjustRightInd w:val="0"/>
        <w:ind w:firstLine="709"/>
        <w:jc w:val="both"/>
        <w:rPr>
          <w:sz w:val="28"/>
          <w:szCs w:val="28"/>
        </w:rPr>
      </w:pPr>
      <w:r w:rsidRPr="000C2909">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2297D" w:rsidRPr="00D51BA1" w:rsidRDefault="0062297D" w:rsidP="0062297D">
      <w:pPr>
        <w:autoSpaceDE w:val="0"/>
        <w:autoSpaceDN w:val="0"/>
        <w:adjustRightInd w:val="0"/>
        <w:ind w:firstLine="709"/>
        <w:jc w:val="both"/>
        <w:rPr>
          <w:sz w:val="28"/>
          <w:szCs w:val="28"/>
        </w:rPr>
      </w:pPr>
      <w:r w:rsidRPr="00D51BA1">
        <w:rPr>
          <w:sz w:val="28"/>
          <w:szCs w:val="28"/>
        </w:rPr>
        <w:t>Оснований для приостановления предоставления муниципальной услуги законодательством не предусмотрено.</w:t>
      </w:r>
    </w:p>
    <w:p w:rsidR="0062297D" w:rsidRPr="006F00F3" w:rsidRDefault="0062297D" w:rsidP="0062297D">
      <w:pPr>
        <w:numPr>
          <w:ilvl w:val="1"/>
          <w:numId w:val="15"/>
        </w:numPr>
        <w:tabs>
          <w:tab w:val="left" w:pos="1440"/>
          <w:tab w:val="left" w:pos="1560"/>
        </w:tabs>
        <w:ind w:left="0" w:firstLine="709"/>
        <w:jc w:val="both"/>
        <w:rPr>
          <w:sz w:val="28"/>
          <w:szCs w:val="28"/>
        </w:rPr>
      </w:pPr>
      <w:r w:rsidRPr="00D51BA1">
        <w:rPr>
          <w:sz w:val="28"/>
          <w:szCs w:val="28"/>
        </w:rPr>
        <w:t xml:space="preserve">Правовые основы для предоставления </w:t>
      </w:r>
      <w:r w:rsidRPr="006F00F3">
        <w:rPr>
          <w:sz w:val="28"/>
          <w:szCs w:val="28"/>
        </w:rPr>
        <w:t>муниципальной услуги.</w:t>
      </w:r>
    </w:p>
    <w:p w:rsidR="0062297D" w:rsidRPr="00D51BA1" w:rsidRDefault="0062297D" w:rsidP="0062297D">
      <w:pPr>
        <w:tabs>
          <w:tab w:val="num" w:pos="792"/>
          <w:tab w:val="left" w:pos="1440"/>
          <w:tab w:val="left" w:pos="1560"/>
        </w:tabs>
        <w:ind w:firstLine="709"/>
        <w:jc w:val="both"/>
        <w:rPr>
          <w:sz w:val="28"/>
          <w:szCs w:val="28"/>
        </w:rPr>
      </w:pPr>
      <w:r w:rsidRPr="006F00F3">
        <w:rPr>
          <w:sz w:val="28"/>
          <w:szCs w:val="28"/>
        </w:rPr>
        <w:t>Предоставление муниципальной услуги «</w:t>
      </w:r>
      <w:r>
        <w:rPr>
          <w:sz w:val="28"/>
          <w:szCs w:val="28"/>
        </w:rPr>
        <w:t>Присвоение адреса объекту недвижимости и аннулирование адреса</w:t>
      </w:r>
      <w:r w:rsidRPr="00D51BA1">
        <w:rPr>
          <w:sz w:val="28"/>
          <w:szCs w:val="28"/>
        </w:rPr>
        <w:t>» осуществляется в соответствии с:</w:t>
      </w:r>
    </w:p>
    <w:p w:rsidR="0062297D" w:rsidRPr="00D51BA1" w:rsidRDefault="0062297D" w:rsidP="0062297D">
      <w:pPr>
        <w:autoSpaceDE w:val="0"/>
        <w:autoSpaceDN w:val="0"/>
        <w:adjustRightInd w:val="0"/>
        <w:ind w:firstLine="709"/>
        <w:jc w:val="both"/>
        <w:rPr>
          <w:sz w:val="28"/>
          <w:szCs w:val="28"/>
        </w:rPr>
      </w:pPr>
      <w:r w:rsidRPr="00D51BA1">
        <w:rPr>
          <w:color w:val="000000"/>
          <w:sz w:val="28"/>
          <w:szCs w:val="28"/>
        </w:rPr>
        <w:t xml:space="preserve">- </w:t>
      </w:r>
      <w:r w:rsidRPr="00D51BA1">
        <w:rPr>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szCs w:val="28"/>
        </w:rPr>
        <w:t>(</w:t>
      </w:r>
      <w:r>
        <w:rPr>
          <w:color w:val="000000"/>
          <w:sz w:val="28"/>
          <w:szCs w:val="28"/>
        </w:rPr>
        <w:t>Собрание законодательства РФ»</w:t>
      </w:r>
      <w:r w:rsidRPr="00FD5CE7">
        <w:rPr>
          <w:color w:val="000000"/>
          <w:sz w:val="28"/>
          <w:szCs w:val="28"/>
        </w:rPr>
        <w:t xml:space="preserve">, </w:t>
      </w:r>
      <w:r>
        <w:rPr>
          <w:color w:val="000000"/>
          <w:sz w:val="28"/>
          <w:szCs w:val="28"/>
        </w:rPr>
        <w:t>2003, №40, 6 октября</w:t>
      </w:r>
      <w:r w:rsidRPr="00D51BA1">
        <w:rPr>
          <w:sz w:val="28"/>
          <w:szCs w:val="28"/>
        </w:rPr>
        <w:t>);</w:t>
      </w:r>
    </w:p>
    <w:p w:rsidR="0062297D" w:rsidRPr="00D51BA1" w:rsidRDefault="0062297D" w:rsidP="0062297D">
      <w:pPr>
        <w:autoSpaceDE w:val="0"/>
        <w:autoSpaceDN w:val="0"/>
        <w:adjustRightInd w:val="0"/>
        <w:ind w:firstLine="709"/>
        <w:jc w:val="both"/>
        <w:rPr>
          <w:sz w:val="28"/>
          <w:szCs w:val="28"/>
        </w:rPr>
      </w:pPr>
      <w:r w:rsidRPr="00D51BA1">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62297D" w:rsidRPr="00D51BA1" w:rsidRDefault="0062297D" w:rsidP="0062297D">
      <w:pPr>
        <w:shd w:val="clear" w:color="auto" w:fill="FFFFFF"/>
        <w:tabs>
          <w:tab w:val="num" w:pos="1080"/>
        </w:tabs>
        <w:adjustRightInd w:val="0"/>
        <w:ind w:firstLine="709"/>
        <w:jc w:val="both"/>
        <w:rPr>
          <w:sz w:val="28"/>
          <w:szCs w:val="28"/>
        </w:rPr>
      </w:pPr>
      <w:r w:rsidRPr="00D51BA1">
        <w:rPr>
          <w:sz w:val="28"/>
          <w:szCs w:val="28"/>
        </w:rPr>
        <w:t xml:space="preserve">- </w:t>
      </w:r>
      <w:r w:rsidRPr="006F00F3">
        <w:rPr>
          <w:sz w:val="28"/>
          <w:szCs w:val="28"/>
        </w:rPr>
        <w:t>Постановление</w:t>
      </w:r>
      <w:r>
        <w:rPr>
          <w:sz w:val="28"/>
          <w:szCs w:val="28"/>
        </w:rPr>
        <w:t>м</w:t>
      </w:r>
      <w:r w:rsidRPr="006F00F3">
        <w:rPr>
          <w:sz w:val="28"/>
          <w:szCs w:val="28"/>
        </w:rPr>
        <w:t xml:space="preserve"> Правительства РФ от 19.11.2014 </w:t>
      </w:r>
      <w:r>
        <w:rPr>
          <w:sz w:val="28"/>
          <w:szCs w:val="28"/>
        </w:rPr>
        <w:t>№</w:t>
      </w:r>
      <w:r w:rsidRPr="006F00F3">
        <w:rPr>
          <w:sz w:val="28"/>
          <w:szCs w:val="28"/>
        </w:rPr>
        <w:t xml:space="preserve"> 1221</w:t>
      </w:r>
      <w:r>
        <w:rPr>
          <w:sz w:val="28"/>
          <w:szCs w:val="28"/>
        </w:rPr>
        <w:t xml:space="preserve"> «</w:t>
      </w:r>
      <w:r w:rsidRPr="006F00F3">
        <w:rPr>
          <w:sz w:val="28"/>
          <w:szCs w:val="28"/>
        </w:rPr>
        <w:t>Об утверждении Правил присвоения, из</w:t>
      </w:r>
      <w:r>
        <w:rPr>
          <w:sz w:val="28"/>
          <w:szCs w:val="28"/>
        </w:rPr>
        <w:t>менения и аннулирования адресов»</w:t>
      </w:r>
      <w:r w:rsidRPr="00D51BA1">
        <w:rPr>
          <w:sz w:val="28"/>
          <w:szCs w:val="28"/>
        </w:rPr>
        <w:t xml:space="preserve"> </w:t>
      </w:r>
      <w:r>
        <w:rPr>
          <w:sz w:val="28"/>
          <w:szCs w:val="28"/>
        </w:rPr>
        <w:t>(</w:t>
      </w:r>
      <w:r w:rsidRPr="006F00F3">
        <w:rPr>
          <w:sz w:val="28"/>
          <w:szCs w:val="28"/>
        </w:rPr>
        <w:t>Официальный интернет-портал правовой информации http://www.pravo.gov.ru, 24.11.2014</w:t>
      </w:r>
      <w:r w:rsidRPr="00D51BA1">
        <w:rPr>
          <w:sz w:val="28"/>
          <w:szCs w:val="28"/>
        </w:rPr>
        <w:t>);</w:t>
      </w:r>
    </w:p>
    <w:p w:rsidR="0062297D" w:rsidRPr="00D51BA1" w:rsidRDefault="0062297D" w:rsidP="0062297D">
      <w:pPr>
        <w:shd w:val="clear" w:color="auto" w:fill="FFFFFF"/>
        <w:tabs>
          <w:tab w:val="num" w:pos="1080"/>
        </w:tabs>
        <w:adjustRightInd w:val="0"/>
        <w:ind w:firstLine="709"/>
        <w:jc w:val="both"/>
        <w:rPr>
          <w:sz w:val="28"/>
          <w:szCs w:val="28"/>
        </w:rPr>
      </w:pPr>
      <w:r w:rsidRPr="00D51BA1">
        <w:rPr>
          <w:sz w:val="28"/>
          <w:szCs w:val="28"/>
        </w:rPr>
        <w:t xml:space="preserve">- </w:t>
      </w:r>
      <w:r w:rsidRPr="006F00F3">
        <w:rPr>
          <w:sz w:val="28"/>
          <w:szCs w:val="28"/>
        </w:rPr>
        <w:t>Приказ</w:t>
      </w:r>
      <w:r>
        <w:rPr>
          <w:sz w:val="28"/>
          <w:szCs w:val="28"/>
        </w:rPr>
        <w:t>ом</w:t>
      </w:r>
      <w:r w:rsidRPr="006F00F3">
        <w:rPr>
          <w:sz w:val="28"/>
          <w:szCs w:val="28"/>
        </w:rPr>
        <w:t xml:space="preserve"> Минфина России от 11.12.2014 </w:t>
      </w:r>
      <w:r>
        <w:rPr>
          <w:sz w:val="28"/>
          <w:szCs w:val="28"/>
        </w:rPr>
        <w:t>№</w:t>
      </w:r>
      <w:r w:rsidRPr="006F00F3">
        <w:rPr>
          <w:sz w:val="28"/>
          <w:szCs w:val="28"/>
        </w:rPr>
        <w:t xml:space="preserve"> 146н</w:t>
      </w:r>
      <w:r>
        <w:rPr>
          <w:sz w:val="28"/>
          <w:szCs w:val="28"/>
        </w:rPr>
        <w:t xml:space="preserve"> «</w:t>
      </w:r>
      <w:r w:rsidRPr="006F00F3">
        <w:rPr>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Pr>
          <w:sz w:val="28"/>
          <w:szCs w:val="28"/>
        </w:rPr>
        <w:t>са или аннулировании его адреса»</w:t>
      </w:r>
      <w:r w:rsidRPr="00D51BA1">
        <w:rPr>
          <w:sz w:val="28"/>
          <w:szCs w:val="28"/>
        </w:rPr>
        <w:t xml:space="preserve"> </w:t>
      </w:r>
      <w:r>
        <w:rPr>
          <w:sz w:val="28"/>
          <w:szCs w:val="28"/>
        </w:rPr>
        <w:t>(</w:t>
      </w:r>
      <w:r w:rsidRPr="006F00F3">
        <w:rPr>
          <w:sz w:val="28"/>
          <w:szCs w:val="28"/>
        </w:rPr>
        <w:t>Официальный интернет-портал правовой информации http://www.pravo.gov.ru, 12.02.2015</w:t>
      </w:r>
      <w:r w:rsidRPr="00D51BA1">
        <w:rPr>
          <w:sz w:val="28"/>
          <w:szCs w:val="28"/>
        </w:rPr>
        <w:t>);</w:t>
      </w:r>
    </w:p>
    <w:p w:rsidR="0062297D" w:rsidRPr="00D51BA1" w:rsidRDefault="0062297D" w:rsidP="0062297D">
      <w:pPr>
        <w:shd w:val="clear" w:color="auto" w:fill="FFFFFF"/>
        <w:tabs>
          <w:tab w:val="num" w:pos="1080"/>
        </w:tabs>
        <w:adjustRightInd w:val="0"/>
        <w:ind w:firstLine="709"/>
        <w:jc w:val="both"/>
        <w:rPr>
          <w:i/>
          <w:sz w:val="28"/>
          <w:szCs w:val="28"/>
        </w:rPr>
      </w:pPr>
      <w:r w:rsidRPr="00D51BA1">
        <w:rPr>
          <w:sz w:val="28"/>
          <w:szCs w:val="28"/>
        </w:rPr>
        <w:t xml:space="preserve">- Уставом </w:t>
      </w:r>
      <w:r>
        <w:rPr>
          <w:sz w:val="28"/>
          <w:szCs w:val="28"/>
        </w:rPr>
        <w:t xml:space="preserve">Круглянского </w:t>
      </w:r>
      <w:r w:rsidRPr="00D51BA1">
        <w:rPr>
          <w:sz w:val="28"/>
          <w:szCs w:val="28"/>
        </w:rPr>
        <w:t xml:space="preserve">сельского </w:t>
      </w:r>
      <w:r>
        <w:rPr>
          <w:sz w:val="28"/>
          <w:szCs w:val="28"/>
        </w:rPr>
        <w:t xml:space="preserve">Каширского муниципального </w:t>
      </w:r>
      <w:r w:rsidRPr="00D51BA1">
        <w:rPr>
          <w:sz w:val="28"/>
          <w:szCs w:val="28"/>
        </w:rPr>
        <w:t xml:space="preserve">поселения Воронежской </w:t>
      </w:r>
      <w:r w:rsidRPr="00B0124C">
        <w:rPr>
          <w:color w:val="000000"/>
          <w:sz w:val="28"/>
          <w:szCs w:val="28"/>
        </w:rPr>
        <w:t xml:space="preserve">области (официальный сайт администрации в сети Интернет </w:t>
      </w:r>
      <w:r>
        <w:rPr>
          <w:sz w:val="28"/>
          <w:szCs w:val="28"/>
          <w:lang w:val="en-US"/>
        </w:rPr>
        <w:t>http</w:t>
      </w:r>
      <w:r>
        <w:rPr>
          <w:sz w:val="28"/>
          <w:szCs w:val="28"/>
        </w:rPr>
        <w:t>://</w:t>
      </w:r>
      <w:r>
        <w:rPr>
          <w:sz w:val="28"/>
          <w:szCs w:val="28"/>
          <w:lang w:val="en-US"/>
        </w:rPr>
        <w:t>kruglyanskoe</w:t>
      </w:r>
      <w:r>
        <w:rPr>
          <w:sz w:val="28"/>
          <w:szCs w:val="28"/>
        </w:rPr>
        <w:t>.</w:t>
      </w:r>
      <w:r>
        <w:rPr>
          <w:sz w:val="28"/>
          <w:szCs w:val="28"/>
          <w:lang w:val="en-US"/>
        </w:rPr>
        <w:t>ru</w:t>
      </w:r>
      <w:r>
        <w:rPr>
          <w:sz w:val="28"/>
          <w:szCs w:val="28"/>
        </w:rPr>
        <w:t>./);</w:t>
      </w:r>
    </w:p>
    <w:p w:rsidR="0062297D" w:rsidRPr="00D51BA1" w:rsidRDefault="0062297D" w:rsidP="0062297D">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Pr>
          <w:bCs/>
          <w:iCs/>
          <w:sz w:val="28"/>
          <w:szCs w:val="28"/>
        </w:rPr>
        <w:t xml:space="preserve">администрации Круглянского </w:t>
      </w:r>
      <w:r w:rsidRPr="00D51B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62297D" w:rsidRPr="00D51BA1" w:rsidRDefault="0062297D" w:rsidP="0062297D">
      <w:pPr>
        <w:numPr>
          <w:ilvl w:val="1"/>
          <w:numId w:val="9"/>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2297D" w:rsidRPr="00D51BA1" w:rsidRDefault="0062297D" w:rsidP="0062297D">
      <w:pPr>
        <w:autoSpaceDE w:val="0"/>
        <w:autoSpaceDN w:val="0"/>
        <w:adjustRightInd w:val="0"/>
        <w:ind w:firstLine="709"/>
        <w:jc w:val="both"/>
        <w:rPr>
          <w:sz w:val="28"/>
          <w:szCs w:val="28"/>
        </w:rPr>
      </w:pPr>
      <w:r w:rsidRPr="00D51BA1">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2297D" w:rsidRPr="00F2098A" w:rsidRDefault="0062297D" w:rsidP="0062297D">
      <w:pPr>
        <w:autoSpaceDE w:val="0"/>
        <w:autoSpaceDN w:val="0"/>
        <w:adjustRightInd w:val="0"/>
        <w:ind w:firstLine="709"/>
        <w:jc w:val="both"/>
        <w:rPr>
          <w:sz w:val="28"/>
          <w:szCs w:val="28"/>
        </w:rPr>
      </w:pPr>
      <w:r w:rsidRPr="00D51BA1">
        <w:rPr>
          <w:sz w:val="28"/>
          <w:szCs w:val="28"/>
        </w:rPr>
        <w:t xml:space="preserve">Муниципальная услуга предоставляется на основании заявления, поступившего в </w:t>
      </w:r>
      <w:r w:rsidRPr="00F2098A">
        <w:rPr>
          <w:sz w:val="28"/>
          <w:szCs w:val="28"/>
        </w:rPr>
        <w:t>администрацию.</w:t>
      </w:r>
    </w:p>
    <w:p w:rsidR="0062297D" w:rsidRDefault="0062297D" w:rsidP="0062297D">
      <w:pPr>
        <w:autoSpaceDE w:val="0"/>
        <w:autoSpaceDN w:val="0"/>
        <w:adjustRightInd w:val="0"/>
        <w:ind w:firstLine="709"/>
        <w:jc w:val="both"/>
        <w:rPr>
          <w:sz w:val="28"/>
          <w:szCs w:val="28"/>
        </w:rPr>
      </w:pPr>
      <w:r w:rsidRPr="001A200E">
        <w:rPr>
          <w:sz w:val="28"/>
          <w:szCs w:val="28"/>
        </w:rPr>
        <w:t>Форма заяв</w:t>
      </w:r>
      <w:r>
        <w:rPr>
          <w:sz w:val="28"/>
          <w:szCs w:val="28"/>
        </w:rPr>
        <w:t>ления приведена в приложении № 1</w:t>
      </w:r>
      <w:r w:rsidRPr="001A200E">
        <w:rPr>
          <w:sz w:val="28"/>
          <w:szCs w:val="28"/>
        </w:rPr>
        <w:t xml:space="preserve"> к настоящему </w:t>
      </w:r>
      <w:r>
        <w:rPr>
          <w:sz w:val="28"/>
          <w:szCs w:val="28"/>
        </w:rPr>
        <w:t>а</w:t>
      </w:r>
      <w:r w:rsidRPr="001A200E">
        <w:rPr>
          <w:sz w:val="28"/>
          <w:szCs w:val="28"/>
        </w:rPr>
        <w:t>дминистративному регламенту.</w:t>
      </w:r>
    </w:p>
    <w:p w:rsidR="0062297D" w:rsidRDefault="0062297D" w:rsidP="0062297D">
      <w:pPr>
        <w:autoSpaceDE w:val="0"/>
        <w:autoSpaceDN w:val="0"/>
        <w:adjustRightInd w:val="0"/>
        <w:ind w:firstLine="709"/>
        <w:jc w:val="both"/>
        <w:rPr>
          <w:sz w:val="28"/>
          <w:szCs w:val="28"/>
        </w:rPr>
      </w:pPr>
      <w:r w:rsidRPr="00285AA1">
        <w:rPr>
          <w:sz w:val="28"/>
          <w:szCs w:val="28"/>
        </w:rPr>
        <w:lastRenderedPageBreak/>
        <w:t xml:space="preserve">Заявление </w:t>
      </w:r>
      <w:r w:rsidRPr="00C83797">
        <w:rPr>
          <w:sz w:val="28"/>
          <w:szCs w:val="28"/>
        </w:rPr>
        <w:t xml:space="preserve">представляется заявителем </w:t>
      </w:r>
      <w:r>
        <w:rPr>
          <w:sz w:val="28"/>
          <w:szCs w:val="28"/>
        </w:rPr>
        <w:t xml:space="preserve">(представителем заявителя) </w:t>
      </w:r>
      <w:r w:rsidRPr="00C83797">
        <w:rPr>
          <w:sz w:val="28"/>
          <w:szCs w:val="28"/>
        </w:rPr>
        <w:t xml:space="preserve">лично </w:t>
      </w:r>
      <w:r>
        <w:rPr>
          <w:sz w:val="28"/>
          <w:szCs w:val="28"/>
        </w:rPr>
        <w:t xml:space="preserve">в администрацию либо </w:t>
      </w:r>
      <w:r w:rsidRPr="00285AA1">
        <w:rPr>
          <w:sz w:val="28"/>
          <w:szCs w:val="28"/>
        </w:rPr>
        <w:t xml:space="preserve">направляется заявителем (представителем заявителя) </w:t>
      </w:r>
      <w:r>
        <w:rPr>
          <w:sz w:val="28"/>
          <w:szCs w:val="28"/>
        </w:rPr>
        <w:t xml:space="preserve">в администрацию </w:t>
      </w:r>
      <w:r w:rsidRPr="00285AA1">
        <w:rPr>
          <w:sz w:val="28"/>
          <w:szCs w:val="28"/>
        </w:rPr>
        <w:t xml:space="preserve">на бумажном носителе посредством почтового отправления с описью вложения и уведомлением о вручении или в форме электронного документа </w:t>
      </w:r>
      <w:r w:rsidRPr="00723966">
        <w:rPr>
          <w:sz w:val="28"/>
          <w:szCs w:val="28"/>
        </w:rPr>
        <w:t>с использованием информационно-телекоммуникационных сетей общего пользования,</w:t>
      </w:r>
      <w:r>
        <w:rPr>
          <w:sz w:val="28"/>
          <w:szCs w:val="28"/>
        </w:rPr>
        <w:t xml:space="preserve"> в том числе </w:t>
      </w:r>
      <w:r w:rsidRPr="00285AA1">
        <w:rPr>
          <w:sz w:val="28"/>
          <w:szCs w:val="28"/>
        </w:rPr>
        <w:t xml:space="preserve">Единого портала и (или) </w:t>
      </w:r>
      <w:r>
        <w:rPr>
          <w:sz w:val="28"/>
          <w:szCs w:val="28"/>
        </w:rPr>
        <w:t>Регионального Портала</w:t>
      </w:r>
      <w:r w:rsidRPr="00285AA1">
        <w:rPr>
          <w:sz w:val="28"/>
          <w:szCs w:val="28"/>
        </w:rPr>
        <w:t>.</w:t>
      </w:r>
    </w:p>
    <w:p w:rsidR="0062297D" w:rsidRDefault="0062297D" w:rsidP="0062297D">
      <w:pPr>
        <w:autoSpaceDE w:val="0"/>
        <w:autoSpaceDN w:val="0"/>
        <w:adjustRightInd w:val="0"/>
        <w:ind w:firstLine="709"/>
        <w:jc w:val="both"/>
        <w:rPr>
          <w:sz w:val="28"/>
          <w:szCs w:val="28"/>
        </w:rPr>
      </w:pPr>
      <w:r w:rsidRPr="00D51BA1">
        <w:rPr>
          <w:sz w:val="28"/>
          <w:szCs w:val="28"/>
        </w:rPr>
        <w:t xml:space="preserve">Заявление должно быть подписано заявителем </w:t>
      </w:r>
      <w:r>
        <w:rPr>
          <w:sz w:val="28"/>
          <w:szCs w:val="28"/>
        </w:rPr>
        <w:t>либо представителем заявителя</w:t>
      </w:r>
      <w:r w:rsidRPr="00D51BA1">
        <w:rPr>
          <w:sz w:val="28"/>
          <w:szCs w:val="28"/>
        </w:rPr>
        <w:t>.</w:t>
      </w:r>
    </w:p>
    <w:p w:rsidR="0062297D" w:rsidRPr="00445016" w:rsidRDefault="0062297D" w:rsidP="0062297D">
      <w:pPr>
        <w:autoSpaceDE w:val="0"/>
        <w:autoSpaceDN w:val="0"/>
        <w:adjustRightInd w:val="0"/>
        <w:ind w:firstLine="709"/>
        <w:jc w:val="both"/>
        <w:rPr>
          <w:sz w:val="28"/>
          <w:szCs w:val="28"/>
        </w:rPr>
      </w:pPr>
      <w:r w:rsidRPr="00445016">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2297D" w:rsidRPr="00445016" w:rsidRDefault="0062297D" w:rsidP="0062297D">
      <w:pPr>
        <w:autoSpaceDE w:val="0"/>
        <w:autoSpaceDN w:val="0"/>
        <w:adjustRightInd w:val="0"/>
        <w:ind w:firstLine="709"/>
        <w:jc w:val="both"/>
        <w:rPr>
          <w:sz w:val="28"/>
          <w:szCs w:val="28"/>
        </w:rPr>
      </w:pPr>
      <w:r w:rsidRPr="00445016">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2297D" w:rsidRDefault="0062297D" w:rsidP="0062297D">
      <w:pPr>
        <w:autoSpaceDE w:val="0"/>
        <w:autoSpaceDN w:val="0"/>
        <w:adjustRightInd w:val="0"/>
        <w:ind w:firstLine="709"/>
        <w:jc w:val="both"/>
        <w:rPr>
          <w:sz w:val="28"/>
          <w:szCs w:val="28"/>
        </w:rPr>
      </w:pPr>
      <w:r w:rsidRPr="00445016">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2297D" w:rsidRPr="00445016" w:rsidRDefault="0062297D" w:rsidP="0062297D">
      <w:pPr>
        <w:autoSpaceDE w:val="0"/>
        <w:autoSpaceDN w:val="0"/>
        <w:adjustRightInd w:val="0"/>
        <w:ind w:firstLine="709"/>
        <w:jc w:val="both"/>
        <w:rPr>
          <w:sz w:val="28"/>
          <w:szCs w:val="28"/>
        </w:rPr>
      </w:pPr>
      <w:r w:rsidRPr="00445016">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2297D" w:rsidRPr="00D51BA1" w:rsidRDefault="0062297D" w:rsidP="0062297D">
      <w:pPr>
        <w:autoSpaceDE w:val="0"/>
        <w:autoSpaceDN w:val="0"/>
        <w:adjustRightInd w:val="0"/>
        <w:ind w:firstLine="709"/>
        <w:jc w:val="both"/>
        <w:rPr>
          <w:sz w:val="28"/>
          <w:szCs w:val="28"/>
        </w:rPr>
      </w:pPr>
      <w:r w:rsidRPr="00445016">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2297D" w:rsidRPr="00D51BA1" w:rsidRDefault="0062297D" w:rsidP="0062297D">
      <w:pPr>
        <w:autoSpaceDE w:val="0"/>
        <w:autoSpaceDN w:val="0"/>
        <w:adjustRightInd w:val="0"/>
        <w:ind w:firstLine="709"/>
        <w:jc w:val="both"/>
        <w:rPr>
          <w:sz w:val="28"/>
          <w:szCs w:val="28"/>
        </w:rPr>
      </w:pPr>
      <w:r w:rsidRPr="00D51BA1">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2297D"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w:t>
      </w:r>
      <w:r w:rsidRPr="000B5B62">
        <w:rPr>
          <w:rFonts w:ascii="Times New Roman" w:hAnsi="Times New Roman" w:cs="Times New Roman"/>
          <w:sz w:val="28"/>
          <w:szCs w:val="28"/>
        </w:rPr>
        <w:t>правоустанавливающие и (или) правоудостоверяющие документы на объект (объекты) адресации</w:t>
      </w:r>
      <w:r w:rsidRPr="001D6D1E">
        <w:rPr>
          <w:rFonts w:ascii="Times New Roman" w:hAnsi="Times New Roman" w:cs="Times New Roman"/>
          <w:sz w:val="28"/>
          <w:szCs w:val="28"/>
        </w:rPr>
        <w:t>;</w:t>
      </w:r>
    </w:p>
    <w:p w:rsidR="0062297D" w:rsidRDefault="0062297D" w:rsidP="0062297D">
      <w:pPr>
        <w:jc w:val="both"/>
        <w:rPr>
          <w:sz w:val="28"/>
          <w:szCs w:val="28"/>
        </w:rPr>
      </w:pPr>
      <w:r>
        <w:rPr>
          <w:lang w:eastAsia="ar-SA"/>
        </w:rPr>
        <w:tab/>
      </w:r>
      <w:r>
        <w:rPr>
          <w:sz w:val="28"/>
          <w:szCs w:val="28"/>
        </w:rPr>
        <w:t>-</w:t>
      </w:r>
      <w:r w:rsidRPr="000B5B62">
        <w:rPr>
          <w:sz w:val="28"/>
          <w:szCs w:val="28"/>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2297D" w:rsidRDefault="0062297D" w:rsidP="0062297D">
      <w:pPr>
        <w:ind w:firstLine="709"/>
        <w:jc w:val="both"/>
        <w:rPr>
          <w:sz w:val="28"/>
          <w:szCs w:val="28"/>
          <w:lang w:eastAsia="ar-SA"/>
        </w:rPr>
      </w:pPr>
      <w:r w:rsidRPr="002316C9">
        <w:rPr>
          <w:sz w:val="28"/>
          <w:szCs w:val="28"/>
          <w:lang w:eastAsia="ar-SA"/>
        </w:rPr>
        <w:lastRenderedPageBreak/>
        <w:t>- кадастровый паспорт объекта адресации (в случае присвоения адреса объекту адресации, поставленному на кадастровый учет</w:t>
      </w:r>
      <w:r w:rsidRPr="00554E69">
        <w:rPr>
          <w:sz w:val="28"/>
          <w:szCs w:val="28"/>
          <w:lang w:eastAsia="ar-SA"/>
        </w:rPr>
        <w:t>);</w:t>
      </w:r>
    </w:p>
    <w:p w:rsidR="0062297D" w:rsidRDefault="0062297D" w:rsidP="0062297D">
      <w:pPr>
        <w:ind w:firstLine="709"/>
        <w:jc w:val="both"/>
        <w:rPr>
          <w:sz w:val="28"/>
          <w:szCs w:val="28"/>
          <w:lang w:eastAsia="ar-SA"/>
        </w:rPr>
      </w:pPr>
      <w:r w:rsidRPr="00231BAC">
        <w:rPr>
          <w:sz w:val="28"/>
          <w:szCs w:val="28"/>
          <w:lang w:eastAsia="ar-SA"/>
        </w:rPr>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2297D" w:rsidRDefault="0062297D" w:rsidP="0062297D">
      <w:pPr>
        <w:ind w:firstLine="709"/>
        <w:jc w:val="both"/>
        <w:rPr>
          <w:sz w:val="28"/>
          <w:szCs w:val="28"/>
          <w:lang w:eastAsia="ar-SA"/>
        </w:rPr>
      </w:pPr>
      <w:r w:rsidRPr="00A31623">
        <w:rPr>
          <w:sz w:val="28"/>
          <w:szCs w:val="28"/>
          <w:lang w:eastAsia="ar-SA"/>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w:t>
      </w:r>
      <w:r>
        <w:rPr>
          <w:sz w:val="28"/>
          <w:szCs w:val="28"/>
          <w:lang w:eastAsia="ar-SA"/>
        </w:rPr>
        <w:t>рового учета объекта адресации);</w:t>
      </w:r>
    </w:p>
    <w:p w:rsidR="0062297D" w:rsidRDefault="0062297D" w:rsidP="0062297D">
      <w:pPr>
        <w:pStyle w:val="ConsPlusNormal"/>
        <w:ind w:firstLine="709"/>
        <w:jc w:val="both"/>
        <w:rPr>
          <w:rFonts w:ascii="Times New Roman" w:hAnsi="Times New Roman" w:cs="Times New Roman"/>
          <w:sz w:val="28"/>
          <w:szCs w:val="28"/>
        </w:rPr>
      </w:pPr>
      <w:r w:rsidRPr="00231BAC">
        <w:rPr>
          <w:rFonts w:ascii="Times New Roman" w:hAnsi="Times New Roman" w:cs="Times New Roman"/>
          <w:sz w:val="28"/>
          <w:szCs w:val="28"/>
        </w:rPr>
        <w:t>- разрешение</w:t>
      </w:r>
      <w:r w:rsidRPr="000B5B62">
        <w:rPr>
          <w:rFonts w:ascii="Times New Roman" w:hAnsi="Times New Roman" w:cs="Times New Roman"/>
          <w:sz w:val="28"/>
          <w:szCs w:val="28"/>
        </w:rPr>
        <w:t xml:space="preserve">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2297D" w:rsidRDefault="0062297D" w:rsidP="00622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B5B6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2297D" w:rsidRPr="000B5B62" w:rsidRDefault="0062297D" w:rsidP="00622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B5B62">
        <w:rPr>
          <w:rFonts w:ascii="Times New Roman" w:hAnsi="Times New Roman" w:cs="Times New Roman"/>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2297D" w:rsidRDefault="0062297D" w:rsidP="006229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0B5B62">
        <w:rPr>
          <w:rFonts w:ascii="Times New Roman" w:hAnsi="Times New Roman" w:cs="Times New Roman"/>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Pr>
          <w:rFonts w:ascii="Times New Roman" w:hAnsi="Times New Roman" w:cs="Times New Roman"/>
          <w:sz w:val="28"/>
          <w:szCs w:val="28"/>
        </w:rPr>
        <w:t>более новых объектов адресации).</w:t>
      </w:r>
    </w:p>
    <w:p w:rsidR="0062297D" w:rsidRDefault="0062297D" w:rsidP="0062297D">
      <w:pPr>
        <w:ind w:firstLine="709"/>
        <w:jc w:val="both"/>
        <w:rPr>
          <w:sz w:val="28"/>
          <w:szCs w:val="28"/>
          <w:lang w:eastAsia="ar-SA"/>
        </w:rPr>
      </w:pPr>
      <w:r w:rsidRPr="003D2366">
        <w:rPr>
          <w:sz w:val="28"/>
          <w:szCs w:val="28"/>
          <w:lang w:eastAsia="ar-SA"/>
        </w:rPr>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2297D" w:rsidRPr="003D2366" w:rsidRDefault="0062297D" w:rsidP="0062297D">
      <w:pPr>
        <w:ind w:firstLine="709"/>
        <w:jc w:val="both"/>
        <w:rPr>
          <w:sz w:val="28"/>
          <w:szCs w:val="28"/>
          <w:lang w:eastAsia="ar-SA"/>
        </w:rPr>
      </w:pPr>
      <w:r w:rsidRPr="00557031">
        <w:rPr>
          <w:sz w:val="28"/>
          <w:szCs w:val="28"/>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w:t>
      </w:r>
      <w:r>
        <w:rPr>
          <w:sz w:val="28"/>
          <w:szCs w:val="28"/>
          <w:lang w:eastAsia="ar-SA"/>
        </w:rPr>
        <w:t xml:space="preserve">ю </w:t>
      </w:r>
      <w:r w:rsidRPr="00557031">
        <w:rPr>
          <w:sz w:val="28"/>
          <w:szCs w:val="28"/>
          <w:lang w:eastAsia="ar-SA"/>
        </w:rPr>
        <w:t>соответствующий документ в подлиннике для сверки.</w:t>
      </w:r>
    </w:p>
    <w:p w:rsidR="0062297D" w:rsidRPr="00AC6E85" w:rsidRDefault="0062297D" w:rsidP="0062297D">
      <w:pPr>
        <w:ind w:firstLine="709"/>
        <w:jc w:val="both"/>
        <w:rPr>
          <w:sz w:val="28"/>
          <w:szCs w:val="28"/>
          <w:lang w:eastAsia="ar-SA"/>
        </w:rPr>
      </w:pPr>
      <w:r w:rsidRPr="003D2366">
        <w:rPr>
          <w:sz w:val="28"/>
          <w:szCs w:val="28"/>
          <w:lang w:eastAsia="ar-SA"/>
        </w:rPr>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62297D" w:rsidRPr="00D51BA1" w:rsidRDefault="0062297D" w:rsidP="0062297D">
      <w:pPr>
        <w:autoSpaceDE w:val="0"/>
        <w:autoSpaceDN w:val="0"/>
        <w:adjustRightInd w:val="0"/>
        <w:ind w:firstLine="709"/>
        <w:jc w:val="both"/>
        <w:rPr>
          <w:sz w:val="28"/>
          <w:szCs w:val="28"/>
        </w:rPr>
      </w:pPr>
      <w:r w:rsidRPr="009F0CAD">
        <w:rPr>
          <w:sz w:val="28"/>
          <w:szCs w:val="28"/>
        </w:rPr>
        <w:t>Непредставление заявителем указанных документов не является основанием для отказа заявителю в предоставлении услуги.</w:t>
      </w:r>
    </w:p>
    <w:p w:rsidR="0062297D" w:rsidRPr="00D51BA1" w:rsidRDefault="0062297D" w:rsidP="0062297D">
      <w:pPr>
        <w:autoSpaceDE w:val="0"/>
        <w:autoSpaceDN w:val="0"/>
        <w:adjustRightInd w:val="0"/>
        <w:ind w:firstLine="709"/>
        <w:jc w:val="both"/>
        <w:rPr>
          <w:sz w:val="28"/>
          <w:szCs w:val="28"/>
        </w:rPr>
      </w:pPr>
      <w:r w:rsidRPr="00D51BA1">
        <w:rPr>
          <w:sz w:val="28"/>
          <w:szCs w:val="28"/>
        </w:rPr>
        <w:t>Запрещается требовать от заявителя:</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297D" w:rsidRPr="00D51BA1" w:rsidRDefault="0062297D" w:rsidP="0062297D">
      <w:pPr>
        <w:autoSpaceDE w:val="0"/>
        <w:autoSpaceDN w:val="0"/>
        <w:adjustRightInd w:val="0"/>
        <w:ind w:firstLine="709"/>
        <w:jc w:val="both"/>
        <w:rPr>
          <w:sz w:val="28"/>
          <w:szCs w:val="28"/>
        </w:rPr>
      </w:pPr>
      <w:r w:rsidRPr="00D51BA1">
        <w:rPr>
          <w:sz w:val="28"/>
          <w:szCs w:val="28"/>
        </w:rPr>
        <w:lastRenderedPageBreak/>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 xml:space="preserve">администрации Круглянского сельского поселения Каширского муниципального района Воронежской области </w:t>
      </w:r>
      <w:r w:rsidRPr="00D51BA1">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2297D" w:rsidRPr="00723966" w:rsidRDefault="0062297D" w:rsidP="0062297D">
      <w:pPr>
        <w:autoSpaceDE w:val="0"/>
        <w:autoSpaceDN w:val="0"/>
        <w:adjustRightInd w:val="0"/>
        <w:ind w:firstLine="709"/>
        <w:jc w:val="both"/>
        <w:rPr>
          <w:sz w:val="28"/>
          <w:szCs w:val="28"/>
        </w:rPr>
      </w:pPr>
      <w:r w:rsidRPr="00D51BA1">
        <w:rPr>
          <w:sz w:val="28"/>
          <w:szCs w:val="28"/>
        </w:rPr>
        <w:t xml:space="preserve">2.6.3. </w:t>
      </w:r>
      <w:r w:rsidRPr="00723966">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2297D" w:rsidRDefault="0062297D" w:rsidP="0062297D">
      <w:pPr>
        <w:tabs>
          <w:tab w:val="left" w:pos="1260"/>
          <w:tab w:val="left" w:pos="1560"/>
        </w:tabs>
        <w:ind w:firstLine="709"/>
        <w:jc w:val="both"/>
        <w:rPr>
          <w:sz w:val="28"/>
          <w:szCs w:val="28"/>
        </w:rPr>
      </w:pPr>
      <w:r w:rsidRPr="00723966">
        <w:rPr>
          <w:sz w:val="28"/>
          <w:szCs w:val="28"/>
        </w:rPr>
        <w:t>- проведение кадастровых работ в целях выдачи межевого плана, представление технического плана, акта обследования.</w:t>
      </w:r>
      <w:r w:rsidRPr="00E26CAA">
        <w:rPr>
          <w:sz w:val="28"/>
          <w:szCs w:val="28"/>
        </w:rPr>
        <w:t xml:space="preserve"> </w:t>
      </w:r>
    </w:p>
    <w:p w:rsidR="0062297D" w:rsidRDefault="0062297D" w:rsidP="0062297D">
      <w:pPr>
        <w:tabs>
          <w:tab w:val="left" w:pos="1260"/>
          <w:tab w:val="left" w:pos="1560"/>
        </w:tabs>
        <w:ind w:firstLine="709"/>
        <w:jc w:val="both"/>
        <w:rPr>
          <w:sz w:val="28"/>
          <w:szCs w:val="28"/>
        </w:rPr>
      </w:pPr>
      <w:r>
        <w:rPr>
          <w:sz w:val="28"/>
          <w:szCs w:val="28"/>
        </w:rPr>
        <w:t xml:space="preserve">2.7. </w:t>
      </w:r>
      <w:r w:rsidRPr="00D51BA1">
        <w:rPr>
          <w:sz w:val="28"/>
          <w:szCs w:val="28"/>
        </w:rPr>
        <w:t>Исчерпывающий перечень оснований для отказа в приеме документов, необходимых  для пред</w:t>
      </w:r>
      <w:r>
        <w:rPr>
          <w:sz w:val="28"/>
          <w:szCs w:val="28"/>
        </w:rPr>
        <w:t>оставления муниципальной услуги.</w:t>
      </w:r>
    </w:p>
    <w:p w:rsidR="0062297D" w:rsidRDefault="0062297D" w:rsidP="0062297D">
      <w:pPr>
        <w:tabs>
          <w:tab w:val="left" w:pos="1260"/>
          <w:tab w:val="left" w:pos="1560"/>
        </w:tabs>
        <w:ind w:firstLine="709"/>
        <w:jc w:val="both"/>
        <w:rPr>
          <w:sz w:val="28"/>
          <w:szCs w:val="28"/>
        </w:rPr>
      </w:pPr>
      <w:r w:rsidRPr="0097090E">
        <w:rPr>
          <w:sz w:val="28"/>
          <w:szCs w:val="28"/>
        </w:rPr>
        <w:t>Перечень оснований для отказа в приеме документов, необходимых для предоставления муниципальной услуги:</w:t>
      </w:r>
    </w:p>
    <w:p w:rsidR="0062297D" w:rsidRDefault="0062297D" w:rsidP="0062297D">
      <w:pPr>
        <w:tabs>
          <w:tab w:val="num" w:pos="792"/>
          <w:tab w:val="left" w:pos="1440"/>
          <w:tab w:val="left" w:pos="1560"/>
        </w:tabs>
        <w:ind w:firstLine="709"/>
        <w:jc w:val="both"/>
        <w:rPr>
          <w:sz w:val="28"/>
          <w:szCs w:val="28"/>
        </w:rPr>
      </w:pPr>
      <w:r w:rsidRPr="00D51BA1">
        <w:rPr>
          <w:sz w:val="28"/>
          <w:szCs w:val="28"/>
        </w:rPr>
        <w:t>- заявление не соответствует установленной форме, не поддается прочтению или содержит неоговоренные заявителем зачер</w:t>
      </w:r>
      <w:r>
        <w:rPr>
          <w:sz w:val="28"/>
          <w:szCs w:val="28"/>
        </w:rPr>
        <w:t>кивания, исправления, подчистки.</w:t>
      </w:r>
    </w:p>
    <w:p w:rsidR="0062297D" w:rsidRPr="00D51BA1" w:rsidRDefault="0062297D" w:rsidP="0062297D">
      <w:pPr>
        <w:numPr>
          <w:ilvl w:val="1"/>
          <w:numId w:val="34"/>
        </w:numPr>
        <w:tabs>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62297D" w:rsidRPr="00D51BA1" w:rsidRDefault="0062297D" w:rsidP="0062297D">
      <w:pPr>
        <w:autoSpaceDE w:val="0"/>
        <w:autoSpaceDN w:val="0"/>
        <w:adjustRightInd w:val="0"/>
        <w:ind w:firstLine="709"/>
        <w:jc w:val="both"/>
        <w:rPr>
          <w:sz w:val="28"/>
          <w:szCs w:val="28"/>
        </w:rPr>
      </w:pPr>
      <w:r w:rsidRPr="00D51BA1">
        <w:rPr>
          <w:sz w:val="28"/>
          <w:szCs w:val="28"/>
        </w:rPr>
        <w:t>Основанием для отказа в предоставлении муниципальной услуги является:</w:t>
      </w:r>
    </w:p>
    <w:p w:rsidR="0062297D" w:rsidRPr="00106C83" w:rsidRDefault="0062297D" w:rsidP="0062297D">
      <w:pPr>
        <w:tabs>
          <w:tab w:val="left" w:pos="1440"/>
          <w:tab w:val="left" w:pos="1560"/>
        </w:tabs>
        <w:ind w:firstLine="709"/>
        <w:jc w:val="both"/>
        <w:rPr>
          <w:sz w:val="28"/>
          <w:szCs w:val="28"/>
        </w:rPr>
      </w:pPr>
      <w:r>
        <w:rPr>
          <w:sz w:val="28"/>
          <w:szCs w:val="28"/>
        </w:rPr>
        <w:t xml:space="preserve">-  </w:t>
      </w:r>
      <w:r w:rsidRPr="00106C83">
        <w:rPr>
          <w:sz w:val="28"/>
          <w:szCs w:val="28"/>
        </w:rPr>
        <w:t xml:space="preserve">с заявлением о присвоении объекту </w:t>
      </w:r>
      <w:r>
        <w:rPr>
          <w:sz w:val="28"/>
          <w:szCs w:val="28"/>
        </w:rPr>
        <w:t>адресации</w:t>
      </w:r>
      <w:r w:rsidRPr="00106C83">
        <w:rPr>
          <w:sz w:val="28"/>
          <w:szCs w:val="28"/>
        </w:rPr>
        <w:t xml:space="preserve"> адреса обратилось лицо, не указанное в </w:t>
      </w:r>
      <w:r>
        <w:rPr>
          <w:sz w:val="28"/>
          <w:szCs w:val="28"/>
        </w:rPr>
        <w:t xml:space="preserve">пункте 1.2. </w:t>
      </w:r>
      <w:r w:rsidRPr="00106C83">
        <w:rPr>
          <w:sz w:val="28"/>
          <w:szCs w:val="28"/>
        </w:rPr>
        <w:t xml:space="preserve"> </w:t>
      </w:r>
      <w:r>
        <w:rPr>
          <w:sz w:val="28"/>
          <w:szCs w:val="28"/>
        </w:rPr>
        <w:t>настоящего административного регламента</w:t>
      </w:r>
      <w:r w:rsidRPr="00106C83">
        <w:rPr>
          <w:sz w:val="28"/>
          <w:szCs w:val="28"/>
        </w:rPr>
        <w:t>;</w:t>
      </w:r>
    </w:p>
    <w:p w:rsidR="0062297D" w:rsidRPr="00106C83" w:rsidRDefault="0062297D" w:rsidP="0062297D">
      <w:pPr>
        <w:tabs>
          <w:tab w:val="left" w:pos="1440"/>
          <w:tab w:val="left" w:pos="1560"/>
        </w:tabs>
        <w:ind w:firstLine="709"/>
        <w:jc w:val="both"/>
        <w:rPr>
          <w:sz w:val="28"/>
          <w:szCs w:val="28"/>
        </w:rPr>
      </w:pPr>
      <w:r>
        <w:rPr>
          <w:sz w:val="28"/>
          <w:szCs w:val="28"/>
        </w:rPr>
        <w:t xml:space="preserve">-  </w:t>
      </w:r>
      <w:r w:rsidRPr="00106C83">
        <w:rPr>
          <w:sz w:val="28"/>
          <w:szCs w:val="28"/>
        </w:rPr>
        <w:t xml:space="preserve"> ответ на межведомственный запрос свидетельствует об отсутствии документа и (или) информации, необходимых для присвоения объекту </w:t>
      </w:r>
      <w:r>
        <w:rPr>
          <w:sz w:val="28"/>
          <w:szCs w:val="28"/>
        </w:rPr>
        <w:t>адресации</w:t>
      </w:r>
      <w:r w:rsidRPr="00106C83">
        <w:rPr>
          <w:sz w:val="28"/>
          <w:szCs w:val="28"/>
        </w:rPr>
        <w:t xml:space="preserve">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2297D" w:rsidRPr="00106C83" w:rsidRDefault="0062297D" w:rsidP="0062297D">
      <w:pPr>
        <w:tabs>
          <w:tab w:val="left" w:pos="1440"/>
          <w:tab w:val="left" w:pos="1560"/>
        </w:tabs>
        <w:ind w:firstLine="709"/>
        <w:jc w:val="both"/>
        <w:rPr>
          <w:sz w:val="28"/>
          <w:szCs w:val="28"/>
        </w:rPr>
      </w:pPr>
      <w:r>
        <w:rPr>
          <w:sz w:val="28"/>
          <w:szCs w:val="28"/>
        </w:rPr>
        <w:t xml:space="preserve">- </w:t>
      </w:r>
      <w:r w:rsidRPr="00106C83">
        <w:rPr>
          <w:sz w:val="28"/>
          <w:szCs w:val="28"/>
        </w:rPr>
        <w:t xml:space="preserve"> документы, обязанность по предоставлению которых для присвоения объекту </w:t>
      </w:r>
      <w:r>
        <w:rPr>
          <w:sz w:val="28"/>
          <w:szCs w:val="28"/>
        </w:rPr>
        <w:t>адресации</w:t>
      </w:r>
      <w:r w:rsidRPr="00106C83">
        <w:rPr>
          <w:sz w:val="28"/>
          <w:szCs w:val="28"/>
        </w:rPr>
        <w:t xml:space="preserve">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2297D" w:rsidRDefault="0062297D" w:rsidP="0062297D">
      <w:pPr>
        <w:tabs>
          <w:tab w:val="num" w:pos="1155"/>
          <w:tab w:val="left" w:pos="1440"/>
          <w:tab w:val="left" w:pos="1560"/>
        </w:tabs>
        <w:ind w:firstLine="709"/>
        <w:jc w:val="both"/>
        <w:rPr>
          <w:sz w:val="28"/>
          <w:szCs w:val="28"/>
        </w:rPr>
      </w:pPr>
      <w:r>
        <w:rPr>
          <w:sz w:val="28"/>
          <w:szCs w:val="28"/>
        </w:rPr>
        <w:t xml:space="preserve">- </w:t>
      </w:r>
      <w:r w:rsidRPr="00106C83">
        <w:rPr>
          <w:sz w:val="28"/>
          <w:szCs w:val="28"/>
        </w:rPr>
        <w:t>отсутствуют случаи и условия для присвоения объекту адресации адреса или аннулирования его адреса, указанные в пунктах 5, 8 - 11 и 14 - 18 Правил</w:t>
      </w:r>
      <w:r>
        <w:rPr>
          <w:sz w:val="28"/>
          <w:szCs w:val="28"/>
        </w:rPr>
        <w:t xml:space="preserve"> присвоения, изменения и аннулирования адресов, утвержденных постановлением правительства РФ от 19.11.2014 №1221</w:t>
      </w:r>
      <w:r w:rsidRPr="00106C83">
        <w:rPr>
          <w:sz w:val="28"/>
          <w:szCs w:val="28"/>
        </w:rPr>
        <w:t>.</w:t>
      </w:r>
      <w:r w:rsidRPr="00D51BA1">
        <w:rPr>
          <w:sz w:val="28"/>
          <w:szCs w:val="28"/>
        </w:rPr>
        <w:t xml:space="preserve"> </w:t>
      </w:r>
    </w:p>
    <w:p w:rsidR="0062297D" w:rsidRPr="00D51BA1" w:rsidRDefault="0062297D" w:rsidP="0062297D">
      <w:pPr>
        <w:tabs>
          <w:tab w:val="num" w:pos="1155"/>
          <w:tab w:val="left" w:pos="1440"/>
          <w:tab w:val="left" w:pos="1560"/>
        </w:tabs>
        <w:ind w:firstLine="709"/>
        <w:jc w:val="both"/>
        <w:rPr>
          <w:sz w:val="28"/>
          <w:szCs w:val="28"/>
        </w:rPr>
      </w:pPr>
      <w:r>
        <w:rPr>
          <w:sz w:val="28"/>
          <w:szCs w:val="28"/>
        </w:rPr>
        <w:lastRenderedPageBreak/>
        <w:t xml:space="preserve">2.9. </w:t>
      </w:r>
      <w:r w:rsidRPr="00D51BA1">
        <w:rPr>
          <w:sz w:val="28"/>
          <w:szCs w:val="28"/>
        </w:rPr>
        <w:t>Размер платы, взимаемой с заявителя при предоставлении муниципальной услуги.</w:t>
      </w:r>
    </w:p>
    <w:p w:rsidR="0062297D" w:rsidRPr="00D51BA1" w:rsidRDefault="0062297D" w:rsidP="0062297D">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62297D" w:rsidRPr="00D51BA1" w:rsidRDefault="0062297D" w:rsidP="0062297D">
      <w:pPr>
        <w:numPr>
          <w:ilvl w:val="1"/>
          <w:numId w:val="32"/>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297D" w:rsidRPr="00D51BA1" w:rsidRDefault="0062297D" w:rsidP="0062297D">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2297D" w:rsidRPr="00D51BA1" w:rsidRDefault="0062297D" w:rsidP="0062297D">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2297D" w:rsidRPr="00D51BA1" w:rsidRDefault="0062297D" w:rsidP="0062297D">
      <w:pPr>
        <w:numPr>
          <w:ilvl w:val="1"/>
          <w:numId w:val="32"/>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62297D" w:rsidRPr="00D51BA1" w:rsidRDefault="0062297D" w:rsidP="0062297D">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w:t>
      </w:r>
      <w:r>
        <w:rPr>
          <w:sz w:val="28"/>
          <w:szCs w:val="28"/>
        </w:rPr>
        <w:t>ги осуществляется в течение 1 рабочего</w:t>
      </w:r>
      <w:r w:rsidRPr="00D51BA1">
        <w:rPr>
          <w:sz w:val="28"/>
          <w:szCs w:val="28"/>
        </w:rPr>
        <w:t xml:space="preserve"> дня с момента поступления заявления. </w:t>
      </w:r>
    </w:p>
    <w:p w:rsidR="0062297D" w:rsidRPr="00D51BA1" w:rsidRDefault="0062297D" w:rsidP="0062297D">
      <w:pPr>
        <w:numPr>
          <w:ilvl w:val="1"/>
          <w:numId w:val="32"/>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62297D" w:rsidRPr="00D51BA1" w:rsidRDefault="0062297D" w:rsidP="0062297D">
      <w:pPr>
        <w:numPr>
          <w:ilvl w:val="2"/>
          <w:numId w:val="32"/>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62297D" w:rsidRPr="00D51BA1" w:rsidRDefault="0062297D" w:rsidP="0062297D">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2297D" w:rsidRPr="00D51BA1" w:rsidRDefault="0062297D" w:rsidP="0062297D">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62297D" w:rsidRPr="00D51BA1" w:rsidRDefault="0062297D" w:rsidP="0062297D">
      <w:pPr>
        <w:numPr>
          <w:ilvl w:val="2"/>
          <w:numId w:val="26"/>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2297D" w:rsidRPr="00D51BA1" w:rsidRDefault="0062297D" w:rsidP="0062297D">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62297D" w:rsidRPr="00D51BA1" w:rsidRDefault="0062297D" w:rsidP="0062297D">
      <w:pPr>
        <w:numPr>
          <w:ilvl w:val="2"/>
          <w:numId w:val="26"/>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2297D" w:rsidRPr="00D51BA1" w:rsidRDefault="0062297D" w:rsidP="0062297D">
      <w:pPr>
        <w:numPr>
          <w:ilvl w:val="2"/>
          <w:numId w:val="26"/>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62297D" w:rsidRPr="00D51BA1" w:rsidRDefault="0062297D" w:rsidP="0062297D">
      <w:pPr>
        <w:autoSpaceDE w:val="0"/>
        <w:autoSpaceDN w:val="0"/>
        <w:adjustRightInd w:val="0"/>
        <w:ind w:firstLine="709"/>
        <w:jc w:val="both"/>
        <w:rPr>
          <w:sz w:val="28"/>
          <w:szCs w:val="28"/>
        </w:rPr>
      </w:pPr>
      <w:r w:rsidRPr="00D51BA1">
        <w:rPr>
          <w:sz w:val="28"/>
          <w:szCs w:val="28"/>
        </w:rPr>
        <w:t>- информационными стендами, на которых размещается визуальная и текстовая информация;</w:t>
      </w:r>
    </w:p>
    <w:p w:rsidR="0062297D" w:rsidRPr="00D51BA1" w:rsidRDefault="0062297D" w:rsidP="0062297D">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62297D" w:rsidRPr="00D51BA1" w:rsidRDefault="0062297D" w:rsidP="0062297D">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62297D" w:rsidRPr="00D50579" w:rsidRDefault="0062297D" w:rsidP="0062297D">
      <w:pPr>
        <w:autoSpaceDE w:val="0"/>
        <w:autoSpaceDN w:val="0"/>
        <w:adjustRightInd w:val="0"/>
        <w:ind w:firstLine="708"/>
        <w:jc w:val="both"/>
        <w:rPr>
          <w:sz w:val="28"/>
          <w:szCs w:val="28"/>
        </w:rPr>
      </w:pPr>
      <w:r w:rsidRPr="00D50579">
        <w:rPr>
          <w:sz w:val="28"/>
          <w:szCs w:val="28"/>
        </w:rPr>
        <w:t xml:space="preserve">Информация о порядке предоставления </w:t>
      </w:r>
      <w:r>
        <w:rPr>
          <w:sz w:val="28"/>
          <w:szCs w:val="28"/>
        </w:rPr>
        <w:t xml:space="preserve">муниципальной </w:t>
      </w:r>
      <w:r w:rsidRPr="00D50579">
        <w:rPr>
          <w:sz w:val="28"/>
          <w:szCs w:val="28"/>
        </w:rPr>
        <w:t>услуги размещается на информационных стендах в помещениях приема и выдачи документов, которые должны быть освещены, хорошо просматриваемы.</w:t>
      </w:r>
    </w:p>
    <w:p w:rsidR="0062297D" w:rsidRDefault="0062297D" w:rsidP="0062297D">
      <w:pPr>
        <w:autoSpaceDE w:val="0"/>
        <w:autoSpaceDN w:val="0"/>
        <w:adjustRightInd w:val="0"/>
        <w:ind w:firstLine="708"/>
        <w:jc w:val="both"/>
        <w:rPr>
          <w:sz w:val="28"/>
          <w:szCs w:val="28"/>
        </w:rPr>
      </w:pPr>
      <w:r w:rsidRPr="00D50579">
        <w:rPr>
          <w:sz w:val="28"/>
          <w:szCs w:val="28"/>
        </w:rPr>
        <w:lastRenderedPageBreak/>
        <w:t xml:space="preserve">Информационные стенды должны содержать актуальную информацию, необходимую для получения </w:t>
      </w:r>
      <w:r>
        <w:rPr>
          <w:sz w:val="28"/>
          <w:szCs w:val="28"/>
        </w:rPr>
        <w:t>муниципальной</w:t>
      </w:r>
      <w:r w:rsidRPr="00D50579">
        <w:rPr>
          <w:sz w:val="28"/>
          <w:szCs w:val="28"/>
        </w:rPr>
        <w:t xml:space="preserve"> услуги. Тексты материалов печатаются удобным для чтения шрифтом, без исправлений.</w:t>
      </w:r>
    </w:p>
    <w:p w:rsidR="0062297D" w:rsidRPr="00D51BA1" w:rsidRDefault="0062297D" w:rsidP="0062297D">
      <w:pPr>
        <w:numPr>
          <w:ilvl w:val="2"/>
          <w:numId w:val="26"/>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2297D" w:rsidRPr="00D51BA1" w:rsidRDefault="0062297D" w:rsidP="0062297D">
      <w:pPr>
        <w:autoSpaceDE w:val="0"/>
        <w:autoSpaceDN w:val="0"/>
        <w:adjustRightInd w:val="0"/>
        <w:ind w:firstLine="709"/>
        <w:jc w:val="both"/>
        <w:rPr>
          <w:sz w:val="28"/>
          <w:szCs w:val="28"/>
        </w:rPr>
      </w:pPr>
      <w:r w:rsidRPr="00D51BA1">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2297D" w:rsidRPr="00D51BA1" w:rsidRDefault="0062297D" w:rsidP="0062297D">
      <w:pPr>
        <w:numPr>
          <w:ilvl w:val="1"/>
          <w:numId w:val="32"/>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62297D" w:rsidRPr="00D51BA1" w:rsidRDefault="0062297D" w:rsidP="0062297D">
      <w:pPr>
        <w:pStyle w:val="ConsPlusNormal"/>
        <w:numPr>
          <w:ilvl w:val="2"/>
          <w:numId w:val="32"/>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размещение полной, достоверной и актуальной информации о муниципальной услуге на Едином портале, </w:t>
      </w:r>
      <w:r>
        <w:rPr>
          <w:rFonts w:ascii="Times New Roman" w:hAnsi="Times New Roman" w:cs="Times New Roman"/>
          <w:sz w:val="28"/>
          <w:szCs w:val="28"/>
        </w:rPr>
        <w:t xml:space="preserve">Региональном портале, </w:t>
      </w:r>
      <w:r w:rsidRPr="00D51BA1">
        <w:rPr>
          <w:rFonts w:ascii="Times New Roman" w:hAnsi="Times New Roman" w:cs="Times New Roman"/>
          <w:sz w:val="28"/>
          <w:szCs w:val="28"/>
        </w:rPr>
        <w:t>на официальном сайте администрации, на информационных стендах в местах предоставления муниципальной услуги;</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297D" w:rsidRPr="00D51BA1" w:rsidRDefault="0062297D" w:rsidP="0062297D">
      <w:pPr>
        <w:pStyle w:val="ConsPlusNormal"/>
        <w:numPr>
          <w:ilvl w:val="2"/>
          <w:numId w:val="3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w:t>
      </w:r>
      <w:r>
        <w:rPr>
          <w:rFonts w:ascii="Times New Roman" w:hAnsi="Times New Roman" w:cs="Times New Roman"/>
          <w:sz w:val="28"/>
          <w:szCs w:val="28"/>
        </w:rPr>
        <w:t>твии с требованиями настоящего а</w:t>
      </w:r>
      <w:r w:rsidRPr="00D51BA1">
        <w:rPr>
          <w:rFonts w:ascii="Times New Roman" w:hAnsi="Times New Roman" w:cs="Times New Roman"/>
          <w:sz w:val="28"/>
          <w:szCs w:val="28"/>
        </w:rPr>
        <w:t>дминистративного регламента;</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62297D" w:rsidRPr="00D51BA1" w:rsidRDefault="0062297D" w:rsidP="0062297D">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2297D" w:rsidRPr="00D51BA1" w:rsidRDefault="0062297D" w:rsidP="0062297D">
      <w:pPr>
        <w:numPr>
          <w:ilvl w:val="1"/>
          <w:numId w:val="3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2297D" w:rsidRPr="00362F56" w:rsidRDefault="0062297D" w:rsidP="0062297D">
      <w:pPr>
        <w:numPr>
          <w:ilvl w:val="2"/>
          <w:numId w:val="31"/>
        </w:numPr>
        <w:ind w:left="0" w:firstLine="709"/>
        <w:jc w:val="both"/>
        <w:rPr>
          <w:sz w:val="28"/>
          <w:szCs w:val="28"/>
        </w:rPr>
      </w:pPr>
      <w:r w:rsidRPr="00362F56">
        <w:rPr>
          <w:sz w:val="28"/>
          <w:szCs w:val="28"/>
        </w:rPr>
        <w:lastRenderedPageBreak/>
        <w:t>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62297D" w:rsidRPr="00D51BA1" w:rsidRDefault="0062297D" w:rsidP="0062297D">
      <w:pPr>
        <w:numPr>
          <w:ilvl w:val="2"/>
          <w:numId w:val="31"/>
        </w:numPr>
        <w:autoSpaceDE w:val="0"/>
        <w:autoSpaceDN w:val="0"/>
        <w:adjustRightInd w:val="0"/>
        <w:ind w:left="0" w:firstLine="709"/>
        <w:jc w:val="both"/>
        <w:rPr>
          <w:sz w:val="28"/>
          <w:szCs w:val="28"/>
        </w:rPr>
      </w:pPr>
      <w:r w:rsidRPr="00D51BA1">
        <w:rPr>
          <w:sz w:val="28"/>
          <w:szCs w:val="28"/>
        </w:rPr>
        <w:t xml:space="preserve">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w:t>
      </w:r>
      <w:r>
        <w:rPr>
          <w:sz w:val="28"/>
          <w:szCs w:val="28"/>
        </w:rPr>
        <w:t>Региональном портале</w:t>
      </w:r>
      <w:r w:rsidRPr="00D51BA1">
        <w:rPr>
          <w:sz w:val="28"/>
          <w:szCs w:val="28"/>
        </w:rPr>
        <w:t>.</w:t>
      </w:r>
    </w:p>
    <w:p w:rsidR="0062297D" w:rsidRDefault="0062297D" w:rsidP="0062297D">
      <w:pPr>
        <w:numPr>
          <w:ilvl w:val="2"/>
          <w:numId w:val="31"/>
        </w:numPr>
        <w:autoSpaceDE w:val="0"/>
        <w:autoSpaceDN w:val="0"/>
        <w:adjustRightInd w:val="0"/>
        <w:ind w:left="0" w:firstLine="709"/>
        <w:jc w:val="both"/>
        <w:rPr>
          <w:sz w:val="28"/>
          <w:szCs w:val="28"/>
        </w:rPr>
      </w:pPr>
      <w:r w:rsidRPr="00D51BA1">
        <w:rPr>
          <w:sz w:val="28"/>
          <w:szCs w:val="28"/>
        </w:rPr>
        <w:t xml:space="preserve">Заявитель </w:t>
      </w:r>
      <w:r>
        <w:rPr>
          <w:sz w:val="28"/>
          <w:szCs w:val="28"/>
        </w:rPr>
        <w:t xml:space="preserve">(представитель заявителя) </w:t>
      </w:r>
      <w:r w:rsidRPr="00D51BA1">
        <w:rPr>
          <w:sz w:val="28"/>
          <w:szCs w:val="28"/>
        </w:rPr>
        <w:t xml:space="preserve">в целях получения муниципальной услуги может подать заявление </w:t>
      </w:r>
      <w:r>
        <w:rPr>
          <w:sz w:val="28"/>
          <w:szCs w:val="28"/>
        </w:rPr>
        <w:t xml:space="preserve">и получить результат предоставления муниципальной услуги </w:t>
      </w:r>
      <w:r w:rsidRPr="00D51BA1">
        <w:rPr>
          <w:sz w:val="28"/>
          <w:szCs w:val="28"/>
        </w:rPr>
        <w:t xml:space="preserve">в </w:t>
      </w:r>
      <w:r>
        <w:rPr>
          <w:sz w:val="28"/>
          <w:szCs w:val="28"/>
        </w:rPr>
        <w:t xml:space="preserve">форме </w:t>
      </w:r>
      <w:r w:rsidRPr="00D51BA1">
        <w:rPr>
          <w:sz w:val="28"/>
          <w:szCs w:val="28"/>
        </w:rPr>
        <w:t>электронно</w:t>
      </w:r>
      <w:r>
        <w:rPr>
          <w:sz w:val="28"/>
          <w:szCs w:val="28"/>
        </w:rPr>
        <w:t>го документа</w:t>
      </w:r>
      <w:r w:rsidRPr="00D51BA1">
        <w:rPr>
          <w:sz w:val="28"/>
          <w:szCs w:val="28"/>
        </w:rPr>
        <w:t xml:space="preserve"> с использованием </w:t>
      </w:r>
      <w:r>
        <w:rPr>
          <w:sz w:val="28"/>
          <w:szCs w:val="28"/>
        </w:rPr>
        <w:t>информационно-телекоммуникационных сетей общего пользования</w:t>
      </w:r>
      <w:r w:rsidRPr="00D51BA1">
        <w:rPr>
          <w:sz w:val="28"/>
          <w:szCs w:val="28"/>
        </w:rPr>
        <w:t xml:space="preserve">, в том числе Единого портала </w:t>
      </w:r>
      <w:r>
        <w:rPr>
          <w:sz w:val="28"/>
          <w:szCs w:val="28"/>
        </w:rPr>
        <w:t>и Регионального портала</w:t>
      </w:r>
      <w:r w:rsidRPr="00D51BA1">
        <w:rPr>
          <w:sz w:val="28"/>
          <w:szCs w:val="28"/>
        </w:rPr>
        <w:t>.</w:t>
      </w:r>
    </w:p>
    <w:p w:rsidR="0062297D" w:rsidRDefault="0062297D" w:rsidP="0062297D">
      <w:pPr>
        <w:numPr>
          <w:ilvl w:val="2"/>
          <w:numId w:val="31"/>
        </w:numPr>
        <w:autoSpaceDE w:val="0"/>
        <w:autoSpaceDN w:val="0"/>
        <w:adjustRightInd w:val="0"/>
        <w:ind w:left="0" w:firstLine="794"/>
        <w:jc w:val="both"/>
        <w:rPr>
          <w:sz w:val="28"/>
          <w:szCs w:val="28"/>
        </w:rPr>
      </w:pPr>
      <w:r w:rsidRPr="00D21A10">
        <w:rPr>
          <w:sz w:val="28"/>
          <w:szCs w:val="28"/>
        </w:rPr>
        <w:t>При обращении в э</w:t>
      </w:r>
      <w:r>
        <w:rPr>
          <w:sz w:val="28"/>
          <w:szCs w:val="28"/>
        </w:rPr>
        <w:t>лектронной форме за получением муниципальной услуги</w:t>
      </w:r>
      <w:r w:rsidRPr="00D21A10">
        <w:rPr>
          <w:sz w:val="28"/>
          <w:szCs w:val="28"/>
        </w:rPr>
        <w:t xml:space="preserve"> </w:t>
      </w:r>
      <w:r>
        <w:rPr>
          <w:sz w:val="28"/>
          <w:szCs w:val="28"/>
        </w:rPr>
        <w:t xml:space="preserve">заявление и </w:t>
      </w:r>
      <w:r w:rsidRPr="00D21A10">
        <w:rPr>
          <w:sz w:val="28"/>
          <w:szCs w:val="28"/>
        </w:rPr>
        <w:t xml:space="preserve">документы, представляемые заявителем для предоставления </w:t>
      </w:r>
      <w:r>
        <w:rPr>
          <w:sz w:val="28"/>
          <w:szCs w:val="28"/>
        </w:rPr>
        <w:t>муниципальной услуги</w:t>
      </w:r>
      <w:r w:rsidRPr="00D21A10">
        <w:rPr>
          <w:sz w:val="28"/>
          <w:szCs w:val="28"/>
        </w:rPr>
        <w:t>, подписываются с использованием усиленной квалифицированной электронной подписи.</w:t>
      </w:r>
    </w:p>
    <w:p w:rsidR="0062297D" w:rsidRDefault="0062297D" w:rsidP="0062297D">
      <w:pPr>
        <w:autoSpaceDE w:val="0"/>
        <w:autoSpaceDN w:val="0"/>
        <w:adjustRightInd w:val="0"/>
        <w:ind w:left="2096"/>
        <w:jc w:val="both"/>
        <w:rPr>
          <w:sz w:val="28"/>
          <w:szCs w:val="28"/>
        </w:rPr>
      </w:pPr>
    </w:p>
    <w:p w:rsidR="0062297D" w:rsidRPr="00D51BA1" w:rsidRDefault="0062297D" w:rsidP="0062297D">
      <w:pPr>
        <w:numPr>
          <w:ilvl w:val="0"/>
          <w:numId w:val="5"/>
        </w:numPr>
        <w:tabs>
          <w:tab w:val="left" w:pos="1560"/>
        </w:tabs>
        <w:ind w:left="0" w:firstLine="709"/>
        <w:jc w:val="center"/>
        <w:rPr>
          <w:b/>
          <w:sz w:val="28"/>
          <w:szCs w:val="28"/>
        </w:rPr>
      </w:pPr>
      <w:r w:rsidRPr="00D51BA1">
        <w:rPr>
          <w:b/>
          <w:sz w:val="28"/>
          <w:szCs w:val="28"/>
          <w:lang w:val="en-US"/>
        </w:rPr>
        <w:t>C</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62297D" w:rsidRPr="00D51BA1" w:rsidRDefault="0062297D" w:rsidP="0062297D">
      <w:pPr>
        <w:tabs>
          <w:tab w:val="left" w:pos="1560"/>
        </w:tabs>
        <w:ind w:firstLine="709"/>
        <w:jc w:val="both"/>
        <w:rPr>
          <w:sz w:val="28"/>
          <w:szCs w:val="28"/>
        </w:rPr>
      </w:pPr>
    </w:p>
    <w:p w:rsidR="0062297D" w:rsidRPr="00D51BA1" w:rsidRDefault="0062297D" w:rsidP="0062297D">
      <w:pPr>
        <w:numPr>
          <w:ilvl w:val="1"/>
          <w:numId w:val="5"/>
        </w:numPr>
        <w:tabs>
          <w:tab w:val="clear" w:pos="720"/>
          <w:tab w:val="num" w:pos="0"/>
          <w:tab w:val="left" w:pos="1560"/>
        </w:tabs>
        <w:ind w:left="0" w:firstLine="709"/>
        <w:jc w:val="both"/>
        <w:rPr>
          <w:sz w:val="28"/>
          <w:szCs w:val="28"/>
        </w:rPr>
      </w:pPr>
      <w:r w:rsidRPr="00D51BA1">
        <w:rPr>
          <w:sz w:val="28"/>
          <w:szCs w:val="28"/>
        </w:rPr>
        <w:t>Исчерпывающий перечень административных процедур.</w:t>
      </w:r>
    </w:p>
    <w:p w:rsidR="0062297D" w:rsidRPr="00D51BA1" w:rsidRDefault="0062297D" w:rsidP="0062297D">
      <w:pPr>
        <w:numPr>
          <w:ilvl w:val="2"/>
          <w:numId w:val="5"/>
        </w:numPr>
        <w:tabs>
          <w:tab w:val="clear" w:pos="720"/>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62297D" w:rsidRPr="00D51BA1" w:rsidRDefault="0062297D" w:rsidP="0062297D">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 xml:space="preserve">прием и регистрация заявления </w:t>
      </w:r>
      <w:r>
        <w:rPr>
          <w:sz w:val="28"/>
          <w:szCs w:val="28"/>
        </w:rPr>
        <w:t>и прилагаемых к нему документов</w:t>
      </w:r>
      <w:r w:rsidRPr="00D51BA1">
        <w:rPr>
          <w:sz w:val="28"/>
          <w:szCs w:val="28"/>
        </w:rPr>
        <w:t>;</w:t>
      </w:r>
    </w:p>
    <w:p w:rsidR="0062297D" w:rsidRPr="00D51BA1" w:rsidRDefault="0062297D" w:rsidP="0062297D">
      <w:pPr>
        <w:numPr>
          <w:ilvl w:val="0"/>
          <w:numId w:val="6"/>
        </w:numPr>
        <w:tabs>
          <w:tab w:val="num" w:pos="0"/>
          <w:tab w:val="left" w:pos="1560"/>
        </w:tabs>
        <w:suppressAutoHyphens/>
        <w:autoSpaceDE w:val="0"/>
        <w:autoSpaceDN w:val="0"/>
        <w:adjustRightInd w:val="0"/>
        <w:ind w:left="0" w:firstLine="709"/>
        <w:jc w:val="both"/>
        <w:rPr>
          <w:sz w:val="28"/>
          <w:szCs w:val="28"/>
        </w:rPr>
      </w:pPr>
      <w:r w:rsidRPr="00D51BA1">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2297D" w:rsidRPr="00D51BA1" w:rsidRDefault="0062297D" w:rsidP="0062297D">
      <w:pPr>
        <w:numPr>
          <w:ilvl w:val="0"/>
          <w:numId w:val="6"/>
        </w:numPr>
        <w:tabs>
          <w:tab w:val="left" w:pos="1560"/>
        </w:tabs>
        <w:suppressAutoHyphens/>
        <w:autoSpaceDE w:val="0"/>
        <w:autoSpaceDN w:val="0"/>
        <w:adjustRightInd w:val="0"/>
        <w:ind w:left="0" w:firstLine="709"/>
        <w:jc w:val="both"/>
        <w:rPr>
          <w:sz w:val="28"/>
          <w:szCs w:val="28"/>
        </w:rPr>
      </w:pPr>
      <w:r>
        <w:rPr>
          <w:sz w:val="28"/>
          <w:szCs w:val="28"/>
        </w:rPr>
        <w:t xml:space="preserve">подготовка проекта постановления администрации </w:t>
      </w:r>
      <w:r w:rsidRPr="003B2034">
        <w:rPr>
          <w:sz w:val="28"/>
          <w:szCs w:val="28"/>
        </w:rPr>
        <w:t>о присвоении объекту адресац</w:t>
      </w:r>
      <w:r>
        <w:rPr>
          <w:sz w:val="28"/>
          <w:szCs w:val="28"/>
        </w:rPr>
        <w:t>ии адреса или его аннулировании</w:t>
      </w:r>
      <w:r w:rsidRPr="003B2034">
        <w:rPr>
          <w:sz w:val="28"/>
          <w:szCs w:val="28"/>
        </w:rPr>
        <w:t xml:space="preserve"> либо </w:t>
      </w:r>
      <w:r>
        <w:rPr>
          <w:sz w:val="28"/>
          <w:szCs w:val="28"/>
        </w:rPr>
        <w:t>решения об  отказе в присвоении</w:t>
      </w:r>
      <w:r w:rsidRPr="003B2034">
        <w:rPr>
          <w:sz w:val="28"/>
          <w:szCs w:val="28"/>
        </w:rPr>
        <w:t xml:space="preserve"> объекту адресации адреса или аннулировании его адреса</w:t>
      </w:r>
      <w:r w:rsidRPr="00D51BA1">
        <w:rPr>
          <w:sz w:val="28"/>
          <w:szCs w:val="28"/>
        </w:rPr>
        <w:t>;</w:t>
      </w:r>
    </w:p>
    <w:p w:rsidR="0062297D" w:rsidRPr="00D51BA1" w:rsidRDefault="0062297D" w:rsidP="0062297D">
      <w:pPr>
        <w:numPr>
          <w:ilvl w:val="0"/>
          <w:numId w:val="6"/>
        </w:numPr>
        <w:tabs>
          <w:tab w:val="left" w:pos="1560"/>
        </w:tabs>
        <w:suppressAutoHyphens/>
        <w:autoSpaceDE w:val="0"/>
        <w:autoSpaceDN w:val="0"/>
        <w:adjustRightInd w:val="0"/>
        <w:ind w:left="0" w:firstLine="709"/>
        <w:jc w:val="both"/>
        <w:rPr>
          <w:sz w:val="28"/>
          <w:szCs w:val="28"/>
        </w:rPr>
      </w:pPr>
      <w:r>
        <w:rPr>
          <w:sz w:val="28"/>
          <w:szCs w:val="28"/>
        </w:rPr>
        <w:t>выдача</w:t>
      </w:r>
      <w:r w:rsidRPr="00D51BA1">
        <w:rPr>
          <w:sz w:val="28"/>
          <w:szCs w:val="28"/>
        </w:rPr>
        <w:t xml:space="preserve"> (направление) заявителю </w:t>
      </w:r>
      <w:r>
        <w:rPr>
          <w:sz w:val="28"/>
          <w:szCs w:val="28"/>
        </w:rPr>
        <w:t>постановления</w:t>
      </w:r>
      <w:r w:rsidRPr="00E9379B">
        <w:rPr>
          <w:sz w:val="28"/>
          <w:szCs w:val="28"/>
        </w:rPr>
        <w:t xml:space="preserve"> </w:t>
      </w:r>
      <w:r>
        <w:rPr>
          <w:sz w:val="28"/>
          <w:szCs w:val="28"/>
        </w:rPr>
        <w:t xml:space="preserve">администрации </w:t>
      </w:r>
      <w:r w:rsidRPr="00E9379B">
        <w:rPr>
          <w:sz w:val="28"/>
          <w:szCs w:val="28"/>
        </w:rPr>
        <w:t>о присвоении объекту адресац</w:t>
      </w:r>
      <w:r>
        <w:rPr>
          <w:sz w:val="28"/>
          <w:szCs w:val="28"/>
        </w:rPr>
        <w:t>ии адреса или его аннулировании</w:t>
      </w:r>
      <w:r w:rsidRPr="00E9379B">
        <w:rPr>
          <w:sz w:val="28"/>
          <w:szCs w:val="28"/>
        </w:rPr>
        <w:t xml:space="preserve"> либо </w:t>
      </w:r>
      <w:r>
        <w:rPr>
          <w:sz w:val="28"/>
          <w:szCs w:val="28"/>
        </w:rPr>
        <w:t>решения об  отказе в присвоении</w:t>
      </w:r>
      <w:r w:rsidRPr="00E9379B">
        <w:rPr>
          <w:sz w:val="28"/>
          <w:szCs w:val="28"/>
        </w:rPr>
        <w:t xml:space="preserve"> объекту адресации адреса или аннулировании его адреса</w:t>
      </w:r>
      <w:r w:rsidRPr="00D51BA1">
        <w:rPr>
          <w:sz w:val="28"/>
          <w:szCs w:val="28"/>
        </w:rPr>
        <w:t>.</w:t>
      </w:r>
    </w:p>
    <w:p w:rsidR="0062297D" w:rsidRPr="00D51BA1" w:rsidRDefault="0062297D" w:rsidP="0062297D">
      <w:pPr>
        <w:autoSpaceDE w:val="0"/>
        <w:autoSpaceDN w:val="0"/>
        <w:adjustRightInd w:val="0"/>
        <w:ind w:firstLine="709"/>
        <w:jc w:val="both"/>
        <w:rPr>
          <w:sz w:val="28"/>
          <w:szCs w:val="28"/>
        </w:rPr>
      </w:pPr>
      <w:r w:rsidRPr="00D51BA1">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2</w:t>
      </w:r>
      <w:r w:rsidRPr="00D51BA1">
        <w:rPr>
          <w:sz w:val="28"/>
          <w:szCs w:val="28"/>
        </w:rPr>
        <w:t xml:space="preserve"> к настоящему административному регламенту.</w:t>
      </w:r>
    </w:p>
    <w:p w:rsidR="0062297D" w:rsidRPr="00D51BA1" w:rsidRDefault="0062297D" w:rsidP="0062297D">
      <w:pPr>
        <w:autoSpaceDE w:val="0"/>
        <w:autoSpaceDN w:val="0"/>
        <w:adjustRightInd w:val="0"/>
        <w:ind w:firstLine="709"/>
        <w:jc w:val="both"/>
        <w:outlineLvl w:val="0"/>
        <w:rPr>
          <w:sz w:val="28"/>
          <w:szCs w:val="28"/>
        </w:rPr>
      </w:pPr>
      <w:r w:rsidRPr="00D51BA1">
        <w:rPr>
          <w:sz w:val="28"/>
          <w:szCs w:val="28"/>
        </w:rPr>
        <w:t>3.2. Прием и регистрация заявления и прилагаемых к нему документов.</w:t>
      </w:r>
    </w:p>
    <w:p w:rsidR="0062297D" w:rsidRPr="00D51BA1" w:rsidRDefault="0062297D" w:rsidP="0062297D">
      <w:pPr>
        <w:autoSpaceDE w:val="0"/>
        <w:autoSpaceDN w:val="0"/>
        <w:adjustRightInd w:val="0"/>
        <w:ind w:firstLine="709"/>
        <w:jc w:val="both"/>
        <w:rPr>
          <w:sz w:val="28"/>
          <w:szCs w:val="28"/>
        </w:rPr>
      </w:pPr>
      <w:r w:rsidRPr="00D51BA1">
        <w:rPr>
          <w:sz w:val="28"/>
          <w:szCs w:val="28"/>
        </w:rPr>
        <w:t xml:space="preserve">3.2.1. Основанием для начала административной процедуры является личное обращение заявителя или представителя </w:t>
      </w:r>
      <w:r>
        <w:rPr>
          <w:sz w:val="28"/>
          <w:szCs w:val="28"/>
        </w:rPr>
        <w:t xml:space="preserve">заявителя </w:t>
      </w:r>
      <w:r w:rsidRPr="00D51BA1">
        <w:rPr>
          <w:sz w:val="28"/>
          <w:szCs w:val="28"/>
        </w:rPr>
        <w:t xml:space="preserve">в администрацию с заявлением либо поступление в адрес администрации заявления, </w:t>
      </w:r>
      <w:r w:rsidRPr="00D51BA1">
        <w:rPr>
          <w:sz w:val="28"/>
          <w:szCs w:val="28"/>
        </w:rPr>
        <w:lastRenderedPageBreak/>
        <w:t xml:space="preserve">направленного посредством почтового отправления с описью вложения и уведомлением о вручении или </w:t>
      </w:r>
      <w:r>
        <w:rPr>
          <w:sz w:val="28"/>
          <w:szCs w:val="28"/>
        </w:rPr>
        <w:t xml:space="preserve">в форме электронного </w:t>
      </w:r>
      <w:r w:rsidRPr="001A2C75">
        <w:rPr>
          <w:sz w:val="28"/>
          <w:szCs w:val="28"/>
        </w:rPr>
        <w:t>документа с использованием информационно-телекоммуникационных сетей общего</w:t>
      </w:r>
      <w:r>
        <w:rPr>
          <w:sz w:val="28"/>
          <w:szCs w:val="28"/>
        </w:rPr>
        <w:t xml:space="preserve"> пользования, в том числе </w:t>
      </w:r>
      <w:r w:rsidRPr="00D51BA1">
        <w:rPr>
          <w:sz w:val="28"/>
          <w:szCs w:val="28"/>
        </w:rPr>
        <w:t xml:space="preserve">Единого портала и (или) </w:t>
      </w:r>
      <w:r>
        <w:rPr>
          <w:sz w:val="28"/>
          <w:szCs w:val="28"/>
        </w:rPr>
        <w:t>Регионального портала</w:t>
      </w:r>
      <w:r w:rsidRPr="00D51BA1">
        <w:rPr>
          <w:sz w:val="28"/>
          <w:szCs w:val="28"/>
        </w:rPr>
        <w:t>.</w:t>
      </w:r>
    </w:p>
    <w:p w:rsidR="0062297D" w:rsidRPr="008B2169" w:rsidRDefault="0062297D" w:rsidP="0062297D">
      <w:pPr>
        <w:autoSpaceDE w:val="0"/>
        <w:autoSpaceDN w:val="0"/>
        <w:adjustRightInd w:val="0"/>
        <w:ind w:firstLine="709"/>
        <w:jc w:val="both"/>
        <w:rPr>
          <w:sz w:val="28"/>
          <w:szCs w:val="28"/>
        </w:rPr>
      </w:pPr>
      <w:r>
        <w:rPr>
          <w:sz w:val="28"/>
          <w:szCs w:val="28"/>
        </w:rPr>
        <w:t>3.2.2</w:t>
      </w:r>
      <w:r w:rsidRPr="00D51BA1">
        <w:rPr>
          <w:sz w:val="28"/>
          <w:szCs w:val="28"/>
        </w:rPr>
        <w:t xml:space="preserve">.  </w:t>
      </w:r>
      <w:r w:rsidRPr="008B2169">
        <w:rPr>
          <w:sz w:val="28"/>
          <w:szCs w:val="28"/>
        </w:rPr>
        <w:t xml:space="preserve">Специалист </w:t>
      </w:r>
      <w:r>
        <w:rPr>
          <w:sz w:val="28"/>
          <w:szCs w:val="28"/>
        </w:rPr>
        <w:t>администрации</w:t>
      </w:r>
      <w:r w:rsidRPr="008B2169">
        <w:rPr>
          <w:sz w:val="28"/>
          <w:szCs w:val="28"/>
        </w:rPr>
        <w:t xml:space="preserve">, </w:t>
      </w:r>
      <w:r>
        <w:rPr>
          <w:sz w:val="28"/>
          <w:szCs w:val="28"/>
        </w:rPr>
        <w:t>уполномоченный на</w:t>
      </w:r>
      <w:r w:rsidRPr="008B2169">
        <w:rPr>
          <w:sz w:val="28"/>
          <w:szCs w:val="28"/>
        </w:rPr>
        <w:t xml:space="preserve">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w:t>
      </w:r>
      <w:r>
        <w:rPr>
          <w:sz w:val="28"/>
          <w:szCs w:val="28"/>
        </w:rPr>
        <w:t>2.7. настоящего а</w:t>
      </w:r>
      <w:r w:rsidRPr="008B2169">
        <w:rPr>
          <w:sz w:val="28"/>
          <w:szCs w:val="28"/>
        </w:rPr>
        <w:t>дминистративного регламента.</w:t>
      </w:r>
    </w:p>
    <w:p w:rsidR="0062297D" w:rsidRPr="00517A85" w:rsidRDefault="0062297D" w:rsidP="0062297D">
      <w:pPr>
        <w:autoSpaceDE w:val="0"/>
        <w:autoSpaceDN w:val="0"/>
        <w:adjustRightInd w:val="0"/>
        <w:ind w:firstLine="709"/>
        <w:jc w:val="both"/>
        <w:rPr>
          <w:sz w:val="28"/>
          <w:szCs w:val="28"/>
        </w:rPr>
      </w:pPr>
      <w:r>
        <w:rPr>
          <w:sz w:val="28"/>
          <w:szCs w:val="28"/>
        </w:rPr>
        <w:t xml:space="preserve">3.2.3. </w:t>
      </w:r>
      <w:r w:rsidRPr="00517A85">
        <w:rPr>
          <w:sz w:val="28"/>
          <w:szCs w:val="28"/>
        </w:rPr>
        <w:t>При личном обращении заявителя в администрацию,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62297D" w:rsidRPr="00517A85" w:rsidRDefault="0062297D" w:rsidP="0062297D">
      <w:pPr>
        <w:autoSpaceDE w:val="0"/>
        <w:autoSpaceDN w:val="0"/>
        <w:adjustRightInd w:val="0"/>
        <w:ind w:firstLine="709"/>
        <w:jc w:val="both"/>
        <w:rPr>
          <w:sz w:val="28"/>
          <w:szCs w:val="28"/>
        </w:rPr>
      </w:pPr>
      <w:r w:rsidRPr="00517A85">
        <w:rPr>
          <w:sz w:val="28"/>
          <w:szCs w:val="28"/>
        </w:rPr>
        <w:t>- сверяет копии документов с их подлинниками, заверяет их и возвращает подлинники заявителю;</w:t>
      </w:r>
    </w:p>
    <w:p w:rsidR="0062297D" w:rsidRPr="00517A85" w:rsidRDefault="0062297D" w:rsidP="0062297D">
      <w:pPr>
        <w:autoSpaceDE w:val="0"/>
        <w:autoSpaceDN w:val="0"/>
        <w:adjustRightInd w:val="0"/>
        <w:ind w:firstLine="709"/>
        <w:jc w:val="both"/>
        <w:rPr>
          <w:sz w:val="28"/>
          <w:szCs w:val="28"/>
        </w:rPr>
      </w:pPr>
      <w:r w:rsidRPr="00517A85">
        <w:rPr>
          <w:sz w:val="28"/>
          <w:szCs w:val="28"/>
        </w:rPr>
        <w:t>- выдает заявителю или его представителю расписку (приложение №3 к настоящему административному регламенту) в получении документов с указан</w:t>
      </w:r>
      <w:r>
        <w:rPr>
          <w:sz w:val="28"/>
          <w:szCs w:val="28"/>
        </w:rPr>
        <w:t>ием их перечня и даты получения.</w:t>
      </w:r>
    </w:p>
    <w:p w:rsidR="0062297D" w:rsidRDefault="0062297D" w:rsidP="0062297D">
      <w:pPr>
        <w:autoSpaceDE w:val="0"/>
        <w:autoSpaceDN w:val="0"/>
        <w:adjustRightInd w:val="0"/>
        <w:ind w:firstLine="709"/>
        <w:jc w:val="both"/>
        <w:rPr>
          <w:sz w:val="28"/>
          <w:szCs w:val="28"/>
        </w:rPr>
      </w:pPr>
      <w:r w:rsidRPr="00517A85">
        <w:rPr>
          <w:sz w:val="28"/>
          <w:szCs w:val="28"/>
        </w:rPr>
        <w:t>3.2.</w:t>
      </w:r>
      <w:r>
        <w:rPr>
          <w:sz w:val="28"/>
          <w:szCs w:val="28"/>
        </w:rPr>
        <w:t>4</w:t>
      </w:r>
      <w:r w:rsidRPr="00517A85">
        <w:rPr>
          <w:sz w:val="28"/>
          <w:szCs w:val="28"/>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62297D" w:rsidRDefault="0062297D" w:rsidP="0062297D">
      <w:pPr>
        <w:autoSpaceDE w:val="0"/>
        <w:autoSpaceDN w:val="0"/>
        <w:adjustRightInd w:val="0"/>
        <w:ind w:firstLine="709"/>
        <w:jc w:val="both"/>
        <w:rPr>
          <w:sz w:val="28"/>
          <w:szCs w:val="28"/>
        </w:rPr>
      </w:pPr>
      <w:r>
        <w:rPr>
          <w:sz w:val="28"/>
          <w:szCs w:val="28"/>
        </w:rPr>
        <w:t>3.2.5.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62297D" w:rsidRDefault="0062297D" w:rsidP="0062297D">
      <w:pPr>
        <w:autoSpaceDE w:val="0"/>
        <w:autoSpaceDN w:val="0"/>
        <w:adjustRightInd w:val="0"/>
        <w:ind w:firstLine="709"/>
        <w:jc w:val="both"/>
        <w:rPr>
          <w:sz w:val="28"/>
          <w:szCs w:val="28"/>
        </w:rPr>
      </w:pPr>
      <w:r>
        <w:rPr>
          <w:sz w:val="28"/>
          <w:szCs w:val="28"/>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w:t>
      </w:r>
      <w:r w:rsidRPr="008340BA">
        <w:rPr>
          <w:sz w:val="28"/>
          <w:szCs w:val="28"/>
        </w:rPr>
        <w:t xml:space="preserve">ообщения о получении заявления и документов с указанием входящего регистрационного номера заявления, даты получения </w:t>
      </w:r>
      <w:r>
        <w:rPr>
          <w:sz w:val="28"/>
          <w:szCs w:val="28"/>
        </w:rPr>
        <w:t>администрацией</w:t>
      </w:r>
      <w:r w:rsidRPr="008340BA">
        <w:rPr>
          <w:sz w:val="28"/>
          <w:szCs w:val="28"/>
        </w:rPr>
        <w:t xml:space="preserve"> заявления и документов, а также перечень наименований файлов, представленных в форме электронных документов, с указанием их объема.</w:t>
      </w:r>
    </w:p>
    <w:p w:rsidR="0062297D" w:rsidRPr="008340BA" w:rsidRDefault="0062297D" w:rsidP="0062297D">
      <w:pPr>
        <w:autoSpaceDE w:val="0"/>
        <w:autoSpaceDN w:val="0"/>
        <w:adjustRightInd w:val="0"/>
        <w:ind w:firstLine="709"/>
        <w:jc w:val="both"/>
        <w:rPr>
          <w:sz w:val="28"/>
          <w:szCs w:val="28"/>
        </w:rPr>
      </w:pPr>
      <w:r w:rsidRPr="008340BA">
        <w:rPr>
          <w:sz w:val="28"/>
          <w:szCs w:val="28"/>
        </w:rPr>
        <w:t>Сообщение о полу</w:t>
      </w:r>
      <w:r>
        <w:rPr>
          <w:sz w:val="28"/>
          <w:szCs w:val="28"/>
        </w:rPr>
        <w:t xml:space="preserve">чении заявления и документов </w:t>
      </w:r>
      <w:r w:rsidRPr="008340BA">
        <w:rPr>
          <w:sz w:val="28"/>
          <w:szCs w:val="28"/>
        </w:rPr>
        <w:t xml:space="preserve">направляется по указанному в заявлении адресу электронной почты или в личный кабинет заявителя (представителя заявителя) </w:t>
      </w:r>
      <w:r>
        <w:rPr>
          <w:sz w:val="28"/>
          <w:szCs w:val="28"/>
        </w:rPr>
        <w:t xml:space="preserve">в </w:t>
      </w:r>
      <w:r w:rsidRPr="008340BA">
        <w:rPr>
          <w:sz w:val="28"/>
          <w:szCs w:val="28"/>
        </w:rPr>
        <w:t>Едино</w:t>
      </w:r>
      <w:r>
        <w:rPr>
          <w:sz w:val="28"/>
          <w:szCs w:val="28"/>
        </w:rPr>
        <w:t>м</w:t>
      </w:r>
      <w:r w:rsidRPr="008340BA">
        <w:rPr>
          <w:sz w:val="28"/>
          <w:szCs w:val="28"/>
        </w:rPr>
        <w:t xml:space="preserve"> портал</w:t>
      </w:r>
      <w:r>
        <w:rPr>
          <w:sz w:val="28"/>
          <w:szCs w:val="28"/>
        </w:rPr>
        <w:t>е</w:t>
      </w:r>
      <w:r w:rsidRPr="008340BA">
        <w:rPr>
          <w:sz w:val="28"/>
          <w:szCs w:val="28"/>
        </w:rPr>
        <w:t xml:space="preserve"> и (или) </w:t>
      </w:r>
      <w:r>
        <w:rPr>
          <w:sz w:val="28"/>
          <w:szCs w:val="28"/>
        </w:rPr>
        <w:t>Региональном портале</w:t>
      </w:r>
      <w:r w:rsidRPr="008340BA">
        <w:rPr>
          <w:sz w:val="28"/>
          <w:szCs w:val="28"/>
        </w:rPr>
        <w:t>.</w:t>
      </w:r>
    </w:p>
    <w:p w:rsidR="0062297D" w:rsidRPr="00EA2CB9" w:rsidRDefault="0062297D" w:rsidP="0062297D">
      <w:pPr>
        <w:autoSpaceDE w:val="0"/>
        <w:autoSpaceDN w:val="0"/>
        <w:adjustRightInd w:val="0"/>
        <w:ind w:firstLine="709"/>
        <w:jc w:val="both"/>
        <w:rPr>
          <w:sz w:val="28"/>
          <w:szCs w:val="28"/>
        </w:rPr>
      </w:pPr>
      <w:r w:rsidRPr="008340BA">
        <w:rPr>
          <w:sz w:val="28"/>
          <w:szCs w:val="28"/>
        </w:rPr>
        <w:t>Сообщение о по</w:t>
      </w:r>
      <w:r>
        <w:rPr>
          <w:sz w:val="28"/>
          <w:szCs w:val="28"/>
        </w:rPr>
        <w:t xml:space="preserve">лучении заявления и документов </w:t>
      </w:r>
      <w:r w:rsidRPr="008340BA">
        <w:rPr>
          <w:sz w:val="28"/>
          <w:szCs w:val="28"/>
        </w:rPr>
        <w:t xml:space="preserve">направляется заявителю (представителю заявителя) не позднее рабочего дня, следующего за днем поступления заявления в </w:t>
      </w:r>
      <w:r>
        <w:rPr>
          <w:sz w:val="28"/>
          <w:szCs w:val="28"/>
        </w:rPr>
        <w:t>администрацию</w:t>
      </w:r>
      <w:r w:rsidRPr="008340BA">
        <w:rPr>
          <w:sz w:val="28"/>
          <w:szCs w:val="28"/>
        </w:rPr>
        <w:t>.</w:t>
      </w:r>
    </w:p>
    <w:p w:rsidR="0062297D" w:rsidRPr="00F27129" w:rsidRDefault="0062297D" w:rsidP="0062297D">
      <w:pPr>
        <w:autoSpaceDE w:val="0"/>
        <w:autoSpaceDN w:val="0"/>
        <w:adjustRightInd w:val="0"/>
        <w:ind w:firstLine="709"/>
        <w:jc w:val="both"/>
        <w:rPr>
          <w:sz w:val="28"/>
          <w:szCs w:val="28"/>
        </w:rPr>
      </w:pPr>
      <w:r>
        <w:rPr>
          <w:sz w:val="28"/>
          <w:szCs w:val="28"/>
        </w:rPr>
        <w:t>3.2.8</w:t>
      </w:r>
      <w:r w:rsidRPr="00D51BA1">
        <w:rPr>
          <w:sz w:val="28"/>
          <w:szCs w:val="28"/>
        </w:rPr>
        <w:t xml:space="preserve">. </w:t>
      </w:r>
      <w:r w:rsidRPr="00F27129">
        <w:rPr>
          <w:sz w:val="28"/>
          <w:szCs w:val="28"/>
        </w:rPr>
        <w:t>При наличии оснований, указанных в пункте 2.7 настоящего административного регламента, в случае  личного обращения заявителя в администраци</w:t>
      </w:r>
      <w:r>
        <w:rPr>
          <w:sz w:val="28"/>
          <w:szCs w:val="28"/>
        </w:rPr>
        <w:t xml:space="preserve">ю </w:t>
      </w:r>
      <w:r w:rsidRPr="00F27129">
        <w:rPr>
          <w:sz w:val="28"/>
          <w:szCs w:val="28"/>
        </w:rPr>
        <w:t xml:space="preserve">специалист, уполномоченный на прием и регистрацию </w:t>
      </w:r>
      <w:r w:rsidRPr="00F27129">
        <w:rPr>
          <w:sz w:val="28"/>
          <w:szCs w:val="28"/>
        </w:rPr>
        <w:lastRenderedPageBreak/>
        <w:t>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2297D" w:rsidRDefault="0062297D" w:rsidP="0062297D">
      <w:pPr>
        <w:autoSpaceDE w:val="0"/>
        <w:autoSpaceDN w:val="0"/>
        <w:adjustRightInd w:val="0"/>
        <w:ind w:firstLine="709"/>
        <w:jc w:val="both"/>
        <w:rPr>
          <w:sz w:val="28"/>
          <w:szCs w:val="28"/>
        </w:rPr>
      </w:pPr>
      <w:r w:rsidRPr="00F27129">
        <w:rPr>
          <w:sz w:val="28"/>
          <w:szCs w:val="28"/>
        </w:rPr>
        <w:t>3.2.</w:t>
      </w:r>
      <w:r>
        <w:rPr>
          <w:sz w:val="28"/>
          <w:szCs w:val="28"/>
        </w:rPr>
        <w:t>9</w:t>
      </w:r>
      <w:r w:rsidRPr="00F27129">
        <w:rPr>
          <w:sz w:val="28"/>
          <w:szCs w:val="28"/>
        </w:rPr>
        <w:t>.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2297D" w:rsidRDefault="0062297D" w:rsidP="0062297D">
      <w:pPr>
        <w:autoSpaceDE w:val="0"/>
        <w:autoSpaceDN w:val="0"/>
        <w:adjustRightInd w:val="0"/>
        <w:ind w:firstLine="709"/>
        <w:jc w:val="both"/>
        <w:rPr>
          <w:sz w:val="28"/>
          <w:szCs w:val="28"/>
        </w:rPr>
      </w:pPr>
      <w:r>
        <w:rPr>
          <w:sz w:val="28"/>
          <w:szCs w:val="28"/>
        </w:rPr>
        <w:t>3.2.10</w:t>
      </w:r>
      <w:r w:rsidRPr="00D51BA1">
        <w:rPr>
          <w:sz w:val="28"/>
          <w:szCs w:val="28"/>
        </w:rPr>
        <w:t xml:space="preserve">. </w:t>
      </w:r>
      <w:r w:rsidRPr="005F70A8">
        <w:rPr>
          <w:sz w:val="28"/>
          <w:szCs w:val="28"/>
        </w:rPr>
        <w:t xml:space="preserve">Результатом административной процедуры является прием и регистрация заявления </w:t>
      </w:r>
      <w:r>
        <w:rPr>
          <w:sz w:val="28"/>
          <w:szCs w:val="28"/>
        </w:rPr>
        <w:t xml:space="preserve">и прилагаемых к нему документов </w:t>
      </w:r>
      <w:r w:rsidRPr="005F70A8">
        <w:rPr>
          <w:sz w:val="28"/>
          <w:szCs w:val="28"/>
        </w:rPr>
        <w:t xml:space="preserve">либо </w:t>
      </w:r>
      <w:r w:rsidRPr="002623F1">
        <w:rPr>
          <w:sz w:val="28"/>
          <w:szCs w:val="28"/>
        </w:rPr>
        <w:t>отказ в приеме заявления и прилагаемых к нему документов.</w:t>
      </w:r>
    </w:p>
    <w:p w:rsidR="0062297D" w:rsidRPr="005F70A8" w:rsidRDefault="0062297D" w:rsidP="0062297D">
      <w:pPr>
        <w:autoSpaceDE w:val="0"/>
        <w:autoSpaceDN w:val="0"/>
        <w:adjustRightInd w:val="0"/>
        <w:ind w:firstLine="709"/>
        <w:jc w:val="both"/>
        <w:rPr>
          <w:sz w:val="28"/>
          <w:szCs w:val="28"/>
        </w:rPr>
      </w:pPr>
      <w:r>
        <w:rPr>
          <w:sz w:val="28"/>
          <w:szCs w:val="28"/>
        </w:rPr>
        <w:t>3.2.11. Максимальный срок исполнения административной процедуры – 1 рабочий день.</w:t>
      </w:r>
    </w:p>
    <w:p w:rsidR="0062297D" w:rsidRPr="00D51BA1" w:rsidRDefault="0062297D" w:rsidP="0062297D">
      <w:pPr>
        <w:autoSpaceDE w:val="0"/>
        <w:autoSpaceDN w:val="0"/>
        <w:adjustRightInd w:val="0"/>
        <w:ind w:firstLine="709"/>
        <w:jc w:val="both"/>
        <w:outlineLvl w:val="0"/>
        <w:rPr>
          <w:sz w:val="28"/>
          <w:szCs w:val="28"/>
        </w:rPr>
      </w:pPr>
      <w:r w:rsidRPr="00D51BA1">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2297D" w:rsidRPr="00D51BA1" w:rsidRDefault="0062297D" w:rsidP="0062297D">
      <w:pPr>
        <w:autoSpaceDE w:val="0"/>
        <w:autoSpaceDN w:val="0"/>
        <w:adjustRightInd w:val="0"/>
        <w:ind w:firstLine="709"/>
        <w:jc w:val="both"/>
        <w:rPr>
          <w:sz w:val="28"/>
          <w:szCs w:val="28"/>
        </w:rPr>
      </w:pPr>
      <w:r w:rsidRPr="00D51BA1">
        <w:rPr>
          <w:sz w:val="28"/>
          <w:szCs w:val="28"/>
        </w:rPr>
        <w:t xml:space="preserve">3.3.1. </w:t>
      </w:r>
      <w:r w:rsidRPr="004208C0">
        <w:rPr>
          <w:sz w:val="28"/>
          <w:szCs w:val="28"/>
        </w:rPr>
        <w:t xml:space="preserve">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Pr>
          <w:sz w:val="28"/>
          <w:szCs w:val="28"/>
        </w:rPr>
        <w:t xml:space="preserve">уполномоченному на </w:t>
      </w:r>
      <w:r w:rsidRPr="004208C0">
        <w:rPr>
          <w:sz w:val="28"/>
          <w:szCs w:val="28"/>
        </w:rPr>
        <w:t>рассмотрение представленных документов.</w:t>
      </w:r>
    </w:p>
    <w:p w:rsidR="0062297D" w:rsidRDefault="0062297D" w:rsidP="0062297D">
      <w:pPr>
        <w:autoSpaceDE w:val="0"/>
        <w:autoSpaceDN w:val="0"/>
        <w:adjustRightInd w:val="0"/>
        <w:ind w:firstLine="709"/>
        <w:jc w:val="both"/>
        <w:rPr>
          <w:sz w:val="28"/>
          <w:szCs w:val="28"/>
        </w:rPr>
      </w:pPr>
      <w:r w:rsidRPr="00D51BA1">
        <w:rPr>
          <w:sz w:val="28"/>
          <w:szCs w:val="28"/>
        </w:rPr>
        <w:t xml:space="preserve">3.3.2. </w:t>
      </w:r>
      <w:r w:rsidRPr="00520721">
        <w:rPr>
          <w:sz w:val="28"/>
          <w:szCs w:val="28"/>
        </w:rPr>
        <w:t xml:space="preserve">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w:t>
      </w:r>
      <w:r>
        <w:rPr>
          <w:sz w:val="28"/>
          <w:szCs w:val="28"/>
        </w:rPr>
        <w:t>предоставлении муниципальной услуги, установленных пунктом 2.8. настоящего административного регламента.</w:t>
      </w:r>
    </w:p>
    <w:p w:rsidR="0062297D" w:rsidRPr="00520721" w:rsidRDefault="0062297D" w:rsidP="0062297D">
      <w:pPr>
        <w:autoSpaceDE w:val="0"/>
        <w:autoSpaceDN w:val="0"/>
        <w:adjustRightInd w:val="0"/>
        <w:ind w:firstLine="709"/>
        <w:jc w:val="both"/>
        <w:rPr>
          <w:sz w:val="28"/>
          <w:szCs w:val="28"/>
        </w:rPr>
      </w:pPr>
      <w:r>
        <w:rPr>
          <w:sz w:val="28"/>
          <w:szCs w:val="28"/>
        </w:rPr>
        <w:t>3.3.3. Специалист, уполномоченный на рассмотрение представленных документов</w:t>
      </w:r>
      <w:r w:rsidRPr="00520721">
        <w:rPr>
          <w:sz w:val="28"/>
          <w:szCs w:val="28"/>
        </w:rPr>
        <w:t>, проверяя документы, устанавливает:</w:t>
      </w:r>
    </w:p>
    <w:p w:rsidR="0062297D" w:rsidRPr="00520721" w:rsidRDefault="0062297D" w:rsidP="0062297D">
      <w:pPr>
        <w:autoSpaceDE w:val="0"/>
        <w:autoSpaceDN w:val="0"/>
        <w:adjustRightInd w:val="0"/>
        <w:ind w:firstLine="709"/>
        <w:jc w:val="both"/>
        <w:rPr>
          <w:sz w:val="28"/>
          <w:szCs w:val="28"/>
        </w:rPr>
      </w:pPr>
      <w:r w:rsidRPr="00520721">
        <w:rPr>
          <w:sz w:val="28"/>
          <w:szCs w:val="28"/>
        </w:rPr>
        <w:t>1) наличие всех необходимых документов;</w:t>
      </w:r>
    </w:p>
    <w:p w:rsidR="0062297D" w:rsidRPr="00520721" w:rsidRDefault="0062297D" w:rsidP="0062297D">
      <w:pPr>
        <w:autoSpaceDE w:val="0"/>
        <w:autoSpaceDN w:val="0"/>
        <w:adjustRightInd w:val="0"/>
        <w:ind w:firstLine="709"/>
        <w:jc w:val="both"/>
        <w:rPr>
          <w:sz w:val="28"/>
          <w:szCs w:val="28"/>
        </w:rPr>
      </w:pPr>
      <w:r w:rsidRPr="00520721">
        <w:rPr>
          <w:sz w:val="28"/>
          <w:szCs w:val="28"/>
        </w:rPr>
        <w:t>2) наличие полномочий заявителя</w:t>
      </w:r>
      <w:r>
        <w:rPr>
          <w:sz w:val="28"/>
          <w:szCs w:val="28"/>
        </w:rPr>
        <w:t xml:space="preserve"> (представителя заявителя)</w:t>
      </w:r>
      <w:r w:rsidRPr="00520721">
        <w:rPr>
          <w:sz w:val="28"/>
          <w:szCs w:val="28"/>
        </w:rPr>
        <w:t xml:space="preserve"> на обращение </w:t>
      </w:r>
      <w:r>
        <w:rPr>
          <w:sz w:val="28"/>
          <w:szCs w:val="28"/>
        </w:rPr>
        <w:t>за предоставлением муниципальной услуги</w:t>
      </w:r>
      <w:r w:rsidRPr="00520721">
        <w:rPr>
          <w:sz w:val="28"/>
          <w:szCs w:val="28"/>
        </w:rPr>
        <w:t>;</w:t>
      </w:r>
    </w:p>
    <w:p w:rsidR="0062297D" w:rsidRPr="00520721" w:rsidRDefault="0062297D" w:rsidP="0062297D">
      <w:pPr>
        <w:autoSpaceDE w:val="0"/>
        <w:autoSpaceDN w:val="0"/>
        <w:adjustRightInd w:val="0"/>
        <w:ind w:firstLine="709"/>
        <w:jc w:val="both"/>
        <w:rPr>
          <w:sz w:val="28"/>
          <w:szCs w:val="28"/>
        </w:rPr>
      </w:pPr>
      <w:r w:rsidRPr="00520721">
        <w:rPr>
          <w:sz w:val="28"/>
          <w:szCs w:val="28"/>
        </w:rPr>
        <w:t>3) необходимость направления межведомственного запроса;</w:t>
      </w:r>
    </w:p>
    <w:p w:rsidR="0062297D" w:rsidRDefault="0062297D" w:rsidP="0062297D">
      <w:pPr>
        <w:autoSpaceDE w:val="0"/>
        <w:autoSpaceDN w:val="0"/>
        <w:adjustRightInd w:val="0"/>
        <w:ind w:firstLine="709"/>
        <w:jc w:val="both"/>
        <w:rPr>
          <w:sz w:val="28"/>
          <w:szCs w:val="28"/>
        </w:rPr>
      </w:pPr>
      <w:r>
        <w:rPr>
          <w:sz w:val="28"/>
          <w:szCs w:val="28"/>
        </w:rPr>
        <w:t>4</w:t>
      </w:r>
      <w:r w:rsidRPr="00520721">
        <w:rPr>
          <w:sz w:val="28"/>
          <w:szCs w:val="28"/>
        </w:rPr>
        <w:t xml:space="preserve">) наличие или отсутствие иных оснований для отказа в предоставлении </w:t>
      </w:r>
      <w:r>
        <w:rPr>
          <w:sz w:val="28"/>
          <w:szCs w:val="28"/>
        </w:rPr>
        <w:t xml:space="preserve">муниципальной </w:t>
      </w:r>
      <w:r w:rsidRPr="00520721">
        <w:rPr>
          <w:sz w:val="28"/>
          <w:szCs w:val="28"/>
        </w:rPr>
        <w:t xml:space="preserve"> услуги.</w:t>
      </w:r>
    </w:p>
    <w:p w:rsidR="0062297D" w:rsidRPr="00C65313" w:rsidRDefault="0062297D" w:rsidP="0062297D">
      <w:pPr>
        <w:autoSpaceDE w:val="0"/>
        <w:autoSpaceDN w:val="0"/>
        <w:adjustRightInd w:val="0"/>
        <w:ind w:firstLine="709"/>
        <w:jc w:val="both"/>
        <w:rPr>
          <w:sz w:val="28"/>
          <w:szCs w:val="28"/>
        </w:rPr>
      </w:pPr>
      <w:r>
        <w:rPr>
          <w:sz w:val="28"/>
          <w:szCs w:val="28"/>
        </w:rPr>
        <w:t>3.3.4</w:t>
      </w:r>
      <w:r w:rsidRPr="00D51BA1">
        <w:rPr>
          <w:sz w:val="28"/>
          <w:szCs w:val="28"/>
        </w:rPr>
        <w:t xml:space="preserve">. </w:t>
      </w:r>
      <w:r w:rsidRPr="00C65313">
        <w:rPr>
          <w:sz w:val="28"/>
          <w:szCs w:val="28"/>
        </w:rPr>
        <w:t>В случае о</w:t>
      </w:r>
      <w:r>
        <w:rPr>
          <w:sz w:val="28"/>
          <w:szCs w:val="28"/>
        </w:rPr>
        <w:t>тсутствия оснований для отказа в предоставлении муниципальной услуги</w:t>
      </w:r>
      <w:r w:rsidRPr="00C65313">
        <w:rPr>
          <w:sz w:val="28"/>
          <w:szCs w:val="28"/>
        </w:rPr>
        <w:t xml:space="preserve">, </w:t>
      </w:r>
      <w:r>
        <w:rPr>
          <w:sz w:val="28"/>
          <w:szCs w:val="28"/>
        </w:rPr>
        <w:t>в</w:t>
      </w:r>
      <w:r w:rsidRPr="00797EAC">
        <w:rPr>
          <w:sz w:val="28"/>
          <w:szCs w:val="28"/>
        </w:rPr>
        <w:t xml:space="preserve"> целях получения необходимых документов </w:t>
      </w:r>
      <w:r>
        <w:rPr>
          <w:sz w:val="28"/>
          <w:szCs w:val="28"/>
        </w:rPr>
        <w:t>специалист</w:t>
      </w:r>
      <w:r w:rsidRPr="00797EAC">
        <w:rPr>
          <w:sz w:val="28"/>
          <w:szCs w:val="28"/>
        </w:rPr>
        <w:t xml:space="preserve">, </w:t>
      </w:r>
      <w:r>
        <w:rPr>
          <w:sz w:val="28"/>
          <w:szCs w:val="28"/>
        </w:rPr>
        <w:t>уполномоченный на рассмотрение представленных документов</w:t>
      </w:r>
      <w:r w:rsidRPr="00797EAC">
        <w:rPr>
          <w:sz w:val="28"/>
          <w:szCs w:val="28"/>
        </w:rPr>
        <w:t xml:space="preserve">, </w:t>
      </w:r>
      <w:r w:rsidRPr="00797EAC">
        <w:rPr>
          <w:sz w:val="28"/>
          <w:szCs w:val="28"/>
        </w:rPr>
        <w:lastRenderedPageBreak/>
        <w:t>самостоятельно запрашивает такие документы</w:t>
      </w:r>
      <w:r>
        <w:rPr>
          <w:sz w:val="28"/>
          <w:szCs w:val="28"/>
        </w:rPr>
        <w:t xml:space="preserve"> путем направления межведомственных запросов:</w:t>
      </w:r>
    </w:p>
    <w:p w:rsidR="0062297D" w:rsidRPr="004208C0" w:rsidRDefault="0062297D" w:rsidP="0062297D">
      <w:pPr>
        <w:autoSpaceDE w:val="0"/>
        <w:autoSpaceDN w:val="0"/>
        <w:adjustRightInd w:val="0"/>
        <w:ind w:firstLine="709"/>
        <w:jc w:val="both"/>
        <w:rPr>
          <w:sz w:val="28"/>
          <w:szCs w:val="28"/>
        </w:rPr>
      </w:pPr>
      <w:r w:rsidRPr="004208C0">
        <w:rPr>
          <w:sz w:val="28"/>
          <w:szCs w:val="28"/>
        </w:rPr>
        <w:t>1</w:t>
      </w:r>
      <w:r w:rsidRPr="00B0124C">
        <w:rPr>
          <w:color w:val="000000"/>
          <w:sz w:val="28"/>
          <w:szCs w:val="28"/>
        </w:rPr>
        <w:t>) в Управление</w:t>
      </w:r>
      <w:r w:rsidRPr="004208C0">
        <w:rPr>
          <w:sz w:val="28"/>
          <w:szCs w:val="28"/>
        </w:rPr>
        <w:t xml:space="preserve">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62297D" w:rsidRPr="004208C0" w:rsidRDefault="0062297D" w:rsidP="0062297D">
      <w:pPr>
        <w:autoSpaceDE w:val="0"/>
        <w:autoSpaceDN w:val="0"/>
        <w:adjustRightInd w:val="0"/>
        <w:ind w:firstLine="709"/>
        <w:jc w:val="both"/>
        <w:rPr>
          <w:sz w:val="28"/>
          <w:szCs w:val="28"/>
        </w:rPr>
      </w:pPr>
      <w:r w:rsidRPr="004208C0">
        <w:rPr>
          <w:sz w:val="28"/>
          <w:szCs w:val="28"/>
        </w:rPr>
        <w:t>2</w:t>
      </w:r>
      <w:r w:rsidRPr="00B0124C">
        <w:rPr>
          <w:color w:val="000000"/>
          <w:sz w:val="28"/>
          <w:szCs w:val="28"/>
        </w:rPr>
        <w:t>) в Филиал ФГБУ  «</w:t>
      </w:r>
      <w:r w:rsidRPr="004208C0">
        <w:rPr>
          <w:sz w:val="28"/>
          <w:szCs w:val="28"/>
        </w:rPr>
        <w:t>Федеральная Кадастровая Палата Росреестра» по Воронежской о</w:t>
      </w:r>
      <w:r w:rsidRPr="004208C0">
        <w:rPr>
          <w:sz w:val="28"/>
          <w:szCs w:val="28"/>
        </w:rPr>
        <w:t>б</w:t>
      </w:r>
      <w:r w:rsidRPr="004208C0">
        <w:rPr>
          <w:sz w:val="28"/>
          <w:szCs w:val="28"/>
        </w:rPr>
        <w:t>ласти на получение кадастровых выписок об объектах недвижимости;</w:t>
      </w:r>
    </w:p>
    <w:p w:rsidR="0062297D" w:rsidRPr="004208C0" w:rsidRDefault="0062297D" w:rsidP="0062297D">
      <w:pPr>
        <w:autoSpaceDE w:val="0"/>
        <w:autoSpaceDN w:val="0"/>
        <w:adjustRightInd w:val="0"/>
        <w:ind w:firstLine="709"/>
        <w:jc w:val="both"/>
        <w:outlineLvl w:val="0"/>
        <w:rPr>
          <w:sz w:val="28"/>
          <w:szCs w:val="28"/>
        </w:rPr>
      </w:pPr>
      <w:r w:rsidRPr="004208C0">
        <w:rPr>
          <w:sz w:val="28"/>
          <w:szCs w:val="28"/>
        </w:rPr>
        <w:t>3) в федеральные органы исполнительной власти, исполнительные органы Воронежской области, органы местного самоуправления на получение:</w:t>
      </w:r>
    </w:p>
    <w:p w:rsidR="0062297D" w:rsidRPr="004208C0" w:rsidRDefault="0062297D" w:rsidP="0062297D">
      <w:pPr>
        <w:autoSpaceDE w:val="0"/>
        <w:autoSpaceDN w:val="0"/>
        <w:adjustRightInd w:val="0"/>
        <w:ind w:firstLine="709"/>
        <w:jc w:val="both"/>
        <w:outlineLvl w:val="0"/>
        <w:rPr>
          <w:sz w:val="28"/>
          <w:szCs w:val="28"/>
        </w:rPr>
      </w:pPr>
      <w:r w:rsidRPr="004208C0">
        <w:rPr>
          <w:sz w:val="28"/>
          <w:szCs w:val="28"/>
        </w:rPr>
        <w:t>- схемы расположения объекта адресации на кадастровом плане или кадастровой карте соответствующей территории;</w:t>
      </w:r>
    </w:p>
    <w:p w:rsidR="0062297D" w:rsidRPr="004208C0" w:rsidRDefault="0062297D" w:rsidP="0062297D">
      <w:pPr>
        <w:autoSpaceDE w:val="0"/>
        <w:autoSpaceDN w:val="0"/>
        <w:adjustRightInd w:val="0"/>
        <w:ind w:firstLine="709"/>
        <w:jc w:val="both"/>
        <w:outlineLvl w:val="0"/>
        <w:rPr>
          <w:sz w:val="28"/>
          <w:szCs w:val="28"/>
        </w:rPr>
      </w:pPr>
      <w:r w:rsidRPr="004208C0">
        <w:rPr>
          <w:sz w:val="28"/>
          <w:szCs w:val="28"/>
        </w:rPr>
        <w:t>- сведений, содержащихся в разрешении на строительство;</w:t>
      </w:r>
    </w:p>
    <w:p w:rsidR="0062297D" w:rsidRPr="004208C0" w:rsidRDefault="0062297D" w:rsidP="0062297D">
      <w:pPr>
        <w:autoSpaceDE w:val="0"/>
        <w:autoSpaceDN w:val="0"/>
        <w:adjustRightInd w:val="0"/>
        <w:ind w:firstLine="709"/>
        <w:jc w:val="both"/>
        <w:outlineLvl w:val="0"/>
        <w:rPr>
          <w:sz w:val="28"/>
          <w:szCs w:val="28"/>
        </w:rPr>
      </w:pPr>
      <w:r w:rsidRPr="004208C0">
        <w:rPr>
          <w:sz w:val="28"/>
          <w:szCs w:val="28"/>
        </w:rPr>
        <w:t>- сведений, содержащихся в разрешении на ввод  объекта адресации в эксплуатацию;</w:t>
      </w:r>
    </w:p>
    <w:p w:rsidR="0062297D" w:rsidRDefault="0062297D" w:rsidP="0062297D">
      <w:pPr>
        <w:autoSpaceDE w:val="0"/>
        <w:autoSpaceDN w:val="0"/>
        <w:adjustRightInd w:val="0"/>
        <w:ind w:firstLine="709"/>
        <w:jc w:val="both"/>
        <w:rPr>
          <w:sz w:val="28"/>
          <w:szCs w:val="28"/>
        </w:rPr>
      </w:pPr>
      <w:r w:rsidRPr="004208C0">
        <w:rPr>
          <w:sz w:val="28"/>
          <w:szCs w:val="28"/>
        </w:rPr>
        <w:t xml:space="preserve">4) </w:t>
      </w:r>
      <w:r w:rsidRPr="00B0124C">
        <w:rPr>
          <w:color w:val="000000"/>
          <w:sz w:val="28"/>
          <w:szCs w:val="28"/>
        </w:rPr>
        <w:t>в администрацию Круглянского сельского поселения Каширского</w:t>
      </w:r>
      <w:r w:rsidRPr="004208C0">
        <w:rPr>
          <w:sz w:val="28"/>
          <w:szCs w:val="28"/>
        </w:rPr>
        <w:t xml:space="preserve"> муниципального района на получение решения о переводе жилого помещения в нежилое помещение или нежилого помещения в жилое помещение, акта приемочной комиссии при переустройстве и (или) перепланировке помещения, приводящих к образованию одного </w:t>
      </w:r>
      <w:r>
        <w:rPr>
          <w:sz w:val="28"/>
          <w:szCs w:val="28"/>
        </w:rPr>
        <w:t>и более новых объектов адресации</w:t>
      </w:r>
      <w:r>
        <w:rPr>
          <w:rStyle w:val="af0"/>
          <w:sz w:val="28"/>
          <w:szCs w:val="28"/>
        </w:rPr>
        <w:footnoteReference w:id="1"/>
      </w:r>
      <w:r w:rsidRPr="004208C0">
        <w:rPr>
          <w:sz w:val="28"/>
          <w:szCs w:val="28"/>
        </w:rPr>
        <w:t>.</w:t>
      </w:r>
    </w:p>
    <w:p w:rsidR="0062297D" w:rsidRDefault="0062297D" w:rsidP="0062297D">
      <w:pPr>
        <w:autoSpaceDE w:val="0"/>
        <w:autoSpaceDN w:val="0"/>
        <w:adjustRightInd w:val="0"/>
        <w:ind w:firstLine="709"/>
        <w:jc w:val="both"/>
        <w:rPr>
          <w:sz w:val="28"/>
          <w:szCs w:val="28"/>
        </w:rPr>
      </w:pPr>
      <w:r>
        <w:rPr>
          <w:sz w:val="28"/>
          <w:szCs w:val="28"/>
        </w:rPr>
        <w:t xml:space="preserve">3.3.5. </w:t>
      </w:r>
      <w:r w:rsidRPr="00797EAC">
        <w:rPr>
          <w:sz w:val="28"/>
          <w:szCs w:val="28"/>
        </w:rPr>
        <w:t xml:space="preserve">Межведомственный запрос направляется в срок, не превышающий один рабочий день, следующий за днем поступления </w:t>
      </w:r>
      <w:r>
        <w:rPr>
          <w:sz w:val="28"/>
          <w:szCs w:val="28"/>
        </w:rPr>
        <w:t>специалисту</w:t>
      </w:r>
      <w:r w:rsidRPr="00797EAC">
        <w:rPr>
          <w:sz w:val="28"/>
          <w:szCs w:val="28"/>
        </w:rPr>
        <w:t xml:space="preserve">, </w:t>
      </w:r>
      <w:r>
        <w:rPr>
          <w:sz w:val="28"/>
          <w:szCs w:val="28"/>
        </w:rPr>
        <w:t>уполномоченному на рассмотрение представленных</w:t>
      </w:r>
      <w:r w:rsidRPr="00797EAC">
        <w:rPr>
          <w:sz w:val="28"/>
          <w:szCs w:val="28"/>
        </w:rPr>
        <w:t xml:space="preserve"> документов, заявления и прилагаемых документов.</w:t>
      </w:r>
    </w:p>
    <w:p w:rsidR="0062297D" w:rsidRPr="008D1D43" w:rsidRDefault="0062297D" w:rsidP="0062297D">
      <w:pPr>
        <w:autoSpaceDE w:val="0"/>
        <w:autoSpaceDN w:val="0"/>
        <w:adjustRightInd w:val="0"/>
        <w:ind w:firstLine="709"/>
        <w:jc w:val="both"/>
        <w:rPr>
          <w:sz w:val="28"/>
          <w:szCs w:val="28"/>
        </w:rPr>
      </w:pPr>
      <w:r>
        <w:rPr>
          <w:sz w:val="28"/>
          <w:szCs w:val="28"/>
        </w:rPr>
        <w:t xml:space="preserve">3.3.6. </w:t>
      </w:r>
      <w:r w:rsidRPr="008D1D43">
        <w:rPr>
          <w:sz w:val="28"/>
          <w:szCs w:val="28"/>
        </w:rPr>
        <w:t>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2297D" w:rsidRPr="008D1D43" w:rsidRDefault="0062297D" w:rsidP="0062297D">
      <w:pPr>
        <w:autoSpaceDE w:val="0"/>
        <w:autoSpaceDN w:val="0"/>
        <w:adjustRightInd w:val="0"/>
        <w:ind w:firstLine="709"/>
        <w:jc w:val="both"/>
        <w:rPr>
          <w:sz w:val="28"/>
          <w:szCs w:val="28"/>
        </w:rPr>
      </w:pPr>
      <w:r w:rsidRPr="008D1D43">
        <w:rPr>
          <w:sz w:val="28"/>
          <w:szCs w:val="28"/>
        </w:rPr>
        <w:t xml:space="preserve">Направление межведомственного запроса в бумажном виде допускается в случае </w:t>
      </w:r>
      <w:r>
        <w:rPr>
          <w:sz w:val="28"/>
          <w:szCs w:val="28"/>
        </w:rPr>
        <w:t xml:space="preserve">отсутствия технической </w:t>
      </w:r>
      <w:r w:rsidRPr="008D1D43">
        <w:rPr>
          <w:sz w:val="28"/>
          <w:szCs w:val="28"/>
        </w:rPr>
        <w:t xml:space="preserve">возможности направления межведомственных запросов в </w:t>
      </w:r>
      <w:r>
        <w:rPr>
          <w:sz w:val="28"/>
          <w:szCs w:val="28"/>
        </w:rPr>
        <w:t>электронной форме</w:t>
      </w:r>
      <w:r w:rsidRPr="008D1D43">
        <w:rPr>
          <w:sz w:val="28"/>
          <w:szCs w:val="28"/>
        </w:rPr>
        <w:t xml:space="preserve"> </w:t>
      </w:r>
      <w:r w:rsidRPr="00684247">
        <w:rPr>
          <w:sz w:val="28"/>
          <w:szCs w:val="28"/>
        </w:rPr>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Pr="008D1D43">
        <w:rPr>
          <w:sz w:val="28"/>
          <w:szCs w:val="28"/>
        </w:rPr>
        <w:t>.</w:t>
      </w:r>
    </w:p>
    <w:p w:rsidR="0062297D" w:rsidRDefault="0062297D" w:rsidP="0062297D">
      <w:pPr>
        <w:autoSpaceDE w:val="0"/>
        <w:autoSpaceDN w:val="0"/>
        <w:adjustRightInd w:val="0"/>
        <w:ind w:firstLine="709"/>
        <w:jc w:val="both"/>
        <w:rPr>
          <w:sz w:val="28"/>
          <w:szCs w:val="28"/>
        </w:rPr>
      </w:pPr>
      <w:r w:rsidRPr="008D1D43">
        <w:rPr>
          <w:sz w:val="28"/>
          <w:szCs w:val="28"/>
        </w:rPr>
        <w:t xml:space="preserve">Межведомственный запрос в бумажном виде заполняется в соответствии с требованиями, установленными </w:t>
      </w:r>
      <w:r>
        <w:rPr>
          <w:sz w:val="28"/>
          <w:szCs w:val="28"/>
        </w:rPr>
        <w:t xml:space="preserve">статьей 7.2. </w:t>
      </w:r>
      <w:r w:rsidRPr="00684247">
        <w:t xml:space="preserve"> </w:t>
      </w:r>
      <w:r w:rsidRPr="00684247">
        <w:rPr>
          <w:sz w:val="28"/>
          <w:szCs w:val="28"/>
        </w:rPr>
        <w:t>Федеральн</w:t>
      </w:r>
      <w:r>
        <w:rPr>
          <w:sz w:val="28"/>
          <w:szCs w:val="28"/>
        </w:rPr>
        <w:t>ого</w:t>
      </w:r>
      <w:r w:rsidRPr="00684247">
        <w:rPr>
          <w:sz w:val="28"/>
          <w:szCs w:val="28"/>
        </w:rPr>
        <w:t xml:space="preserve"> </w:t>
      </w:r>
      <w:r w:rsidRPr="00684247">
        <w:rPr>
          <w:sz w:val="28"/>
          <w:szCs w:val="28"/>
        </w:rPr>
        <w:lastRenderedPageBreak/>
        <w:t>закон</w:t>
      </w:r>
      <w:r>
        <w:rPr>
          <w:sz w:val="28"/>
          <w:szCs w:val="28"/>
        </w:rPr>
        <w:t>а</w:t>
      </w:r>
      <w:r w:rsidRPr="00684247">
        <w:rPr>
          <w:sz w:val="28"/>
          <w:szCs w:val="28"/>
        </w:rPr>
        <w:t xml:space="preserve"> от 27.07.2010 </w:t>
      </w:r>
      <w:r>
        <w:rPr>
          <w:sz w:val="28"/>
          <w:szCs w:val="28"/>
        </w:rPr>
        <w:t>№</w:t>
      </w:r>
      <w:r w:rsidRPr="00684247">
        <w:rPr>
          <w:sz w:val="28"/>
          <w:szCs w:val="28"/>
        </w:rPr>
        <w:t xml:space="preserve"> 210-ФЗ</w:t>
      </w:r>
      <w:r>
        <w:rPr>
          <w:sz w:val="28"/>
          <w:szCs w:val="28"/>
        </w:rPr>
        <w:t xml:space="preserve"> «</w:t>
      </w:r>
      <w:r w:rsidRPr="00684247">
        <w:rPr>
          <w:sz w:val="28"/>
          <w:szCs w:val="28"/>
        </w:rPr>
        <w:t>Об организации предоставления госуда</w:t>
      </w:r>
      <w:r>
        <w:rPr>
          <w:sz w:val="28"/>
          <w:szCs w:val="28"/>
        </w:rPr>
        <w:t>рственных и муниципальных услуг».</w:t>
      </w:r>
    </w:p>
    <w:p w:rsidR="0062297D" w:rsidRPr="004F6768" w:rsidRDefault="0062297D" w:rsidP="0062297D">
      <w:pPr>
        <w:autoSpaceDE w:val="0"/>
        <w:autoSpaceDN w:val="0"/>
        <w:adjustRightInd w:val="0"/>
        <w:ind w:firstLine="709"/>
        <w:jc w:val="both"/>
        <w:rPr>
          <w:sz w:val="28"/>
          <w:szCs w:val="28"/>
        </w:rPr>
      </w:pPr>
      <w:r>
        <w:rPr>
          <w:sz w:val="28"/>
          <w:szCs w:val="28"/>
        </w:rPr>
        <w:t>3.3.7</w:t>
      </w:r>
      <w:r w:rsidRPr="00D51BA1">
        <w:rPr>
          <w:sz w:val="28"/>
          <w:szCs w:val="28"/>
        </w:rPr>
        <w:t xml:space="preserve">. По результатам полученных сведений (документов) </w:t>
      </w:r>
      <w:r>
        <w:rPr>
          <w:sz w:val="28"/>
          <w:szCs w:val="28"/>
        </w:rPr>
        <w:t>специалист, уполномоченный на рассмотрение представленных документов,  принимает</w:t>
      </w:r>
      <w:r w:rsidRPr="00D51BA1">
        <w:rPr>
          <w:sz w:val="28"/>
          <w:szCs w:val="28"/>
        </w:rPr>
        <w:t xml:space="preserve"> решение </w:t>
      </w:r>
      <w:r>
        <w:rPr>
          <w:sz w:val="28"/>
          <w:szCs w:val="28"/>
        </w:rPr>
        <w:t xml:space="preserve">о подготовке проекта постановления </w:t>
      </w:r>
      <w:r w:rsidRPr="00A54EA1">
        <w:rPr>
          <w:sz w:val="28"/>
          <w:szCs w:val="28"/>
        </w:rPr>
        <w:t>о присвоении объекту адресации адреса или его аннулировании</w:t>
      </w:r>
      <w:r>
        <w:rPr>
          <w:sz w:val="28"/>
          <w:szCs w:val="28"/>
        </w:rPr>
        <w:t xml:space="preserve"> либо решения о подготовке решения </w:t>
      </w:r>
      <w:r w:rsidRPr="004F6768">
        <w:rPr>
          <w:sz w:val="28"/>
          <w:szCs w:val="28"/>
        </w:rPr>
        <w:t>об отказе в присвоении объекту адресации адреса или его аннулировании</w:t>
      </w:r>
      <w:r>
        <w:rPr>
          <w:sz w:val="28"/>
          <w:szCs w:val="28"/>
        </w:rPr>
        <w:t xml:space="preserve"> по форме согласно приложению №4 к настоящему административному регламенту</w:t>
      </w:r>
      <w:r w:rsidRPr="004F6768">
        <w:rPr>
          <w:sz w:val="28"/>
          <w:szCs w:val="28"/>
        </w:rPr>
        <w:t>.</w:t>
      </w:r>
    </w:p>
    <w:p w:rsidR="0062297D" w:rsidRPr="0036630B" w:rsidRDefault="0062297D" w:rsidP="0062297D">
      <w:pPr>
        <w:autoSpaceDE w:val="0"/>
        <w:autoSpaceDN w:val="0"/>
        <w:adjustRightInd w:val="0"/>
        <w:ind w:firstLine="709"/>
        <w:jc w:val="both"/>
        <w:rPr>
          <w:sz w:val="28"/>
          <w:szCs w:val="28"/>
        </w:rPr>
      </w:pPr>
      <w:r w:rsidRPr="0036630B">
        <w:rPr>
          <w:sz w:val="28"/>
          <w:szCs w:val="28"/>
        </w:rPr>
        <w:t>3.3.</w:t>
      </w:r>
      <w:r>
        <w:rPr>
          <w:sz w:val="28"/>
          <w:szCs w:val="28"/>
        </w:rPr>
        <w:t>8</w:t>
      </w:r>
      <w:r w:rsidRPr="0036630B">
        <w:rPr>
          <w:sz w:val="28"/>
          <w:szCs w:val="28"/>
        </w:rPr>
        <w:t>. Результатом административной процедуры является принятие решения о подготовке проекта постан</w:t>
      </w:r>
      <w:r>
        <w:rPr>
          <w:sz w:val="28"/>
          <w:szCs w:val="28"/>
        </w:rPr>
        <w:t>ов</w:t>
      </w:r>
      <w:r w:rsidRPr="0036630B">
        <w:rPr>
          <w:sz w:val="28"/>
          <w:szCs w:val="28"/>
        </w:rPr>
        <w:t xml:space="preserve">ления о присвоении объекту адресации адреса или его аннулировании, либо </w:t>
      </w:r>
      <w:r>
        <w:rPr>
          <w:sz w:val="28"/>
          <w:szCs w:val="28"/>
        </w:rPr>
        <w:t>решения</w:t>
      </w:r>
      <w:r w:rsidRPr="0036630B">
        <w:rPr>
          <w:sz w:val="28"/>
          <w:szCs w:val="28"/>
        </w:rPr>
        <w:t xml:space="preserve"> об отказе в присвоении объекту адресации адреса или его аннулировании.</w:t>
      </w:r>
    </w:p>
    <w:p w:rsidR="0062297D" w:rsidRPr="0036630B" w:rsidRDefault="0062297D" w:rsidP="0062297D">
      <w:pPr>
        <w:autoSpaceDE w:val="0"/>
        <w:autoSpaceDN w:val="0"/>
        <w:adjustRightInd w:val="0"/>
        <w:ind w:firstLine="709"/>
        <w:jc w:val="both"/>
        <w:rPr>
          <w:sz w:val="28"/>
          <w:szCs w:val="28"/>
        </w:rPr>
      </w:pPr>
      <w:r>
        <w:rPr>
          <w:sz w:val="28"/>
          <w:szCs w:val="28"/>
        </w:rPr>
        <w:t>3.3.9</w:t>
      </w:r>
      <w:r w:rsidRPr="0036630B">
        <w:rPr>
          <w:sz w:val="28"/>
          <w:szCs w:val="28"/>
        </w:rPr>
        <w:t>. Максимальный срок исполнения административной процедуры - 14 рабочих дней.</w:t>
      </w:r>
    </w:p>
    <w:p w:rsidR="0062297D" w:rsidRPr="0036630B" w:rsidRDefault="0062297D" w:rsidP="0062297D">
      <w:pPr>
        <w:autoSpaceDE w:val="0"/>
        <w:autoSpaceDN w:val="0"/>
        <w:adjustRightInd w:val="0"/>
        <w:ind w:firstLine="709"/>
        <w:jc w:val="both"/>
        <w:outlineLvl w:val="0"/>
        <w:rPr>
          <w:sz w:val="28"/>
          <w:szCs w:val="28"/>
        </w:rPr>
      </w:pPr>
      <w:r w:rsidRPr="0036630B">
        <w:rPr>
          <w:sz w:val="28"/>
          <w:szCs w:val="28"/>
        </w:rPr>
        <w:t>3.4. Подготовка  проекта постановления о присвоении объекту адресац</w:t>
      </w:r>
      <w:r>
        <w:rPr>
          <w:sz w:val="28"/>
          <w:szCs w:val="28"/>
        </w:rPr>
        <w:t>ии адреса или его аннулировании</w:t>
      </w:r>
      <w:r w:rsidRPr="0036630B">
        <w:rPr>
          <w:sz w:val="28"/>
          <w:szCs w:val="28"/>
        </w:rPr>
        <w:t xml:space="preserve"> либо </w:t>
      </w:r>
      <w:r>
        <w:rPr>
          <w:sz w:val="28"/>
          <w:szCs w:val="28"/>
        </w:rPr>
        <w:t>решения</w:t>
      </w:r>
      <w:r w:rsidRPr="0036630B">
        <w:rPr>
          <w:sz w:val="28"/>
          <w:szCs w:val="28"/>
        </w:rPr>
        <w:t xml:space="preserve"> об  отказе в присвоении объекту адресации адреса или аннулировании его адреса.</w:t>
      </w:r>
    </w:p>
    <w:p w:rsidR="0062297D" w:rsidRPr="00D51BA1" w:rsidRDefault="0062297D" w:rsidP="0062297D">
      <w:pPr>
        <w:autoSpaceDE w:val="0"/>
        <w:autoSpaceDN w:val="0"/>
        <w:adjustRightInd w:val="0"/>
        <w:ind w:firstLine="709"/>
        <w:jc w:val="both"/>
        <w:rPr>
          <w:sz w:val="28"/>
          <w:szCs w:val="28"/>
        </w:rPr>
      </w:pPr>
      <w:r w:rsidRPr="0036630B">
        <w:rPr>
          <w:sz w:val="28"/>
          <w:szCs w:val="28"/>
        </w:rPr>
        <w:t xml:space="preserve">3.4.1. По результатам принятого решения </w:t>
      </w:r>
      <w:r>
        <w:rPr>
          <w:sz w:val="28"/>
          <w:szCs w:val="28"/>
        </w:rPr>
        <w:t>специалист, уполномоченный на п</w:t>
      </w:r>
      <w:r w:rsidRPr="00490A41">
        <w:rPr>
          <w:sz w:val="28"/>
          <w:szCs w:val="28"/>
        </w:rPr>
        <w:t>одготовк</w:t>
      </w:r>
      <w:r>
        <w:rPr>
          <w:sz w:val="28"/>
          <w:szCs w:val="28"/>
        </w:rPr>
        <w:t>у</w:t>
      </w:r>
      <w:r w:rsidRPr="00490A41">
        <w:rPr>
          <w:sz w:val="28"/>
          <w:szCs w:val="28"/>
        </w:rPr>
        <w:t xml:space="preserve">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r w:rsidRPr="0036630B">
        <w:rPr>
          <w:sz w:val="28"/>
          <w:szCs w:val="28"/>
        </w:rPr>
        <w:t>:</w:t>
      </w:r>
    </w:p>
    <w:p w:rsidR="0062297D" w:rsidRPr="00D51BA1" w:rsidRDefault="0062297D" w:rsidP="0062297D">
      <w:pPr>
        <w:autoSpaceDE w:val="0"/>
        <w:autoSpaceDN w:val="0"/>
        <w:adjustRightInd w:val="0"/>
        <w:ind w:firstLine="709"/>
        <w:jc w:val="both"/>
        <w:rPr>
          <w:sz w:val="28"/>
          <w:szCs w:val="28"/>
        </w:rPr>
      </w:pPr>
      <w:r w:rsidRPr="00D51BA1">
        <w:rPr>
          <w:sz w:val="28"/>
          <w:szCs w:val="28"/>
        </w:rPr>
        <w:t xml:space="preserve">3.4.1.1. Готовит проект постановления администрации </w:t>
      </w:r>
      <w:r w:rsidRPr="00AA6240">
        <w:rPr>
          <w:sz w:val="28"/>
          <w:szCs w:val="28"/>
        </w:rPr>
        <w:t>о присвоении объекту адресации адреса или его аннулировании</w:t>
      </w:r>
      <w:r w:rsidRPr="00D51BA1">
        <w:rPr>
          <w:sz w:val="28"/>
          <w:szCs w:val="28"/>
        </w:rPr>
        <w:t xml:space="preserve"> либо </w:t>
      </w:r>
      <w:r>
        <w:rPr>
          <w:sz w:val="28"/>
          <w:szCs w:val="28"/>
        </w:rPr>
        <w:t>решение</w:t>
      </w:r>
      <w:r w:rsidRPr="00D51BA1">
        <w:rPr>
          <w:sz w:val="28"/>
          <w:szCs w:val="28"/>
        </w:rPr>
        <w:t xml:space="preserve"> </w:t>
      </w:r>
      <w:r w:rsidRPr="00AA6240">
        <w:rPr>
          <w:sz w:val="28"/>
          <w:szCs w:val="28"/>
        </w:rPr>
        <w:t>об  отказе в присвоение объекту адресации адреса или аннулировании его адреса</w:t>
      </w:r>
      <w:r w:rsidRPr="00D51BA1">
        <w:rPr>
          <w:sz w:val="28"/>
          <w:szCs w:val="28"/>
        </w:rPr>
        <w:t>.</w:t>
      </w:r>
    </w:p>
    <w:p w:rsidR="0062297D" w:rsidRPr="00D51BA1" w:rsidRDefault="0062297D" w:rsidP="0062297D">
      <w:pPr>
        <w:autoSpaceDE w:val="0"/>
        <w:autoSpaceDN w:val="0"/>
        <w:adjustRightInd w:val="0"/>
        <w:ind w:firstLine="709"/>
        <w:jc w:val="both"/>
        <w:rPr>
          <w:sz w:val="28"/>
          <w:szCs w:val="28"/>
        </w:rPr>
      </w:pPr>
      <w:r w:rsidRPr="00D51BA1">
        <w:rPr>
          <w:sz w:val="28"/>
          <w:szCs w:val="28"/>
        </w:rPr>
        <w:t xml:space="preserve">3.4.1.2. Передает подготовленные проект постановления администрации </w:t>
      </w:r>
      <w:r w:rsidRPr="00AA6240">
        <w:rPr>
          <w:sz w:val="28"/>
          <w:szCs w:val="28"/>
        </w:rPr>
        <w:t>о присвоении объекту адресации адреса или его аннулировании</w:t>
      </w:r>
      <w:r w:rsidRPr="00D51BA1">
        <w:rPr>
          <w:sz w:val="28"/>
          <w:szCs w:val="28"/>
        </w:rPr>
        <w:t xml:space="preserve"> либо </w:t>
      </w:r>
      <w:r>
        <w:rPr>
          <w:sz w:val="28"/>
          <w:szCs w:val="28"/>
        </w:rPr>
        <w:t>решение</w:t>
      </w:r>
      <w:r w:rsidRPr="00D51BA1">
        <w:rPr>
          <w:sz w:val="28"/>
          <w:szCs w:val="28"/>
        </w:rPr>
        <w:t xml:space="preserve"> </w:t>
      </w:r>
      <w:r w:rsidRPr="00AA6240">
        <w:rPr>
          <w:sz w:val="28"/>
          <w:szCs w:val="28"/>
        </w:rPr>
        <w:t>об  отказе в присвоение объекту адресации адреса или аннулировании его адреса</w:t>
      </w:r>
      <w:r w:rsidRPr="00D51BA1">
        <w:rPr>
          <w:sz w:val="28"/>
          <w:szCs w:val="28"/>
        </w:rPr>
        <w:t xml:space="preserve"> на подписание главе администрации (поселения)</w:t>
      </w:r>
      <w:r w:rsidRPr="00D51BA1">
        <w:rPr>
          <w:rStyle w:val="af0"/>
          <w:sz w:val="28"/>
          <w:szCs w:val="28"/>
        </w:rPr>
        <w:footnoteReference w:id="2"/>
      </w:r>
      <w:r w:rsidRPr="00D51BA1">
        <w:rPr>
          <w:sz w:val="28"/>
          <w:szCs w:val="28"/>
        </w:rPr>
        <w:t>.</w:t>
      </w:r>
    </w:p>
    <w:p w:rsidR="0062297D" w:rsidRPr="00D51BA1" w:rsidRDefault="0062297D" w:rsidP="0062297D">
      <w:pPr>
        <w:autoSpaceDE w:val="0"/>
        <w:autoSpaceDN w:val="0"/>
        <w:adjustRightInd w:val="0"/>
        <w:ind w:firstLine="709"/>
        <w:jc w:val="both"/>
        <w:rPr>
          <w:sz w:val="28"/>
          <w:szCs w:val="28"/>
        </w:rPr>
      </w:pPr>
      <w:r>
        <w:rPr>
          <w:sz w:val="28"/>
          <w:szCs w:val="28"/>
        </w:rPr>
        <w:t>3.4.1.3</w:t>
      </w:r>
      <w:r w:rsidRPr="00D51BA1">
        <w:rPr>
          <w:sz w:val="28"/>
          <w:szCs w:val="28"/>
        </w:rPr>
        <w:t xml:space="preserve">. Обеспечивает регистрацию постановления </w:t>
      </w:r>
      <w:r w:rsidRPr="00AA6240">
        <w:rPr>
          <w:sz w:val="28"/>
          <w:szCs w:val="28"/>
        </w:rPr>
        <w:t>о присвоении объекту адресации адреса или его аннулировании</w:t>
      </w:r>
      <w:r w:rsidRPr="00D51BA1">
        <w:rPr>
          <w:sz w:val="28"/>
          <w:szCs w:val="28"/>
        </w:rPr>
        <w:t xml:space="preserve"> либо </w:t>
      </w:r>
      <w:r>
        <w:rPr>
          <w:sz w:val="28"/>
          <w:szCs w:val="28"/>
        </w:rPr>
        <w:t>решения</w:t>
      </w:r>
      <w:r w:rsidRPr="00D51BA1">
        <w:rPr>
          <w:sz w:val="28"/>
          <w:szCs w:val="28"/>
        </w:rPr>
        <w:t xml:space="preserve"> </w:t>
      </w:r>
      <w:r w:rsidRPr="00AA6240">
        <w:rPr>
          <w:sz w:val="28"/>
          <w:szCs w:val="28"/>
        </w:rPr>
        <w:t>об  отказе в присвоение объекту адресации адреса или аннулировании его адреса</w:t>
      </w:r>
      <w:r w:rsidRPr="00D51BA1">
        <w:rPr>
          <w:sz w:val="28"/>
          <w:szCs w:val="28"/>
        </w:rPr>
        <w:t>.</w:t>
      </w:r>
    </w:p>
    <w:p w:rsidR="0062297D" w:rsidRPr="00FA0DAB" w:rsidRDefault="0062297D" w:rsidP="0062297D">
      <w:pPr>
        <w:autoSpaceDE w:val="0"/>
        <w:autoSpaceDN w:val="0"/>
        <w:adjustRightInd w:val="0"/>
        <w:ind w:firstLine="709"/>
        <w:jc w:val="both"/>
        <w:rPr>
          <w:sz w:val="28"/>
          <w:szCs w:val="28"/>
        </w:rPr>
      </w:pPr>
      <w:r w:rsidRPr="00FA0DAB">
        <w:rPr>
          <w:sz w:val="28"/>
          <w:szCs w:val="28"/>
        </w:rPr>
        <w:t>3.4.</w:t>
      </w:r>
      <w:r>
        <w:rPr>
          <w:sz w:val="28"/>
          <w:szCs w:val="28"/>
        </w:rPr>
        <w:t>1.4. Обеспечивает внесение</w:t>
      </w:r>
      <w:r w:rsidRPr="00FA0DAB">
        <w:rPr>
          <w:sz w:val="28"/>
          <w:szCs w:val="28"/>
        </w:rPr>
        <w:t xml:space="preserve"> </w:t>
      </w:r>
      <w:r>
        <w:rPr>
          <w:sz w:val="28"/>
          <w:szCs w:val="28"/>
        </w:rPr>
        <w:t>п</w:t>
      </w:r>
      <w:r w:rsidRPr="00FA0DAB">
        <w:rPr>
          <w:sz w:val="28"/>
          <w:szCs w:val="28"/>
        </w:rPr>
        <w:t>остановлени</w:t>
      </w:r>
      <w:r>
        <w:rPr>
          <w:sz w:val="28"/>
          <w:szCs w:val="28"/>
        </w:rPr>
        <w:t>я</w:t>
      </w:r>
      <w:r w:rsidRPr="00FA0DAB">
        <w:rPr>
          <w:sz w:val="28"/>
          <w:szCs w:val="28"/>
        </w:rPr>
        <w:t xml:space="preserve">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62297D" w:rsidRPr="00D51BA1" w:rsidRDefault="0062297D" w:rsidP="0062297D">
      <w:pPr>
        <w:autoSpaceDE w:val="0"/>
        <w:autoSpaceDN w:val="0"/>
        <w:adjustRightInd w:val="0"/>
        <w:ind w:firstLine="709"/>
        <w:jc w:val="both"/>
        <w:rPr>
          <w:sz w:val="28"/>
          <w:szCs w:val="28"/>
        </w:rPr>
      </w:pPr>
      <w:r>
        <w:rPr>
          <w:sz w:val="28"/>
          <w:szCs w:val="28"/>
        </w:rPr>
        <w:t>3.4.2</w:t>
      </w:r>
      <w:r w:rsidRPr="007E301B">
        <w:rPr>
          <w:sz w:val="28"/>
          <w:szCs w:val="28"/>
        </w:rPr>
        <w:t>. Результатом</w:t>
      </w:r>
      <w:r w:rsidRPr="00D51BA1">
        <w:rPr>
          <w:sz w:val="28"/>
          <w:szCs w:val="28"/>
        </w:rPr>
        <w:t xml:space="preserve"> административной процедуры является </w:t>
      </w:r>
      <w:r>
        <w:rPr>
          <w:sz w:val="28"/>
          <w:szCs w:val="28"/>
        </w:rPr>
        <w:t>п</w:t>
      </w:r>
      <w:r w:rsidRPr="00AE6984">
        <w:rPr>
          <w:sz w:val="28"/>
          <w:szCs w:val="28"/>
        </w:rPr>
        <w:t xml:space="preserve">ринятие </w:t>
      </w:r>
      <w:r>
        <w:rPr>
          <w:sz w:val="28"/>
          <w:szCs w:val="28"/>
        </w:rPr>
        <w:t>постановления</w:t>
      </w:r>
      <w:r w:rsidRPr="00AE6984">
        <w:rPr>
          <w:sz w:val="28"/>
          <w:szCs w:val="28"/>
        </w:rPr>
        <w:t xml:space="preserve"> о присвоении объекту адресации адре</w:t>
      </w:r>
      <w:r>
        <w:rPr>
          <w:sz w:val="28"/>
          <w:szCs w:val="28"/>
        </w:rPr>
        <w:t>са или его аннулировании</w:t>
      </w:r>
      <w:r w:rsidRPr="00AE6984">
        <w:rPr>
          <w:sz w:val="28"/>
          <w:szCs w:val="28"/>
        </w:rPr>
        <w:t xml:space="preserve"> либо </w:t>
      </w:r>
      <w:r>
        <w:rPr>
          <w:sz w:val="28"/>
          <w:szCs w:val="28"/>
        </w:rPr>
        <w:t>решения</w:t>
      </w:r>
      <w:r w:rsidRPr="00AE6984">
        <w:rPr>
          <w:sz w:val="28"/>
          <w:szCs w:val="28"/>
        </w:rPr>
        <w:t xml:space="preserve"> об  отказе в присвоение объекту адресации адреса или аннулировании его адреса</w:t>
      </w:r>
      <w:r w:rsidRPr="00D51BA1">
        <w:rPr>
          <w:sz w:val="28"/>
          <w:szCs w:val="28"/>
        </w:rPr>
        <w:t>.</w:t>
      </w:r>
    </w:p>
    <w:p w:rsidR="0062297D" w:rsidRPr="00D51BA1" w:rsidRDefault="0062297D" w:rsidP="0062297D">
      <w:pPr>
        <w:autoSpaceDE w:val="0"/>
        <w:autoSpaceDN w:val="0"/>
        <w:adjustRightInd w:val="0"/>
        <w:ind w:firstLine="709"/>
        <w:jc w:val="both"/>
        <w:rPr>
          <w:sz w:val="28"/>
          <w:szCs w:val="28"/>
        </w:rPr>
      </w:pPr>
      <w:r>
        <w:rPr>
          <w:sz w:val="28"/>
          <w:szCs w:val="28"/>
        </w:rPr>
        <w:t>3.4.3</w:t>
      </w:r>
      <w:r w:rsidRPr="00D51BA1">
        <w:rPr>
          <w:sz w:val="28"/>
          <w:szCs w:val="28"/>
        </w:rPr>
        <w:t xml:space="preserve">. Максимальный срок исполнения административной процедуры </w:t>
      </w:r>
      <w:r>
        <w:rPr>
          <w:sz w:val="28"/>
          <w:szCs w:val="28"/>
        </w:rPr>
        <w:t>–</w:t>
      </w:r>
      <w:r w:rsidRPr="00D51BA1">
        <w:rPr>
          <w:sz w:val="28"/>
          <w:szCs w:val="28"/>
        </w:rPr>
        <w:t xml:space="preserve"> </w:t>
      </w:r>
      <w:r>
        <w:rPr>
          <w:sz w:val="28"/>
          <w:szCs w:val="28"/>
        </w:rPr>
        <w:t>3 рабочих дня</w:t>
      </w:r>
      <w:r w:rsidRPr="00D51BA1">
        <w:rPr>
          <w:sz w:val="28"/>
          <w:szCs w:val="28"/>
        </w:rPr>
        <w:t>.</w:t>
      </w:r>
    </w:p>
    <w:p w:rsidR="0062297D" w:rsidRPr="00D51BA1" w:rsidRDefault="0062297D" w:rsidP="0062297D">
      <w:pPr>
        <w:autoSpaceDE w:val="0"/>
        <w:autoSpaceDN w:val="0"/>
        <w:adjustRightInd w:val="0"/>
        <w:ind w:firstLine="709"/>
        <w:jc w:val="both"/>
        <w:outlineLvl w:val="0"/>
        <w:rPr>
          <w:sz w:val="28"/>
          <w:szCs w:val="28"/>
        </w:rPr>
      </w:pPr>
      <w:r w:rsidRPr="00D51BA1">
        <w:rPr>
          <w:sz w:val="28"/>
          <w:szCs w:val="28"/>
        </w:rPr>
        <w:lastRenderedPageBreak/>
        <w:t xml:space="preserve">3.5. Выдача (направление) заявителю </w:t>
      </w:r>
      <w:r>
        <w:rPr>
          <w:sz w:val="28"/>
          <w:szCs w:val="28"/>
        </w:rPr>
        <w:t xml:space="preserve">постановления о </w:t>
      </w:r>
      <w:r w:rsidRPr="0076236D">
        <w:rPr>
          <w:sz w:val="28"/>
          <w:szCs w:val="28"/>
        </w:rPr>
        <w:t>присвоении объекту адресации адреса или его аннулировании</w:t>
      </w:r>
      <w:r w:rsidRPr="00D51BA1">
        <w:rPr>
          <w:sz w:val="28"/>
          <w:szCs w:val="28"/>
        </w:rPr>
        <w:t xml:space="preserve"> либо </w:t>
      </w:r>
      <w:r>
        <w:rPr>
          <w:sz w:val="28"/>
          <w:szCs w:val="28"/>
        </w:rPr>
        <w:t>решения</w:t>
      </w:r>
      <w:r w:rsidRPr="00D51BA1">
        <w:rPr>
          <w:sz w:val="28"/>
          <w:szCs w:val="28"/>
        </w:rPr>
        <w:t xml:space="preserve"> </w:t>
      </w:r>
      <w:r w:rsidRPr="0076236D">
        <w:rPr>
          <w:sz w:val="28"/>
          <w:szCs w:val="28"/>
        </w:rPr>
        <w:t>об  отказе в присвоение объекту адресации адреса или аннулировании его адреса</w:t>
      </w:r>
      <w:r w:rsidRPr="00D51BA1">
        <w:rPr>
          <w:sz w:val="28"/>
          <w:szCs w:val="28"/>
        </w:rPr>
        <w:t>.</w:t>
      </w:r>
    </w:p>
    <w:p w:rsidR="0062297D" w:rsidRPr="0076236D" w:rsidRDefault="0062297D" w:rsidP="0062297D">
      <w:pPr>
        <w:autoSpaceDE w:val="0"/>
        <w:autoSpaceDN w:val="0"/>
        <w:adjustRightInd w:val="0"/>
        <w:ind w:firstLine="709"/>
        <w:jc w:val="both"/>
        <w:rPr>
          <w:sz w:val="28"/>
          <w:szCs w:val="28"/>
        </w:rPr>
      </w:pPr>
      <w:bookmarkStart w:id="1" w:name="Par79"/>
      <w:bookmarkEnd w:id="1"/>
      <w:r w:rsidRPr="00D51BA1">
        <w:rPr>
          <w:sz w:val="28"/>
          <w:szCs w:val="28"/>
        </w:rPr>
        <w:t xml:space="preserve">3.5.1. </w:t>
      </w:r>
      <w:r>
        <w:rPr>
          <w:sz w:val="28"/>
          <w:szCs w:val="28"/>
        </w:rPr>
        <w:t>Постановление администрации</w:t>
      </w:r>
      <w:r w:rsidRPr="0076236D">
        <w:rPr>
          <w:sz w:val="28"/>
          <w:szCs w:val="28"/>
        </w:rPr>
        <w:t xml:space="preserve"> о присвоении объекту адресации адреса или аннулировании его адреса, а также </w:t>
      </w:r>
      <w:r>
        <w:rPr>
          <w:sz w:val="28"/>
          <w:szCs w:val="28"/>
        </w:rPr>
        <w:t>решение</w:t>
      </w:r>
      <w:r w:rsidRPr="0076236D">
        <w:rPr>
          <w:sz w:val="28"/>
          <w:szCs w:val="28"/>
        </w:rPr>
        <w:t xml:space="preserve">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62297D" w:rsidRPr="005B0C10" w:rsidRDefault="0062297D" w:rsidP="0062297D">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и (или) </w:t>
      </w:r>
      <w:r>
        <w:rPr>
          <w:sz w:val="28"/>
          <w:szCs w:val="28"/>
        </w:rPr>
        <w:t>Регионального портала</w:t>
      </w:r>
      <w:r w:rsidRPr="005B0C10">
        <w:rPr>
          <w:sz w:val="28"/>
          <w:szCs w:val="28"/>
        </w:rPr>
        <w:t>, не позднее одного рабочего дня со дня истечения срока, указанного в пункте 2.4. настоящего административного регламента;</w:t>
      </w:r>
    </w:p>
    <w:p w:rsidR="0062297D" w:rsidRPr="005B0C10" w:rsidRDefault="0062297D" w:rsidP="0062297D">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62297D" w:rsidRDefault="0062297D" w:rsidP="0062297D">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почтового отправления </w:t>
      </w:r>
      <w:r>
        <w:rPr>
          <w:sz w:val="28"/>
          <w:szCs w:val="28"/>
        </w:rPr>
        <w:t xml:space="preserve">по указанному в заявлении почтовому адресу </w:t>
      </w:r>
      <w:r w:rsidRPr="005B0C10">
        <w:rPr>
          <w:sz w:val="28"/>
          <w:szCs w:val="28"/>
        </w:rPr>
        <w:t>не позднее рабочего дня, следующего за 10-м рабочим днем со дня истечения установленного пунктом 2.4. настоящего административного регламента срока.</w:t>
      </w:r>
    </w:p>
    <w:p w:rsidR="0062297D" w:rsidRDefault="0062297D" w:rsidP="0062297D">
      <w:pPr>
        <w:autoSpaceDE w:val="0"/>
        <w:autoSpaceDN w:val="0"/>
        <w:adjustRightInd w:val="0"/>
        <w:ind w:firstLine="709"/>
        <w:jc w:val="both"/>
        <w:rPr>
          <w:sz w:val="28"/>
          <w:szCs w:val="28"/>
        </w:rPr>
      </w:pPr>
      <w:r>
        <w:rPr>
          <w:sz w:val="28"/>
          <w:szCs w:val="28"/>
        </w:rPr>
        <w:t xml:space="preserve">3.5.2. </w:t>
      </w: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62297D" w:rsidRPr="00D51BA1" w:rsidRDefault="0062297D" w:rsidP="0062297D">
      <w:pPr>
        <w:autoSpaceDE w:val="0"/>
        <w:autoSpaceDN w:val="0"/>
        <w:adjustRightInd w:val="0"/>
        <w:ind w:firstLine="709"/>
        <w:jc w:val="both"/>
        <w:rPr>
          <w:sz w:val="28"/>
          <w:szCs w:val="28"/>
        </w:rPr>
      </w:pPr>
      <w:r>
        <w:rPr>
          <w:sz w:val="28"/>
          <w:szCs w:val="28"/>
        </w:rPr>
        <w:t xml:space="preserve">3.5.3. </w:t>
      </w:r>
      <w:r w:rsidRPr="00D51BA1">
        <w:rPr>
          <w:sz w:val="28"/>
          <w:szCs w:val="28"/>
        </w:rPr>
        <w:t xml:space="preserve">Результатом административной процедуры является выдача </w:t>
      </w:r>
      <w:r>
        <w:rPr>
          <w:sz w:val="28"/>
          <w:szCs w:val="28"/>
        </w:rPr>
        <w:t xml:space="preserve">(направление) </w:t>
      </w:r>
      <w:r w:rsidRPr="00D51BA1">
        <w:rPr>
          <w:sz w:val="28"/>
          <w:szCs w:val="28"/>
        </w:rPr>
        <w:t xml:space="preserve">заявителю </w:t>
      </w:r>
      <w:r>
        <w:rPr>
          <w:sz w:val="28"/>
          <w:szCs w:val="28"/>
        </w:rPr>
        <w:t xml:space="preserve">(представителю заявителя) </w:t>
      </w:r>
      <w:r w:rsidRPr="00D51BA1">
        <w:rPr>
          <w:sz w:val="28"/>
          <w:szCs w:val="28"/>
        </w:rPr>
        <w:t xml:space="preserve">лично по месту обращения </w:t>
      </w:r>
      <w:r>
        <w:rPr>
          <w:sz w:val="28"/>
          <w:szCs w:val="28"/>
        </w:rPr>
        <w:t xml:space="preserve">постановления </w:t>
      </w:r>
      <w:r w:rsidRPr="00EE0C14">
        <w:rPr>
          <w:sz w:val="28"/>
          <w:szCs w:val="28"/>
        </w:rPr>
        <w:t xml:space="preserve">о присвоении объекту адресации адреса или аннулировании его адреса, а также </w:t>
      </w:r>
      <w:r>
        <w:rPr>
          <w:sz w:val="28"/>
          <w:szCs w:val="28"/>
        </w:rPr>
        <w:t>решения</w:t>
      </w:r>
      <w:r w:rsidRPr="00EE0C14">
        <w:rPr>
          <w:sz w:val="28"/>
          <w:szCs w:val="28"/>
        </w:rPr>
        <w:t xml:space="preserve"> об отказе в таком присвоении или аннулировании адреса</w:t>
      </w:r>
      <w:r w:rsidRPr="00D51BA1">
        <w:rPr>
          <w:sz w:val="28"/>
          <w:szCs w:val="28"/>
        </w:rPr>
        <w:t xml:space="preserve"> или направление указанных документов почтовым отправлением с уведомлением о вручении по адресу, указанному в заявле</w:t>
      </w:r>
      <w:r>
        <w:rPr>
          <w:sz w:val="28"/>
          <w:szCs w:val="28"/>
        </w:rPr>
        <w:t xml:space="preserve">нии, либо </w:t>
      </w:r>
      <w:r w:rsidRPr="00EE0C14">
        <w:rPr>
          <w:sz w:val="28"/>
          <w:szCs w:val="28"/>
        </w:rPr>
        <w:t xml:space="preserve">в форме электронного документа использованием информационно-телекоммуникационных сетей общего пользования, в том числе Единого портала и (или) </w:t>
      </w:r>
      <w:r>
        <w:rPr>
          <w:sz w:val="28"/>
          <w:szCs w:val="28"/>
        </w:rPr>
        <w:t>Регионального портала.</w:t>
      </w:r>
    </w:p>
    <w:p w:rsidR="0062297D" w:rsidRDefault="0062297D" w:rsidP="0062297D">
      <w:pPr>
        <w:autoSpaceDE w:val="0"/>
        <w:autoSpaceDN w:val="0"/>
        <w:adjustRightInd w:val="0"/>
        <w:ind w:firstLine="709"/>
        <w:jc w:val="both"/>
        <w:rPr>
          <w:sz w:val="28"/>
          <w:szCs w:val="28"/>
        </w:rPr>
      </w:pPr>
      <w:r>
        <w:rPr>
          <w:sz w:val="28"/>
          <w:szCs w:val="28"/>
        </w:rPr>
        <w:t>3.5.4</w:t>
      </w:r>
      <w:r w:rsidRPr="00D51BA1">
        <w:rPr>
          <w:sz w:val="28"/>
          <w:szCs w:val="28"/>
        </w:rPr>
        <w:t xml:space="preserve">. </w:t>
      </w:r>
      <w:r w:rsidRPr="0012011F">
        <w:rPr>
          <w:sz w:val="28"/>
          <w:szCs w:val="28"/>
        </w:rPr>
        <w:t>Максимальный срок исполнения административной процедуры</w:t>
      </w:r>
      <w:r>
        <w:rPr>
          <w:sz w:val="28"/>
          <w:szCs w:val="28"/>
        </w:rPr>
        <w:t xml:space="preserve"> – 11 рабочих дней.</w:t>
      </w:r>
    </w:p>
    <w:p w:rsidR="0062297D" w:rsidRPr="00E61BF9" w:rsidRDefault="0062297D" w:rsidP="0062297D">
      <w:pPr>
        <w:autoSpaceDE w:val="0"/>
        <w:autoSpaceDN w:val="0"/>
        <w:adjustRightInd w:val="0"/>
        <w:ind w:firstLine="709"/>
        <w:jc w:val="both"/>
        <w:rPr>
          <w:sz w:val="28"/>
          <w:szCs w:val="28"/>
        </w:rPr>
      </w:pPr>
      <w:r>
        <w:rPr>
          <w:sz w:val="28"/>
          <w:szCs w:val="28"/>
        </w:rPr>
        <w:t xml:space="preserve">3.6. </w:t>
      </w:r>
      <w:r w:rsidRPr="00E61BF9">
        <w:rPr>
          <w:sz w:val="28"/>
          <w:szCs w:val="28"/>
        </w:rPr>
        <w:t xml:space="preserve">Подача заявителем </w:t>
      </w:r>
      <w:r>
        <w:rPr>
          <w:sz w:val="28"/>
          <w:szCs w:val="28"/>
        </w:rPr>
        <w:t xml:space="preserve">(представителем заявителя) </w:t>
      </w:r>
      <w:r w:rsidRPr="00E61BF9">
        <w:rPr>
          <w:sz w:val="28"/>
          <w:szCs w:val="28"/>
        </w:rPr>
        <w:t>заявления и иных документов, необходимых для предоставления муниципальной услуги, и прием таких заявлений и</w:t>
      </w:r>
      <w:r>
        <w:rPr>
          <w:sz w:val="28"/>
          <w:szCs w:val="28"/>
        </w:rPr>
        <w:t xml:space="preserve"> документов в электронной форме.</w:t>
      </w:r>
    </w:p>
    <w:p w:rsidR="0062297D" w:rsidRDefault="0062297D" w:rsidP="0062297D">
      <w:pPr>
        <w:autoSpaceDE w:val="0"/>
        <w:autoSpaceDN w:val="0"/>
        <w:adjustRightInd w:val="0"/>
        <w:ind w:firstLine="709"/>
        <w:jc w:val="both"/>
        <w:rPr>
          <w:sz w:val="28"/>
          <w:szCs w:val="28"/>
        </w:rPr>
      </w:pPr>
      <w:r w:rsidRPr="00E61BF9">
        <w:rPr>
          <w:sz w:val="28"/>
          <w:szCs w:val="28"/>
        </w:rPr>
        <w:t xml:space="preserve">3.6.1. </w:t>
      </w:r>
      <w:r w:rsidRPr="00E61BF9">
        <w:rPr>
          <w:sz w:val="28"/>
          <w:szCs w:val="28"/>
        </w:rPr>
        <w:tab/>
        <w:t xml:space="preserve">Заявитель </w:t>
      </w:r>
      <w:r>
        <w:rPr>
          <w:sz w:val="28"/>
          <w:szCs w:val="28"/>
        </w:rPr>
        <w:t xml:space="preserve">(представитель заявителя) </w:t>
      </w:r>
      <w:r w:rsidRPr="00E61BF9">
        <w:rPr>
          <w:sz w:val="28"/>
          <w:szCs w:val="28"/>
        </w:rPr>
        <w:t>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62297D" w:rsidRDefault="0062297D" w:rsidP="0062297D">
      <w:pPr>
        <w:autoSpaceDE w:val="0"/>
        <w:autoSpaceDN w:val="0"/>
        <w:adjustRightInd w:val="0"/>
        <w:ind w:firstLine="709"/>
        <w:jc w:val="both"/>
        <w:rPr>
          <w:sz w:val="28"/>
          <w:szCs w:val="28"/>
        </w:rPr>
      </w:pPr>
      <w:r>
        <w:rPr>
          <w:sz w:val="28"/>
          <w:szCs w:val="28"/>
        </w:rPr>
        <w:t>3.6.2.</w:t>
      </w:r>
      <w:r w:rsidRPr="006D5491">
        <w:rPr>
          <w:sz w:val="28"/>
          <w:szCs w:val="28"/>
        </w:rPr>
        <w:tab/>
        <w:t xml:space="preserve">При обращении в электронной форме за получением муниципальной услуги заявление и документы, представляемые заявителем </w:t>
      </w:r>
      <w:r w:rsidRPr="006D5491">
        <w:rPr>
          <w:sz w:val="28"/>
          <w:szCs w:val="28"/>
        </w:rPr>
        <w:lastRenderedPageBreak/>
        <w:t>для предоставления муниципальной услуги, подписываются с использованием усиленной квалифицированной электронной подписи.</w:t>
      </w:r>
    </w:p>
    <w:p w:rsidR="0062297D" w:rsidRPr="00E61BF9" w:rsidRDefault="0062297D" w:rsidP="0062297D">
      <w:pPr>
        <w:autoSpaceDE w:val="0"/>
        <w:autoSpaceDN w:val="0"/>
        <w:adjustRightInd w:val="0"/>
        <w:ind w:firstLine="709"/>
        <w:jc w:val="both"/>
        <w:rPr>
          <w:sz w:val="28"/>
          <w:szCs w:val="28"/>
        </w:rPr>
      </w:pPr>
      <w:r w:rsidRPr="00E61BF9">
        <w:rPr>
          <w:sz w:val="28"/>
          <w:szCs w:val="28"/>
        </w:rPr>
        <w:t xml:space="preserve">3.6.2. Заявитель </w:t>
      </w:r>
      <w:r>
        <w:rPr>
          <w:sz w:val="28"/>
          <w:szCs w:val="28"/>
        </w:rPr>
        <w:t xml:space="preserve">(представитель заявителя) </w:t>
      </w:r>
      <w:r w:rsidRPr="00E61BF9">
        <w:rPr>
          <w:sz w:val="28"/>
          <w:szCs w:val="28"/>
        </w:rPr>
        <w:t>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62297D" w:rsidRPr="00E61BF9" w:rsidRDefault="0062297D" w:rsidP="0062297D">
      <w:pPr>
        <w:autoSpaceDE w:val="0"/>
        <w:autoSpaceDN w:val="0"/>
        <w:adjustRightInd w:val="0"/>
        <w:ind w:firstLine="709"/>
        <w:jc w:val="both"/>
        <w:rPr>
          <w:sz w:val="28"/>
          <w:szCs w:val="28"/>
        </w:rPr>
      </w:pPr>
      <w:r w:rsidRPr="00E61BF9">
        <w:rPr>
          <w:sz w:val="28"/>
          <w:szCs w:val="28"/>
        </w:rPr>
        <w:t xml:space="preserve">3.6.3. Заявитель </w:t>
      </w:r>
      <w:r>
        <w:rPr>
          <w:sz w:val="28"/>
          <w:szCs w:val="28"/>
        </w:rPr>
        <w:t xml:space="preserve">(представитель заявителя) </w:t>
      </w:r>
      <w:r w:rsidRPr="00E61BF9">
        <w:rPr>
          <w:sz w:val="28"/>
          <w:szCs w:val="28"/>
        </w:rPr>
        <w:t>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62297D" w:rsidRPr="00E61BF9" w:rsidRDefault="0062297D" w:rsidP="0062297D">
      <w:pPr>
        <w:autoSpaceDE w:val="0"/>
        <w:autoSpaceDN w:val="0"/>
        <w:adjustRightInd w:val="0"/>
        <w:ind w:firstLine="709"/>
        <w:jc w:val="both"/>
        <w:rPr>
          <w:sz w:val="28"/>
          <w:szCs w:val="28"/>
        </w:rPr>
      </w:pPr>
      <w:r w:rsidRPr="00E61BF9">
        <w:rPr>
          <w:sz w:val="28"/>
          <w:szCs w:val="28"/>
        </w:rPr>
        <w:t xml:space="preserve">3.7. Взаимодействие </w:t>
      </w:r>
      <w:r>
        <w:rPr>
          <w:sz w:val="28"/>
          <w:szCs w:val="28"/>
        </w:rPr>
        <w:t>администрации</w:t>
      </w:r>
      <w:r w:rsidRPr="00E61BF9">
        <w:rPr>
          <w:sz w:val="28"/>
          <w:szCs w:val="28"/>
        </w:rPr>
        <w:t xml:space="preserve"> с иными органами государственной власти, органами местного самоуправления и организациями, участвующими в предоставлении муниципа</w:t>
      </w:r>
      <w:r>
        <w:rPr>
          <w:sz w:val="28"/>
          <w:szCs w:val="28"/>
        </w:rPr>
        <w:t>льных услуг в электронной форме.</w:t>
      </w:r>
    </w:p>
    <w:p w:rsidR="0062297D" w:rsidRPr="001E6537" w:rsidRDefault="0062297D" w:rsidP="0062297D">
      <w:pPr>
        <w:widowControl w:val="0"/>
        <w:tabs>
          <w:tab w:val="left" w:pos="1560"/>
          <w:tab w:val="left" w:pos="1680"/>
          <w:tab w:val="left" w:pos="1985"/>
        </w:tabs>
        <w:suppressAutoHyphens/>
        <w:autoSpaceDE w:val="0"/>
        <w:autoSpaceDN w:val="0"/>
        <w:adjustRightInd w:val="0"/>
        <w:ind w:firstLine="709"/>
        <w:jc w:val="both"/>
        <w:rPr>
          <w:sz w:val="28"/>
          <w:szCs w:val="28"/>
        </w:rPr>
      </w:pPr>
      <w:r w:rsidRPr="001E6537">
        <w:rPr>
          <w:sz w:val="28"/>
          <w:szCs w:val="28"/>
        </w:rPr>
        <w:t xml:space="preserve">Для получения </w:t>
      </w:r>
      <w:r w:rsidRPr="00B63614">
        <w:rPr>
          <w:sz w:val="28"/>
          <w:szCs w:val="28"/>
        </w:rPr>
        <w:t>правоустанавливающи</w:t>
      </w:r>
      <w:r>
        <w:rPr>
          <w:sz w:val="28"/>
          <w:szCs w:val="28"/>
        </w:rPr>
        <w:t>х</w:t>
      </w:r>
      <w:r w:rsidRPr="00B63614">
        <w:rPr>
          <w:sz w:val="28"/>
          <w:szCs w:val="28"/>
        </w:rPr>
        <w:t xml:space="preserve"> и (или) правоудостоверяющи</w:t>
      </w:r>
      <w:r>
        <w:rPr>
          <w:sz w:val="28"/>
          <w:szCs w:val="28"/>
        </w:rPr>
        <w:t>х</w:t>
      </w:r>
      <w:r w:rsidRPr="00B63614">
        <w:rPr>
          <w:sz w:val="28"/>
          <w:szCs w:val="28"/>
        </w:rPr>
        <w:t xml:space="preserve"> документ</w:t>
      </w:r>
      <w:r>
        <w:rPr>
          <w:sz w:val="28"/>
          <w:szCs w:val="28"/>
        </w:rPr>
        <w:t>ов на объекты недвижимости</w:t>
      </w:r>
      <w:r w:rsidRPr="001E6537">
        <w:rPr>
          <w:sz w:val="28"/>
          <w:szCs w:val="28"/>
        </w:rPr>
        <w:t xml:space="preserve"> предусмотрено межведомственное взаимодействие </w:t>
      </w:r>
      <w:r>
        <w:rPr>
          <w:sz w:val="28"/>
          <w:szCs w:val="28"/>
        </w:rPr>
        <w:t>администрации</w:t>
      </w:r>
      <w:r w:rsidRPr="001E6537">
        <w:rPr>
          <w:sz w:val="28"/>
          <w:szCs w:val="28"/>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2297D" w:rsidRDefault="0062297D" w:rsidP="0062297D">
      <w:pPr>
        <w:widowControl w:val="0"/>
        <w:tabs>
          <w:tab w:val="left" w:pos="1560"/>
          <w:tab w:val="left" w:pos="1680"/>
          <w:tab w:val="left" w:pos="1985"/>
        </w:tabs>
        <w:suppressAutoHyphens/>
        <w:autoSpaceDE w:val="0"/>
        <w:autoSpaceDN w:val="0"/>
        <w:adjustRightInd w:val="0"/>
        <w:ind w:firstLine="709"/>
        <w:jc w:val="both"/>
        <w:rPr>
          <w:sz w:val="28"/>
          <w:szCs w:val="28"/>
        </w:rPr>
      </w:pPr>
      <w:r w:rsidRPr="001E6537">
        <w:rPr>
          <w:sz w:val="28"/>
          <w:szCs w:val="28"/>
        </w:rPr>
        <w:t xml:space="preserve">Для получения кадастровых выписок </w:t>
      </w:r>
      <w:r>
        <w:rPr>
          <w:sz w:val="28"/>
          <w:szCs w:val="28"/>
        </w:rPr>
        <w:t>об объектах недвижимости</w:t>
      </w:r>
      <w:r w:rsidRPr="001E6537">
        <w:rPr>
          <w:sz w:val="28"/>
          <w:szCs w:val="28"/>
        </w:rPr>
        <w:t xml:space="preserve"> предусмотрено м</w:t>
      </w:r>
      <w:r>
        <w:rPr>
          <w:sz w:val="28"/>
          <w:szCs w:val="28"/>
        </w:rPr>
        <w:t>ежведомственное взаимодействие администрации</w:t>
      </w:r>
      <w:r w:rsidRPr="001E6537">
        <w:rPr>
          <w:sz w:val="28"/>
          <w:szCs w:val="28"/>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62297D" w:rsidRPr="00D51BA1" w:rsidRDefault="0062297D" w:rsidP="0062297D">
      <w:pPr>
        <w:widowControl w:val="0"/>
        <w:tabs>
          <w:tab w:val="left" w:pos="1560"/>
          <w:tab w:val="left" w:pos="1680"/>
          <w:tab w:val="left" w:pos="1985"/>
        </w:tabs>
        <w:suppressAutoHyphens/>
        <w:autoSpaceDE w:val="0"/>
        <w:autoSpaceDN w:val="0"/>
        <w:adjustRightInd w:val="0"/>
        <w:ind w:firstLine="709"/>
        <w:jc w:val="both"/>
        <w:rPr>
          <w:sz w:val="28"/>
          <w:szCs w:val="28"/>
        </w:rPr>
      </w:pPr>
    </w:p>
    <w:p w:rsidR="0062297D" w:rsidRPr="00D51BA1" w:rsidRDefault="0062297D" w:rsidP="0062297D">
      <w:pPr>
        <w:numPr>
          <w:ilvl w:val="0"/>
          <w:numId w:val="5"/>
        </w:numPr>
        <w:tabs>
          <w:tab w:val="left" w:pos="1560"/>
        </w:tabs>
        <w:ind w:left="0" w:firstLine="709"/>
        <w:jc w:val="center"/>
        <w:rPr>
          <w:b/>
          <w:sz w:val="28"/>
          <w:szCs w:val="28"/>
        </w:rPr>
      </w:pPr>
      <w:r w:rsidRPr="00D51BA1">
        <w:rPr>
          <w:b/>
          <w:sz w:val="28"/>
          <w:szCs w:val="28"/>
        </w:rPr>
        <w:t>Формы контроля  за исполнением административного регламента</w:t>
      </w:r>
    </w:p>
    <w:p w:rsidR="0062297D" w:rsidRPr="00D51BA1" w:rsidRDefault="0062297D" w:rsidP="0062297D">
      <w:pPr>
        <w:suppressAutoHyphens/>
        <w:ind w:firstLine="709"/>
        <w:jc w:val="center"/>
        <w:rPr>
          <w:b/>
          <w:sz w:val="28"/>
          <w:szCs w:val="28"/>
        </w:rPr>
      </w:pPr>
    </w:p>
    <w:p w:rsidR="0062297D" w:rsidRPr="00C93919" w:rsidRDefault="0062297D" w:rsidP="0062297D">
      <w:pPr>
        <w:autoSpaceDE w:val="0"/>
        <w:autoSpaceDN w:val="0"/>
        <w:adjustRightInd w:val="0"/>
        <w:ind w:firstLine="709"/>
        <w:jc w:val="both"/>
        <w:rPr>
          <w:sz w:val="28"/>
          <w:szCs w:val="28"/>
        </w:rPr>
      </w:pPr>
      <w:r w:rsidRPr="00D51BA1">
        <w:rPr>
          <w:sz w:val="28"/>
          <w:szCs w:val="28"/>
        </w:rPr>
        <w:t xml:space="preserve">4.1. </w:t>
      </w:r>
      <w:r w:rsidRPr="00C93919">
        <w:rPr>
          <w:sz w:val="28"/>
          <w:szCs w:val="28"/>
        </w:rPr>
        <w:t xml:space="preserve">Текущий контроль за соблюдением и исполнением ответственными должностными лицами установленных </w:t>
      </w:r>
      <w:r>
        <w:rPr>
          <w:sz w:val="28"/>
          <w:szCs w:val="28"/>
        </w:rPr>
        <w:t>настоящим а</w:t>
      </w:r>
      <w:r w:rsidRPr="00C93919">
        <w:rPr>
          <w:sz w:val="28"/>
          <w:szCs w:val="28"/>
        </w:rPr>
        <w:t xml:space="preserve">дминистративным регламентом административных процедур, а также соответствием решений, принятых в рамках предоставления </w:t>
      </w:r>
      <w:r>
        <w:rPr>
          <w:sz w:val="28"/>
          <w:szCs w:val="28"/>
        </w:rPr>
        <w:t>муниципальной</w:t>
      </w:r>
      <w:r w:rsidRPr="00C93919">
        <w:rPr>
          <w:sz w:val="28"/>
          <w:szCs w:val="28"/>
        </w:rPr>
        <w:t xml:space="preserve">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2297D" w:rsidRPr="00C93919" w:rsidRDefault="0062297D" w:rsidP="0062297D">
      <w:pPr>
        <w:autoSpaceDE w:val="0"/>
        <w:autoSpaceDN w:val="0"/>
        <w:adjustRightInd w:val="0"/>
        <w:ind w:firstLine="709"/>
        <w:jc w:val="both"/>
        <w:rPr>
          <w:sz w:val="28"/>
          <w:szCs w:val="28"/>
        </w:rPr>
      </w:pPr>
      <w:r w:rsidRPr="00C93919">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2297D" w:rsidRPr="00C93919" w:rsidRDefault="0062297D" w:rsidP="0062297D">
      <w:pPr>
        <w:autoSpaceDE w:val="0"/>
        <w:autoSpaceDN w:val="0"/>
        <w:adjustRightInd w:val="0"/>
        <w:ind w:firstLine="709"/>
        <w:jc w:val="both"/>
        <w:rPr>
          <w:sz w:val="28"/>
          <w:szCs w:val="28"/>
        </w:rPr>
      </w:pPr>
      <w:r w:rsidRPr="00C93919">
        <w:rPr>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C93919">
        <w:rPr>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62297D" w:rsidRPr="00C93919" w:rsidRDefault="0062297D" w:rsidP="0062297D">
      <w:pPr>
        <w:autoSpaceDE w:val="0"/>
        <w:autoSpaceDN w:val="0"/>
        <w:adjustRightInd w:val="0"/>
        <w:ind w:firstLine="709"/>
        <w:jc w:val="both"/>
        <w:rPr>
          <w:sz w:val="28"/>
          <w:szCs w:val="28"/>
        </w:rPr>
      </w:pPr>
      <w:r w:rsidRPr="00C93919">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2297D" w:rsidRPr="00C93919" w:rsidRDefault="0062297D" w:rsidP="0062297D">
      <w:pPr>
        <w:autoSpaceDE w:val="0"/>
        <w:autoSpaceDN w:val="0"/>
        <w:adjustRightInd w:val="0"/>
        <w:ind w:firstLine="709"/>
        <w:jc w:val="both"/>
        <w:rPr>
          <w:sz w:val="28"/>
          <w:szCs w:val="28"/>
        </w:rPr>
      </w:pPr>
      <w:r w:rsidRPr="00C93919">
        <w:rPr>
          <w:sz w:val="28"/>
          <w:szCs w:val="28"/>
        </w:rPr>
        <w:t>4.4. Проведение текущего контроля должно осуществляться не реже двух раз в год.</w:t>
      </w:r>
    </w:p>
    <w:p w:rsidR="0062297D" w:rsidRPr="00C93919" w:rsidRDefault="0062297D" w:rsidP="0062297D">
      <w:pPr>
        <w:autoSpaceDE w:val="0"/>
        <w:autoSpaceDN w:val="0"/>
        <w:adjustRightInd w:val="0"/>
        <w:ind w:firstLine="709"/>
        <w:jc w:val="both"/>
        <w:rPr>
          <w:sz w:val="28"/>
          <w:szCs w:val="28"/>
        </w:rPr>
      </w:pPr>
      <w:r w:rsidRPr="00C93919">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2297D" w:rsidRPr="00C93919" w:rsidRDefault="0062297D" w:rsidP="0062297D">
      <w:pPr>
        <w:autoSpaceDE w:val="0"/>
        <w:autoSpaceDN w:val="0"/>
        <w:adjustRightInd w:val="0"/>
        <w:ind w:firstLine="709"/>
        <w:jc w:val="both"/>
        <w:rPr>
          <w:sz w:val="28"/>
          <w:szCs w:val="28"/>
        </w:rPr>
      </w:pPr>
      <w:r w:rsidRPr="00C93919">
        <w:rPr>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62297D" w:rsidRPr="00C93919" w:rsidRDefault="0062297D" w:rsidP="0062297D">
      <w:pPr>
        <w:autoSpaceDE w:val="0"/>
        <w:autoSpaceDN w:val="0"/>
        <w:adjustRightInd w:val="0"/>
        <w:ind w:firstLine="709"/>
        <w:jc w:val="both"/>
        <w:rPr>
          <w:sz w:val="28"/>
          <w:szCs w:val="28"/>
        </w:rPr>
      </w:pPr>
      <w:r w:rsidRPr="00C93919">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2297D" w:rsidRPr="00C93919" w:rsidRDefault="0062297D" w:rsidP="0062297D">
      <w:pPr>
        <w:autoSpaceDE w:val="0"/>
        <w:autoSpaceDN w:val="0"/>
        <w:adjustRightInd w:val="0"/>
        <w:ind w:firstLine="709"/>
        <w:jc w:val="both"/>
        <w:rPr>
          <w:sz w:val="28"/>
          <w:szCs w:val="28"/>
        </w:rPr>
      </w:pPr>
      <w:r w:rsidRPr="00C93919">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2297D" w:rsidRPr="00D51BA1" w:rsidRDefault="0062297D" w:rsidP="0062297D">
      <w:pPr>
        <w:autoSpaceDE w:val="0"/>
        <w:autoSpaceDN w:val="0"/>
        <w:adjustRightInd w:val="0"/>
        <w:ind w:firstLine="709"/>
        <w:jc w:val="both"/>
        <w:rPr>
          <w:sz w:val="28"/>
          <w:szCs w:val="28"/>
        </w:rPr>
      </w:pPr>
    </w:p>
    <w:p w:rsidR="0062297D" w:rsidRPr="00D51BA1" w:rsidRDefault="0062297D" w:rsidP="0062297D">
      <w:pPr>
        <w:suppressAutoHyphens/>
        <w:ind w:firstLine="709"/>
        <w:jc w:val="both"/>
        <w:rPr>
          <w:b/>
          <w:sz w:val="28"/>
          <w:szCs w:val="28"/>
        </w:rPr>
      </w:pPr>
    </w:p>
    <w:p w:rsidR="0062297D" w:rsidRPr="00D51BA1" w:rsidRDefault="0062297D" w:rsidP="0062297D">
      <w:pPr>
        <w:tabs>
          <w:tab w:val="left" w:pos="1560"/>
        </w:tabs>
        <w:ind w:firstLine="709"/>
        <w:jc w:val="center"/>
        <w:rPr>
          <w:sz w:val="28"/>
          <w:szCs w:val="28"/>
        </w:rPr>
      </w:pPr>
      <w:r w:rsidRPr="00D51BA1">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r>
        <w:rPr>
          <w:b/>
          <w:sz w:val="28"/>
          <w:szCs w:val="28"/>
        </w:rPr>
        <w:t xml:space="preserve">а также </w:t>
      </w:r>
      <w:r w:rsidRPr="00D51BA1">
        <w:rPr>
          <w:b/>
          <w:sz w:val="28"/>
          <w:szCs w:val="28"/>
        </w:rPr>
        <w:t>должностн</w:t>
      </w:r>
      <w:r>
        <w:rPr>
          <w:b/>
          <w:sz w:val="28"/>
          <w:szCs w:val="28"/>
        </w:rPr>
        <w:t>ых</w:t>
      </w:r>
      <w:r w:rsidRPr="00D51BA1">
        <w:rPr>
          <w:b/>
          <w:sz w:val="28"/>
          <w:szCs w:val="28"/>
        </w:rPr>
        <w:t xml:space="preserve"> лиц</w:t>
      </w:r>
      <w:r>
        <w:rPr>
          <w:b/>
          <w:sz w:val="28"/>
          <w:szCs w:val="28"/>
        </w:rPr>
        <w:t xml:space="preserve">, </w:t>
      </w:r>
      <w:r w:rsidRPr="00D51BA1">
        <w:rPr>
          <w:b/>
          <w:sz w:val="28"/>
          <w:szCs w:val="28"/>
        </w:rPr>
        <w:t>муниципальн</w:t>
      </w:r>
      <w:r>
        <w:rPr>
          <w:b/>
          <w:sz w:val="28"/>
          <w:szCs w:val="28"/>
        </w:rPr>
        <w:t>ых</w:t>
      </w:r>
      <w:r w:rsidRPr="00D51BA1">
        <w:rPr>
          <w:b/>
          <w:sz w:val="28"/>
          <w:szCs w:val="28"/>
        </w:rPr>
        <w:t xml:space="preserve"> служащ</w:t>
      </w:r>
      <w:r>
        <w:rPr>
          <w:b/>
          <w:sz w:val="28"/>
          <w:szCs w:val="28"/>
        </w:rPr>
        <w:t>их</w:t>
      </w:r>
      <w:r w:rsidRPr="00D51BA1">
        <w:rPr>
          <w:b/>
          <w:sz w:val="28"/>
          <w:szCs w:val="28"/>
        </w:rPr>
        <w:t>.</w:t>
      </w:r>
    </w:p>
    <w:p w:rsidR="0062297D" w:rsidRPr="00D51BA1" w:rsidRDefault="0062297D" w:rsidP="0062297D">
      <w:pPr>
        <w:pStyle w:val="ConsPlusTitle"/>
        <w:widowControl/>
        <w:ind w:firstLine="709"/>
        <w:jc w:val="both"/>
        <w:rPr>
          <w:rFonts w:ascii="Times New Roman" w:hAnsi="Times New Roman" w:cs="Times New Roman"/>
          <w:b w:val="0"/>
          <w:sz w:val="28"/>
          <w:szCs w:val="28"/>
        </w:rPr>
      </w:pPr>
    </w:p>
    <w:p w:rsidR="0062297D" w:rsidRDefault="0062297D" w:rsidP="0062297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5.1. </w:t>
      </w:r>
      <w:r w:rsidRPr="00D84386">
        <w:rPr>
          <w:rFonts w:ascii="Times New Roman" w:hAnsi="Times New Roman" w:cs="Times New Roman"/>
          <w:sz w:val="28"/>
          <w:szCs w:val="28"/>
          <w:lang w:eastAsia="ru-RU"/>
        </w:rPr>
        <w:t xml:space="preserve">Заявители имеют право подать жалобу на решение и (или) действие (бездействие) </w:t>
      </w:r>
      <w:r>
        <w:rPr>
          <w:rFonts w:ascii="Times New Roman" w:hAnsi="Times New Roman" w:cs="Times New Roman"/>
          <w:sz w:val="28"/>
          <w:szCs w:val="28"/>
          <w:lang w:eastAsia="ru-RU"/>
        </w:rPr>
        <w:t>администрации</w:t>
      </w:r>
      <w:r w:rsidRPr="00D84386">
        <w:rPr>
          <w:rFonts w:ascii="Times New Roman" w:hAnsi="Times New Roman" w:cs="Times New Roman"/>
          <w:sz w:val="28"/>
          <w:szCs w:val="28"/>
          <w:lang w:eastAsia="ru-RU"/>
        </w:rPr>
        <w:t>, а также должностных лиц</w:t>
      </w:r>
      <w:r>
        <w:rPr>
          <w:rFonts w:ascii="Times New Roman" w:hAnsi="Times New Roman" w:cs="Times New Roman"/>
          <w:sz w:val="28"/>
          <w:szCs w:val="28"/>
          <w:lang w:eastAsia="ru-RU"/>
        </w:rPr>
        <w:t xml:space="preserve"> администрации, муниципальных служащих</w:t>
      </w:r>
      <w:r w:rsidRPr="00D84386">
        <w:rPr>
          <w:rFonts w:ascii="Times New Roman" w:hAnsi="Times New Roman" w:cs="Times New Roman"/>
          <w:sz w:val="28"/>
          <w:szCs w:val="28"/>
          <w:lang w:eastAsia="ru-RU"/>
        </w:rPr>
        <w:t xml:space="preserve"> при предоставлении </w:t>
      </w:r>
      <w:r>
        <w:rPr>
          <w:rFonts w:ascii="Times New Roman" w:hAnsi="Times New Roman" w:cs="Times New Roman"/>
          <w:sz w:val="28"/>
          <w:szCs w:val="28"/>
          <w:lang w:eastAsia="ru-RU"/>
        </w:rPr>
        <w:t>муниципальной</w:t>
      </w:r>
      <w:r w:rsidRPr="00D84386">
        <w:rPr>
          <w:rFonts w:ascii="Times New Roman" w:hAnsi="Times New Roman" w:cs="Times New Roman"/>
          <w:sz w:val="28"/>
          <w:szCs w:val="28"/>
          <w:lang w:eastAsia="ru-RU"/>
        </w:rPr>
        <w:t xml:space="preserve"> услуги.</w:t>
      </w:r>
    </w:p>
    <w:p w:rsidR="0062297D" w:rsidRPr="00D51BA1" w:rsidRDefault="0062297D" w:rsidP="0062297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5.2. Заявитель может обратиться с жалобой в том числе в следующих случаях:</w:t>
      </w:r>
    </w:p>
    <w:p w:rsidR="0062297D" w:rsidRPr="00D51BA1" w:rsidRDefault="0062297D" w:rsidP="0062297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62297D" w:rsidRPr="00D51BA1" w:rsidRDefault="0062297D" w:rsidP="0062297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2) нарушение срока предоставления муниципальной услуги;</w:t>
      </w:r>
    </w:p>
    <w:p w:rsidR="0062297D" w:rsidRPr="00D51BA1" w:rsidRDefault="0062297D" w:rsidP="0062297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51BA1">
        <w:rPr>
          <w:rFonts w:ascii="Times New Roman" w:hAnsi="Times New Roman" w:cs="Times New Roman"/>
          <w:sz w:val="28"/>
          <w:szCs w:val="28"/>
        </w:rPr>
        <w:t>нормативными правовыми актами</w:t>
      </w:r>
      <w:r>
        <w:rPr>
          <w:rFonts w:ascii="Times New Roman" w:hAnsi="Times New Roman" w:cs="Times New Roman"/>
          <w:sz w:val="28"/>
          <w:szCs w:val="28"/>
        </w:rPr>
        <w:t xml:space="preserve"> </w:t>
      </w:r>
      <w:r w:rsidRPr="00D51BA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Круглянского сельского поселения Каширского муниципального района Воронежской области </w:t>
      </w:r>
      <w:r w:rsidRPr="00D51BA1">
        <w:rPr>
          <w:rFonts w:ascii="Times New Roman" w:hAnsi="Times New Roman" w:cs="Times New Roman"/>
          <w:sz w:val="28"/>
          <w:szCs w:val="28"/>
          <w:lang w:eastAsia="ru-RU"/>
        </w:rPr>
        <w:t>для предоставления муниципальной услуги;</w:t>
      </w:r>
    </w:p>
    <w:p w:rsidR="0062297D" w:rsidRPr="00D51BA1" w:rsidRDefault="0062297D" w:rsidP="0062297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51BA1">
        <w:rPr>
          <w:rFonts w:ascii="Times New Roman" w:hAnsi="Times New Roman" w:cs="Times New Roman"/>
          <w:sz w:val="28"/>
          <w:szCs w:val="28"/>
        </w:rPr>
        <w:t xml:space="preserve">нормативными правовыми актами </w:t>
      </w:r>
      <w:r>
        <w:rPr>
          <w:rFonts w:ascii="Times New Roman" w:hAnsi="Times New Roman" w:cs="Times New Roman"/>
          <w:sz w:val="28"/>
          <w:szCs w:val="28"/>
        </w:rPr>
        <w:t>администрации Круглянского сельского поселения Каширского муниципального района Воронежской области</w:t>
      </w:r>
      <w:r w:rsidRPr="00D51BA1">
        <w:rPr>
          <w:rFonts w:ascii="Times New Roman" w:hAnsi="Times New Roman" w:cs="Times New Roman"/>
          <w:sz w:val="28"/>
          <w:szCs w:val="28"/>
        </w:rPr>
        <w:t xml:space="preserve"> </w:t>
      </w:r>
      <w:r w:rsidRPr="00D51BA1">
        <w:rPr>
          <w:rFonts w:ascii="Times New Roman" w:hAnsi="Times New Roman" w:cs="Times New Roman"/>
          <w:sz w:val="28"/>
          <w:szCs w:val="28"/>
          <w:lang w:eastAsia="ru-RU"/>
        </w:rPr>
        <w:t>для предоставления муниципальной услуги, у заявителя;</w:t>
      </w:r>
    </w:p>
    <w:p w:rsidR="0062297D" w:rsidRPr="00D51BA1" w:rsidRDefault="0062297D" w:rsidP="0062297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51BA1">
        <w:rPr>
          <w:rFonts w:ascii="Times New Roman" w:hAnsi="Times New Roman" w:cs="Times New Roman"/>
          <w:sz w:val="28"/>
          <w:szCs w:val="28"/>
        </w:rPr>
        <w:t xml:space="preserve"> нормативными правовыми актами </w:t>
      </w:r>
      <w:r>
        <w:rPr>
          <w:rFonts w:ascii="Times New Roman" w:hAnsi="Times New Roman" w:cs="Times New Roman"/>
          <w:sz w:val="28"/>
          <w:szCs w:val="28"/>
        </w:rPr>
        <w:t>администрации Круглянского сельского поселения;</w:t>
      </w:r>
    </w:p>
    <w:p w:rsidR="0062297D" w:rsidRPr="00D51BA1" w:rsidRDefault="0062297D" w:rsidP="0062297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51BA1">
        <w:rPr>
          <w:rFonts w:ascii="Times New Roman" w:hAnsi="Times New Roman" w:cs="Times New Roman"/>
          <w:sz w:val="28"/>
          <w:szCs w:val="28"/>
        </w:rPr>
        <w:t xml:space="preserve"> нормативными пр</w:t>
      </w:r>
      <w:r>
        <w:rPr>
          <w:rFonts w:ascii="Times New Roman" w:hAnsi="Times New Roman" w:cs="Times New Roman"/>
          <w:sz w:val="28"/>
          <w:szCs w:val="28"/>
        </w:rPr>
        <w:t>авовыми актами администрации Круглянского сельского поселения;</w:t>
      </w:r>
    </w:p>
    <w:p w:rsidR="0062297D" w:rsidRDefault="0062297D" w:rsidP="0062297D">
      <w:pPr>
        <w:pStyle w:val="ConsPlusNormal"/>
        <w:ind w:firstLine="709"/>
        <w:jc w:val="both"/>
        <w:rPr>
          <w:rFonts w:ascii="Times New Roman" w:hAnsi="Times New Roman" w:cs="Times New Roman"/>
          <w:sz w:val="28"/>
          <w:szCs w:val="28"/>
          <w:lang w:eastAsia="ru-RU"/>
        </w:rPr>
      </w:pPr>
      <w:r w:rsidRPr="00D51BA1">
        <w:rPr>
          <w:rFonts w:ascii="Times New Roman" w:hAnsi="Times New Roman" w:cs="Times New Roman"/>
          <w:sz w:val="28"/>
          <w:szCs w:val="28"/>
          <w:lang w:eastAsia="ru-RU"/>
        </w:rPr>
        <w:t xml:space="preserve">7) </w:t>
      </w:r>
      <w:r w:rsidRPr="00E16841">
        <w:rPr>
          <w:rFonts w:ascii="Times New Roman" w:hAnsi="Times New Roman" w:cs="Times New Roman"/>
          <w:sz w:val="28"/>
          <w:szCs w:val="28"/>
          <w:lang w:eastAsia="ru-RU"/>
        </w:rPr>
        <w:t xml:space="preserve">отказ </w:t>
      </w:r>
      <w:r>
        <w:rPr>
          <w:rFonts w:ascii="Times New Roman" w:hAnsi="Times New Roman" w:cs="Times New Roman"/>
          <w:sz w:val="28"/>
          <w:szCs w:val="28"/>
          <w:lang w:eastAsia="ru-RU"/>
        </w:rPr>
        <w:t>администрации,</w:t>
      </w:r>
      <w:r w:rsidRPr="00E16841">
        <w:rPr>
          <w:rFonts w:ascii="Times New Roman" w:hAnsi="Times New Roman" w:cs="Times New Roman"/>
          <w:sz w:val="28"/>
          <w:szCs w:val="28"/>
          <w:lang w:eastAsia="ru-RU"/>
        </w:rPr>
        <w:t xml:space="preserve"> должностного лица </w:t>
      </w:r>
      <w:r>
        <w:rPr>
          <w:rFonts w:ascii="Times New Roman" w:hAnsi="Times New Roman" w:cs="Times New Roman"/>
          <w:sz w:val="28"/>
          <w:szCs w:val="28"/>
          <w:lang w:eastAsia="ru-RU"/>
        </w:rPr>
        <w:t>администрации</w:t>
      </w:r>
      <w:r w:rsidRPr="00E16841">
        <w:rPr>
          <w:rFonts w:ascii="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2297D" w:rsidRDefault="0062297D" w:rsidP="0062297D">
      <w:pPr>
        <w:ind w:firstLine="709"/>
        <w:jc w:val="both"/>
        <w:rPr>
          <w:sz w:val="28"/>
          <w:szCs w:val="28"/>
        </w:rPr>
      </w:pPr>
      <w:r w:rsidRPr="00C35340">
        <w:rPr>
          <w:sz w:val="28"/>
          <w:szCs w:val="28"/>
        </w:rPr>
        <w:t xml:space="preserve">5.3. Заявитель может обжаловать решения и действия (бездействие) должностных лиц, муниципальных служащих администрации </w:t>
      </w:r>
      <w:r>
        <w:rPr>
          <w:sz w:val="28"/>
          <w:szCs w:val="28"/>
        </w:rPr>
        <w:t>главе администрации (поселения).</w:t>
      </w:r>
    </w:p>
    <w:p w:rsidR="0062297D" w:rsidRDefault="0062297D" w:rsidP="0062297D">
      <w:pPr>
        <w:ind w:firstLine="709"/>
        <w:jc w:val="both"/>
        <w:rPr>
          <w:sz w:val="28"/>
          <w:szCs w:val="28"/>
        </w:rPr>
      </w:pPr>
      <w:r>
        <w:rPr>
          <w:sz w:val="28"/>
          <w:szCs w:val="28"/>
        </w:rPr>
        <w:t xml:space="preserve">5.4. </w:t>
      </w:r>
      <w:r w:rsidRPr="00A476CD">
        <w:rPr>
          <w:sz w:val="28"/>
          <w:szCs w:val="28"/>
        </w:rPr>
        <w:t xml:space="preserve">Жалоба подается в письменной форме на бумажном носителе, в электронной форме в </w:t>
      </w:r>
      <w:r>
        <w:rPr>
          <w:sz w:val="28"/>
          <w:szCs w:val="28"/>
        </w:rPr>
        <w:t>администрацию</w:t>
      </w:r>
      <w:r w:rsidRPr="00A476CD">
        <w:rPr>
          <w:sz w:val="28"/>
          <w:szCs w:val="28"/>
        </w:rPr>
        <w:t xml:space="preserve">. </w:t>
      </w:r>
    </w:p>
    <w:p w:rsidR="0062297D" w:rsidRPr="00C35340" w:rsidRDefault="0062297D" w:rsidP="0062297D">
      <w:pPr>
        <w:ind w:firstLine="709"/>
        <w:jc w:val="both"/>
        <w:rPr>
          <w:sz w:val="28"/>
          <w:szCs w:val="28"/>
        </w:rPr>
      </w:pPr>
      <w:r>
        <w:rPr>
          <w:sz w:val="28"/>
          <w:szCs w:val="28"/>
        </w:rPr>
        <w:t>5.5.</w:t>
      </w:r>
      <w:r w:rsidRPr="00A476CD">
        <w:rPr>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w:t>
      </w:r>
      <w:r>
        <w:rPr>
          <w:sz w:val="28"/>
          <w:szCs w:val="28"/>
        </w:rPr>
        <w:t>администрации, Е</w:t>
      </w:r>
      <w:r w:rsidRPr="00A476CD">
        <w:rPr>
          <w:sz w:val="28"/>
          <w:szCs w:val="28"/>
        </w:rPr>
        <w:t xml:space="preserve">диного портала </w:t>
      </w:r>
      <w:r>
        <w:rPr>
          <w:sz w:val="28"/>
          <w:szCs w:val="28"/>
        </w:rPr>
        <w:t>либо Р</w:t>
      </w:r>
      <w:r w:rsidRPr="00A476CD">
        <w:rPr>
          <w:sz w:val="28"/>
          <w:szCs w:val="28"/>
        </w:rPr>
        <w:t>егионального портала</w:t>
      </w:r>
      <w:r>
        <w:rPr>
          <w:sz w:val="28"/>
          <w:szCs w:val="28"/>
        </w:rPr>
        <w:t>,</w:t>
      </w:r>
      <w:r w:rsidRPr="00A476CD">
        <w:rPr>
          <w:sz w:val="28"/>
          <w:szCs w:val="28"/>
        </w:rPr>
        <w:t xml:space="preserve">  а также может быть принята при личном приеме заявителя.</w:t>
      </w:r>
    </w:p>
    <w:p w:rsidR="0062297D" w:rsidRPr="00D51BA1" w:rsidRDefault="0062297D" w:rsidP="0062297D">
      <w:pPr>
        <w:autoSpaceDE w:val="0"/>
        <w:autoSpaceDN w:val="0"/>
        <w:adjustRightInd w:val="0"/>
        <w:ind w:firstLine="709"/>
        <w:jc w:val="both"/>
        <w:rPr>
          <w:sz w:val="28"/>
          <w:szCs w:val="28"/>
        </w:rPr>
      </w:pPr>
      <w:r>
        <w:rPr>
          <w:sz w:val="28"/>
          <w:szCs w:val="28"/>
        </w:rPr>
        <w:t>5.6</w:t>
      </w:r>
      <w:r w:rsidRPr="00D51BA1">
        <w:rPr>
          <w:sz w:val="28"/>
          <w:szCs w:val="28"/>
        </w:rPr>
        <w:t>. Жалоба должна содержать:</w:t>
      </w:r>
    </w:p>
    <w:p w:rsidR="0062297D" w:rsidRPr="00255E61" w:rsidRDefault="0062297D" w:rsidP="0062297D">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297D" w:rsidRPr="00255E61" w:rsidRDefault="0062297D" w:rsidP="0062297D">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297D" w:rsidRPr="00255E61" w:rsidRDefault="0062297D" w:rsidP="0062297D">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 xml:space="preserve">3) сведения об обжалуемых решениях и действиях (бездействии) </w:t>
      </w:r>
      <w:r>
        <w:rPr>
          <w:rFonts w:ascii="Times New Roman" w:hAnsi="Times New Roman" w:cs="Times New Roman"/>
          <w:sz w:val="28"/>
          <w:szCs w:val="28"/>
          <w:lang w:eastAsia="ru-RU"/>
        </w:rPr>
        <w:t>администрации, должностного лица</w:t>
      </w:r>
      <w:r w:rsidRPr="00255E6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администрации </w:t>
      </w:r>
      <w:r w:rsidRPr="00255E61">
        <w:rPr>
          <w:rFonts w:ascii="Times New Roman" w:hAnsi="Times New Roman" w:cs="Times New Roman"/>
          <w:sz w:val="28"/>
          <w:szCs w:val="28"/>
          <w:lang w:eastAsia="ru-RU"/>
        </w:rPr>
        <w:t>либо муниципального служащего;</w:t>
      </w:r>
    </w:p>
    <w:p w:rsidR="0062297D" w:rsidRDefault="0062297D" w:rsidP="0062297D">
      <w:pPr>
        <w:pStyle w:val="ConsPlusNormal"/>
        <w:ind w:firstLine="709"/>
        <w:jc w:val="both"/>
        <w:rPr>
          <w:rFonts w:ascii="Times New Roman" w:hAnsi="Times New Roman" w:cs="Times New Roman"/>
          <w:sz w:val="28"/>
          <w:szCs w:val="28"/>
          <w:lang w:eastAsia="ru-RU"/>
        </w:rPr>
      </w:pPr>
      <w:r w:rsidRPr="00255E61">
        <w:rPr>
          <w:rFonts w:ascii="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w:t>
      </w:r>
      <w:r>
        <w:rPr>
          <w:rFonts w:ascii="Times New Roman" w:hAnsi="Times New Roman" w:cs="Times New Roman"/>
          <w:sz w:val="28"/>
          <w:szCs w:val="28"/>
          <w:lang w:eastAsia="ru-RU"/>
        </w:rPr>
        <w:t>администрации</w:t>
      </w:r>
      <w:r w:rsidRPr="00255E61">
        <w:rPr>
          <w:rFonts w:ascii="Times New Roman" w:hAnsi="Times New Roman" w:cs="Times New Roman"/>
          <w:sz w:val="28"/>
          <w:szCs w:val="28"/>
          <w:lang w:eastAsia="ru-RU"/>
        </w:rPr>
        <w:t xml:space="preserve">, должностного лица </w:t>
      </w:r>
      <w:r>
        <w:rPr>
          <w:rFonts w:ascii="Times New Roman" w:hAnsi="Times New Roman" w:cs="Times New Roman"/>
          <w:sz w:val="28"/>
          <w:szCs w:val="28"/>
          <w:lang w:eastAsia="ru-RU"/>
        </w:rPr>
        <w:t>администрации</w:t>
      </w:r>
      <w:r w:rsidRPr="00255E61">
        <w:rPr>
          <w:rFonts w:ascii="Times New Roman" w:hAnsi="Times New Roman" w:cs="Times New Roman"/>
          <w:sz w:val="28"/>
          <w:szCs w:val="28"/>
          <w:lang w:eastAsia="ru-RU"/>
        </w:rPr>
        <w:t xml:space="preserve"> </w:t>
      </w:r>
      <w:r w:rsidRPr="00255E61">
        <w:rPr>
          <w:rFonts w:ascii="Times New Roman" w:hAnsi="Times New Roman" w:cs="Times New Roman"/>
          <w:sz w:val="28"/>
          <w:szCs w:val="28"/>
          <w:lang w:eastAsia="ru-RU"/>
        </w:rPr>
        <w:lastRenderedPageBreak/>
        <w:t>либо муниципального служащего. Заявителем могут быть представлены документы (при наличии), подтверждающие доводы заявителя, либо их копии.</w:t>
      </w:r>
    </w:p>
    <w:p w:rsidR="0062297D" w:rsidRDefault="0062297D" w:rsidP="0062297D">
      <w:pPr>
        <w:ind w:firstLine="709"/>
        <w:jc w:val="both"/>
        <w:rPr>
          <w:sz w:val="28"/>
          <w:szCs w:val="28"/>
        </w:rPr>
      </w:pPr>
      <w:r>
        <w:rPr>
          <w:sz w:val="28"/>
          <w:szCs w:val="28"/>
        </w:rPr>
        <w:t>5.7</w:t>
      </w:r>
      <w:r w:rsidRPr="00160489">
        <w:rPr>
          <w:sz w:val="28"/>
          <w:szCs w:val="28"/>
        </w:rPr>
        <w:t xml:space="preserve">. Жалоба, поступившая в </w:t>
      </w:r>
      <w:r>
        <w:rPr>
          <w:sz w:val="28"/>
          <w:szCs w:val="28"/>
        </w:rPr>
        <w:t>администрацию</w:t>
      </w:r>
      <w:r w:rsidRPr="00160489">
        <w:rPr>
          <w:sz w:val="28"/>
          <w:szCs w:val="28"/>
        </w:rPr>
        <w:t xml:space="preserve">, подлежит рассмотрению в течение пятнадцати рабочих дней со дня ее регистрации, а в случае обжалования отказа </w:t>
      </w:r>
      <w:r>
        <w:rPr>
          <w:sz w:val="28"/>
          <w:szCs w:val="28"/>
        </w:rPr>
        <w:t>администрации</w:t>
      </w:r>
      <w:r w:rsidRPr="00160489">
        <w:rPr>
          <w:sz w:val="28"/>
          <w:szCs w:val="28"/>
        </w:rPr>
        <w:t xml:space="preserve">, должностного лица </w:t>
      </w:r>
      <w:r>
        <w:rPr>
          <w:sz w:val="28"/>
          <w:szCs w:val="28"/>
        </w:rPr>
        <w:t>администрации</w:t>
      </w:r>
      <w:r w:rsidRPr="00160489">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62297D" w:rsidRPr="00726778" w:rsidRDefault="0062297D" w:rsidP="0062297D">
      <w:pPr>
        <w:ind w:firstLine="709"/>
        <w:jc w:val="both"/>
        <w:rPr>
          <w:sz w:val="28"/>
          <w:szCs w:val="28"/>
        </w:rPr>
      </w:pPr>
      <w:r>
        <w:rPr>
          <w:sz w:val="28"/>
          <w:szCs w:val="28"/>
        </w:rPr>
        <w:t xml:space="preserve">5.8. </w:t>
      </w:r>
      <w:r w:rsidRPr="00726778">
        <w:rPr>
          <w:sz w:val="28"/>
          <w:szCs w:val="28"/>
        </w:rPr>
        <w:t>По результатам рассмотрения жалобы принимает</w:t>
      </w:r>
      <w:r>
        <w:rPr>
          <w:sz w:val="28"/>
          <w:szCs w:val="28"/>
        </w:rPr>
        <w:t>ся</w:t>
      </w:r>
      <w:r w:rsidRPr="00726778">
        <w:rPr>
          <w:sz w:val="28"/>
          <w:szCs w:val="28"/>
        </w:rPr>
        <w:t xml:space="preserve"> одно из следующих решений:</w:t>
      </w:r>
    </w:p>
    <w:p w:rsidR="0062297D" w:rsidRPr="00726778" w:rsidRDefault="0062297D" w:rsidP="0062297D">
      <w:pPr>
        <w:ind w:firstLine="709"/>
        <w:jc w:val="both"/>
        <w:rPr>
          <w:sz w:val="28"/>
          <w:szCs w:val="28"/>
        </w:rPr>
      </w:pPr>
      <w:r w:rsidRPr="00726778">
        <w:rPr>
          <w:sz w:val="28"/>
          <w:szCs w:val="28"/>
        </w:rPr>
        <w:t>1) удовлетво</w:t>
      </w:r>
      <w:r>
        <w:rPr>
          <w:sz w:val="28"/>
          <w:szCs w:val="28"/>
        </w:rPr>
        <w:t>рить</w:t>
      </w:r>
      <w:r w:rsidRPr="00726778">
        <w:rPr>
          <w:sz w:val="28"/>
          <w:szCs w:val="28"/>
        </w:rPr>
        <w:t xml:space="preserve"> жалобу, в том числе в форме отмены принятого решения, исправления допущенных </w:t>
      </w:r>
      <w:r>
        <w:rPr>
          <w:sz w:val="28"/>
          <w:szCs w:val="28"/>
        </w:rPr>
        <w:t>администрацией</w:t>
      </w:r>
      <w:r w:rsidRPr="00726778">
        <w:rPr>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2297D" w:rsidRDefault="0062297D" w:rsidP="0062297D">
      <w:pPr>
        <w:ind w:firstLine="709"/>
        <w:jc w:val="both"/>
        <w:rPr>
          <w:sz w:val="28"/>
          <w:szCs w:val="28"/>
        </w:rPr>
      </w:pPr>
      <w:r w:rsidRPr="00726778">
        <w:rPr>
          <w:sz w:val="28"/>
          <w:szCs w:val="28"/>
        </w:rPr>
        <w:t>2) отказ</w:t>
      </w:r>
      <w:r>
        <w:rPr>
          <w:sz w:val="28"/>
          <w:szCs w:val="28"/>
        </w:rPr>
        <w:t>ать</w:t>
      </w:r>
      <w:r w:rsidRPr="00726778">
        <w:rPr>
          <w:sz w:val="28"/>
          <w:szCs w:val="28"/>
        </w:rPr>
        <w:t xml:space="preserve"> в удовлетворении жалобы.</w:t>
      </w:r>
    </w:p>
    <w:p w:rsidR="0062297D" w:rsidRPr="00CC4CA9" w:rsidRDefault="0062297D" w:rsidP="0062297D">
      <w:pPr>
        <w:ind w:firstLine="709"/>
        <w:jc w:val="both"/>
        <w:rPr>
          <w:sz w:val="28"/>
          <w:szCs w:val="28"/>
        </w:rPr>
      </w:pPr>
      <w:r>
        <w:rPr>
          <w:sz w:val="28"/>
          <w:szCs w:val="28"/>
        </w:rPr>
        <w:t xml:space="preserve">5.9. </w:t>
      </w:r>
      <w:r w:rsidRPr="00CC4CA9">
        <w:rPr>
          <w:sz w:val="28"/>
          <w:szCs w:val="28"/>
        </w:rPr>
        <w:t>В удовлетворении жалобы отказывается в следующих случаях:</w:t>
      </w:r>
    </w:p>
    <w:p w:rsidR="0062297D" w:rsidRPr="00CC4CA9" w:rsidRDefault="0062297D" w:rsidP="0062297D">
      <w:pPr>
        <w:ind w:firstLine="709"/>
        <w:jc w:val="both"/>
        <w:rPr>
          <w:sz w:val="28"/>
          <w:szCs w:val="28"/>
        </w:rPr>
      </w:pPr>
      <w:r w:rsidRPr="00CC4CA9">
        <w:rPr>
          <w:sz w:val="28"/>
          <w:szCs w:val="28"/>
        </w:rPr>
        <w:t>1) наличие вступившего в законную силу решения суда, арбитражного суда по жалобе о том же предмете и по тем же основаниям;</w:t>
      </w:r>
    </w:p>
    <w:p w:rsidR="0062297D" w:rsidRPr="00CC4CA9" w:rsidRDefault="0062297D" w:rsidP="0062297D">
      <w:pPr>
        <w:ind w:firstLine="709"/>
        <w:jc w:val="both"/>
        <w:rPr>
          <w:sz w:val="28"/>
          <w:szCs w:val="28"/>
        </w:rPr>
      </w:pPr>
      <w:r w:rsidRPr="00CC4CA9">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62297D" w:rsidRPr="00CC4CA9" w:rsidRDefault="0062297D" w:rsidP="0062297D">
      <w:pPr>
        <w:ind w:firstLine="709"/>
        <w:jc w:val="both"/>
        <w:rPr>
          <w:sz w:val="28"/>
          <w:szCs w:val="28"/>
        </w:rPr>
      </w:pPr>
      <w:r w:rsidRPr="00CC4CA9">
        <w:rPr>
          <w:sz w:val="28"/>
          <w:szCs w:val="28"/>
        </w:rPr>
        <w:t>3) наличие решения по жалобе, принятого ранее в отношении того же заявителя и по тому же предмету жалобы.</w:t>
      </w:r>
    </w:p>
    <w:p w:rsidR="0062297D" w:rsidRPr="00CC4CA9" w:rsidRDefault="0062297D" w:rsidP="0062297D">
      <w:pPr>
        <w:ind w:firstLine="709"/>
        <w:jc w:val="both"/>
        <w:rPr>
          <w:sz w:val="28"/>
          <w:szCs w:val="28"/>
        </w:rPr>
      </w:pPr>
      <w:r>
        <w:rPr>
          <w:sz w:val="28"/>
          <w:szCs w:val="28"/>
        </w:rPr>
        <w:t>5.10.</w:t>
      </w:r>
      <w:r w:rsidRPr="00CC4CA9">
        <w:rPr>
          <w:sz w:val="28"/>
          <w:szCs w:val="28"/>
        </w:rPr>
        <w:t xml:space="preserve"> </w:t>
      </w:r>
      <w:r>
        <w:rPr>
          <w:sz w:val="28"/>
          <w:szCs w:val="28"/>
        </w:rPr>
        <w:t>Администрация</w:t>
      </w:r>
      <w:r w:rsidRPr="00CC4CA9">
        <w:rPr>
          <w:sz w:val="28"/>
          <w:szCs w:val="28"/>
        </w:rPr>
        <w:t xml:space="preserve"> вправе оставить жалобу без ответа в следующих случаях:</w:t>
      </w:r>
    </w:p>
    <w:p w:rsidR="0062297D" w:rsidRPr="00CC4CA9" w:rsidRDefault="0062297D" w:rsidP="0062297D">
      <w:pPr>
        <w:ind w:firstLine="709"/>
        <w:jc w:val="both"/>
        <w:rPr>
          <w:sz w:val="28"/>
          <w:szCs w:val="28"/>
        </w:rPr>
      </w:pPr>
      <w:r w:rsidRPr="00CC4CA9">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2297D" w:rsidRPr="00CC4CA9" w:rsidRDefault="0062297D" w:rsidP="0062297D">
      <w:pPr>
        <w:ind w:firstLine="709"/>
        <w:jc w:val="both"/>
        <w:rPr>
          <w:sz w:val="28"/>
          <w:szCs w:val="28"/>
        </w:rPr>
      </w:pPr>
      <w:r w:rsidRPr="00CC4CA9">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297D" w:rsidRDefault="0062297D" w:rsidP="0062297D">
      <w:pPr>
        <w:ind w:firstLine="709"/>
        <w:jc w:val="both"/>
        <w:rPr>
          <w:sz w:val="28"/>
          <w:szCs w:val="28"/>
        </w:rPr>
      </w:pPr>
      <w:r>
        <w:rPr>
          <w:sz w:val="28"/>
          <w:szCs w:val="28"/>
        </w:rPr>
        <w:t>5.11</w:t>
      </w:r>
      <w:r w:rsidRPr="00CC4CA9">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w:t>
      </w:r>
      <w:r>
        <w:rPr>
          <w:sz w:val="28"/>
          <w:szCs w:val="28"/>
        </w:rPr>
        <w:t>должностное лицо, уполномоченное на рассмотрение жалоб,</w:t>
      </w:r>
      <w:r w:rsidRPr="00CC4CA9">
        <w:rPr>
          <w:sz w:val="28"/>
          <w:szCs w:val="28"/>
        </w:rPr>
        <w:t xml:space="preserve"> незамедлительно направляет соответствующие материалы в органы прокуратуры.</w:t>
      </w:r>
    </w:p>
    <w:p w:rsidR="0062297D" w:rsidRDefault="0062297D" w:rsidP="0062297D">
      <w:pPr>
        <w:ind w:firstLine="709"/>
        <w:jc w:val="both"/>
        <w:rPr>
          <w:sz w:val="28"/>
          <w:szCs w:val="28"/>
        </w:rPr>
      </w:pPr>
      <w:r>
        <w:rPr>
          <w:sz w:val="28"/>
          <w:szCs w:val="28"/>
        </w:rPr>
        <w:t>5.12. З</w:t>
      </w:r>
      <w:r w:rsidRPr="00726778">
        <w:rPr>
          <w:sz w:val="28"/>
          <w:szCs w:val="28"/>
        </w:rPr>
        <w:t xml:space="preserve">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 е</w:t>
      </w:r>
      <w:r w:rsidRPr="00726778">
        <w:rPr>
          <w:sz w:val="28"/>
          <w:szCs w:val="28"/>
        </w:rPr>
        <w:t xml:space="preserve">е позднее дня, следующего за днем принятия решения, указанного в </w:t>
      </w:r>
      <w:r>
        <w:rPr>
          <w:sz w:val="28"/>
          <w:szCs w:val="28"/>
        </w:rPr>
        <w:t>пункте 5.8. настоящего административного регламента.</w:t>
      </w:r>
    </w:p>
    <w:p w:rsidR="0062297D" w:rsidRDefault="0062297D" w:rsidP="0062297D">
      <w:pPr>
        <w:ind w:firstLine="709"/>
        <w:jc w:val="both"/>
        <w:rPr>
          <w:sz w:val="28"/>
          <w:szCs w:val="28"/>
        </w:rPr>
      </w:pPr>
      <w:r>
        <w:rPr>
          <w:sz w:val="28"/>
          <w:szCs w:val="28"/>
        </w:rPr>
        <w:t xml:space="preserve">5.13. </w:t>
      </w:r>
      <w:r w:rsidRPr="00C15D39">
        <w:rPr>
          <w:sz w:val="28"/>
          <w:szCs w:val="28"/>
        </w:rPr>
        <w:t>Решение по жалобе может быть обжаловано в судебном порядке.</w:t>
      </w:r>
    </w:p>
    <w:p w:rsidR="0062297D" w:rsidRDefault="0062297D" w:rsidP="0062297D">
      <w:pPr>
        <w:ind w:firstLine="709"/>
        <w:jc w:val="both"/>
        <w:rPr>
          <w:sz w:val="28"/>
          <w:szCs w:val="28"/>
        </w:rPr>
      </w:pPr>
      <w:r>
        <w:rPr>
          <w:sz w:val="28"/>
          <w:szCs w:val="28"/>
        </w:rPr>
        <w:lastRenderedPageBreak/>
        <w:t xml:space="preserve">5.14. </w:t>
      </w:r>
      <w:r w:rsidRPr="00AC7461">
        <w:rPr>
          <w:sz w:val="28"/>
          <w:szCs w:val="28"/>
        </w:rPr>
        <w:t xml:space="preserve">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w:t>
      </w:r>
      <w:r>
        <w:rPr>
          <w:sz w:val="28"/>
          <w:szCs w:val="28"/>
        </w:rPr>
        <w:t>в том числе в электронной форме, если иное не предусмотрено действующим законодательством.</w:t>
      </w:r>
    </w:p>
    <w:p w:rsidR="0062297D" w:rsidRPr="00160489" w:rsidRDefault="0062297D" w:rsidP="0062297D">
      <w:pPr>
        <w:ind w:firstLine="709"/>
        <w:jc w:val="both"/>
        <w:rPr>
          <w:sz w:val="28"/>
          <w:szCs w:val="28"/>
        </w:rPr>
      </w:pPr>
      <w:r>
        <w:rPr>
          <w:sz w:val="28"/>
          <w:szCs w:val="28"/>
        </w:rPr>
        <w:t xml:space="preserve">5.15. </w:t>
      </w:r>
      <w:r w:rsidRPr="00C15D39">
        <w:rPr>
          <w:sz w:val="28"/>
          <w:szCs w:val="28"/>
        </w:rPr>
        <w:t xml:space="preserve">Информирование заявителей о порядке подачи и рассмотрения жалобы осуществляется в соответствии с пунктом </w:t>
      </w:r>
      <w:r>
        <w:rPr>
          <w:sz w:val="28"/>
          <w:szCs w:val="28"/>
        </w:rPr>
        <w:t>1.3.4.</w:t>
      </w:r>
      <w:r w:rsidRPr="00C15D39">
        <w:rPr>
          <w:sz w:val="28"/>
          <w:szCs w:val="28"/>
        </w:rPr>
        <w:t xml:space="preserve"> настоящего </w:t>
      </w:r>
      <w:r>
        <w:rPr>
          <w:sz w:val="28"/>
          <w:szCs w:val="28"/>
        </w:rPr>
        <w:t>а</w:t>
      </w:r>
      <w:r w:rsidRPr="00C15D39">
        <w:rPr>
          <w:sz w:val="28"/>
          <w:szCs w:val="28"/>
        </w:rPr>
        <w:t>дминистративного регламента.</w:t>
      </w:r>
    </w:p>
    <w:p w:rsidR="0062297D" w:rsidRPr="00D51BA1"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Default="0062297D" w:rsidP="0062297D">
      <w:pPr>
        <w:ind w:firstLine="709"/>
        <w:rPr>
          <w:sz w:val="28"/>
          <w:szCs w:val="28"/>
          <w:lang w:eastAsia="ar-SA"/>
        </w:rPr>
      </w:pPr>
    </w:p>
    <w:p w:rsidR="0062297D" w:rsidRPr="00D51BA1" w:rsidRDefault="0062297D" w:rsidP="0062297D">
      <w:pPr>
        <w:ind w:firstLine="709"/>
        <w:jc w:val="right"/>
        <w:rPr>
          <w:sz w:val="28"/>
          <w:szCs w:val="28"/>
        </w:rPr>
      </w:pPr>
      <w:r>
        <w:rPr>
          <w:sz w:val="28"/>
          <w:szCs w:val="28"/>
        </w:rPr>
        <w:t>Приложение № 1</w:t>
      </w:r>
    </w:p>
    <w:p w:rsidR="0062297D" w:rsidRPr="00D51BA1" w:rsidRDefault="0062297D" w:rsidP="0062297D">
      <w:pPr>
        <w:ind w:firstLine="709"/>
        <w:jc w:val="right"/>
        <w:rPr>
          <w:sz w:val="28"/>
          <w:szCs w:val="28"/>
        </w:rPr>
      </w:pPr>
      <w:r w:rsidRPr="00D51BA1">
        <w:rPr>
          <w:sz w:val="28"/>
          <w:szCs w:val="28"/>
        </w:rPr>
        <w:t>к административному</w:t>
      </w:r>
    </w:p>
    <w:p w:rsidR="0062297D" w:rsidRPr="00D51BA1" w:rsidRDefault="0062297D" w:rsidP="0062297D">
      <w:pPr>
        <w:ind w:firstLine="709"/>
        <w:jc w:val="right"/>
        <w:rPr>
          <w:sz w:val="28"/>
          <w:szCs w:val="28"/>
        </w:rPr>
      </w:pPr>
      <w:r w:rsidRPr="00D51BA1">
        <w:rPr>
          <w:sz w:val="28"/>
          <w:szCs w:val="28"/>
        </w:rPr>
        <w:t>регламенту</w:t>
      </w:r>
    </w:p>
    <w:p w:rsidR="0062297D" w:rsidRPr="00D51BA1" w:rsidRDefault="0062297D" w:rsidP="0062297D">
      <w:pPr>
        <w:ind w:firstLine="709"/>
        <w:jc w:val="right"/>
        <w:rPr>
          <w:sz w:val="28"/>
          <w:szCs w:val="28"/>
        </w:rPr>
      </w:pPr>
    </w:p>
    <w:p w:rsidR="0062297D" w:rsidRPr="00D51BA1" w:rsidRDefault="0062297D" w:rsidP="0062297D">
      <w:pPr>
        <w:pStyle w:val="ConsPlusNonformat"/>
        <w:ind w:firstLine="709"/>
        <w:jc w:val="both"/>
        <w:rPr>
          <w:rFonts w:ascii="Times New Roman" w:hAnsi="Times New Roman" w:cs="Times New Roman"/>
          <w:sz w:val="28"/>
          <w:szCs w:val="28"/>
        </w:rPr>
      </w:pPr>
    </w:p>
    <w:p w:rsidR="0062297D" w:rsidRPr="004732A0" w:rsidRDefault="0062297D" w:rsidP="0062297D">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З</w:t>
      </w:r>
      <w:r w:rsidRPr="004732A0">
        <w:rPr>
          <w:rFonts w:ascii="Times New Roman" w:hAnsi="Times New Roman" w:cs="Times New Roman"/>
          <w:sz w:val="28"/>
          <w:szCs w:val="28"/>
        </w:rPr>
        <w:t>АЯВЛЕНИ</w:t>
      </w:r>
      <w:r>
        <w:rPr>
          <w:rFonts w:ascii="Times New Roman" w:hAnsi="Times New Roman" w:cs="Times New Roman"/>
          <w:sz w:val="28"/>
          <w:szCs w:val="28"/>
        </w:rPr>
        <w:t>Е</w:t>
      </w:r>
    </w:p>
    <w:p w:rsidR="0062297D" w:rsidRPr="00D51BA1" w:rsidRDefault="0062297D" w:rsidP="0062297D">
      <w:pPr>
        <w:pStyle w:val="ConsPlusNonformat"/>
        <w:ind w:firstLine="709"/>
        <w:jc w:val="center"/>
        <w:rPr>
          <w:rFonts w:ascii="Times New Roman" w:hAnsi="Times New Roman" w:cs="Times New Roman"/>
          <w:sz w:val="28"/>
          <w:szCs w:val="28"/>
        </w:rPr>
      </w:pPr>
      <w:r w:rsidRPr="004732A0">
        <w:rPr>
          <w:rFonts w:ascii="Times New Roman" w:hAnsi="Times New Roman" w:cs="Times New Roman"/>
          <w:sz w:val="28"/>
          <w:szCs w:val="28"/>
        </w:rPr>
        <w:t>О ПРИСВОЕНИИ ОБЪЕКТУ АДРЕСАЦИИ АДРЕСА ИЛИ АННУЛИРОВАНИИ</w:t>
      </w:r>
      <w:r>
        <w:rPr>
          <w:rFonts w:ascii="Times New Roman" w:hAnsi="Times New Roman" w:cs="Times New Roman"/>
          <w:sz w:val="28"/>
          <w:szCs w:val="28"/>
        </w:rPr>
        <w:t xml:space="preserve"> </w:t>
      </w:r>
      <w:r w:rsidRPr="004732A0">
        <w:rPr>
          <w:rFonts w:ascii="Times New Roman" w:hAnsi="Times New Roman" w:cs="Times New Roman"/>
          <w:sz w:val="28"/>
          <w:szCs w:val="28"/>
        </w:rPr>
        <w:t>ЕГО АДРЕСА</w:t>
      </w:r>
    </w:p>
    <w:p w:rsidR="0062297D" w:rsidRPr="00FC3F32" w:rsidRDefault="0062297D" w:rsidP="0062297D">
      <w:pPr>
        <w:pStyle w:val="ConsPlusNonformat"/>
        <w:ind w:firstLine="709"/>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62297D" w:rsidRPr="00E96E65" w:rsidTr="002625E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outlineLvl w:val="0"/>
              <w:rPr>
                <w:sz w:val="22"/>
                <w:szCs w:val="22"/>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10"/>
              <w:jc w:val="both"/>
              <w:rPr>
                <w:sz w:val="22"/>
                <w:szCs w:val="22"/>
              </w:rPr>
            </w:pPr>
            <w:r w:rsidRPr="00E96E65">
              <w:rPr>
                <w:sz w:val="22"/>
                <w:szCs w:val="22"/>
              </w:rPr>
              <w:t>Всего листов ___</w:t>
            </w:r>
          </w:p>
        </w:tc>
      </w:tr>
      <w:tr w:rsidR="0062297D" w:rsidRPr="00E96E65" w:rsidTr="002625E0">
        <w:tc>
          <w:tcPr>
            <w:tcW w:w="9639" w:type="dxa"/>
            <w:gridSpan w:val="11"/>
            <w:tcBorders>
              <w:top w:val="single" w:sz="4" w:space="0" w:color="auto"/>
              <w:bottom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lastRenderedPageBreak/>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Заявление принято</w:t>
            </w:r>
          </w:p>
          <w:p w:rsidR="0062297D" w:rsidRPr="00E96E65" w:rsidRDefault="0062297D" w:rsidP="002625E0">
            <w:pPr>
              <w:autoSpaceDE w:val="0"/>
              <w:autoSpaceDN w:val="0"/>
              <w:adjustRightInd w:val="0"/>
              <w:rPr>
                <w:sz w:val="22"/>
                <w:szCs w:val="22"/>
              </w:rPr>
            </w:pPr>
            <w:r w:rsidRPr="00E96E65">
              <w:rPr>
                <w:sz w:val="22"/>
                <w:szCs w:val="22"/>
              </w:rPr>
              <w:t>регистрационный номер _______________</w:t>
            </w:r>
          </w:p>
          <w:p w:rsidR="0062297D" w:rsidRPr="00E96E65" w:rsidRDefault="0062297D" w:rsidP="002625E0">
            <w:pPr>
              <w:autoSpaceDE w:val="0"/>
              <w:autoSpaceDN w:val="0"/>
              <w:adjustRightInd w:val="0"/>
              <w:rPr>
                <w:sz w:val="22"/>
                <w:szCs w:val="22"/>
              </w:rPr>
            </w:pPr>
            <w:r w:rsidRPr="00E96E65">
              <w:rPr>
                <w:sz w:val="22"/>
                <w:szCs w:val="22"/>
              </w:rPr>
              <w:t>количество листов заявления ___________</w:t>
            </w:r>
          </w:p>
          <w:p w:rsidR="0062297D" w:rsidRPr="00E96E65" w:rsidRDefault="0062297D" w:rsidP="002625E0">
            <w:pPr>
              <w:autoSpaceDE w:val="0"/>
              <w:autoSpaceDN w:val="0"/>
              <w:adjustRightInd w:val="0"/>
              <w:rPr>
                <w:sz w:val="22"/>
                <w:szCs w:val="22"/>
              </w:rPr>
            </w:pPr>
            <w:r w:rsidRPr="00E96E65">
              <w:rPr>
                <w:sz w:val="22"/>
                <w:szCs w:val="22"/>
              </w:rPr>
              <w:t>количество прилагаемых документов ____,</w:t>
            </w:r>
          </w:p>
          <w:p w:rsidR="0062297D" w:rsidRPr="00E96E65" w:rsidRDefault="0062297D" w:rsidP="002625E0">
            <w:pPr>
              <w:autoSpaceDE w:val="0"/>
              <w:autoSpaceDN w:val="0"/>
              <w:adjustRightInd w:val="0"/>
              <w:rPr>
                <w:sz w:val="22"/>
                <w:szCs w:val="22"/>
              </w:rPr>
            </w:pPr>
            <w:r w:rsidRPr="00E96E65">
              <w:rPr>
                <w:sz w:val="22"/>
                <w:szCs w:val="22"/>
              </w:rPr>
              <w:t>в том числе оригиналов ___, копий ____, количество листов в оригиналах ____, копиях ____</w:t>
            </w:r>
          </w:p>
          <w:p w:rsidR="0062297D" w:rsidRPr="00E96E65" w:rsidRDefault="0062297D" w:rsidP="002625E0">
            <w:pPr>
              <w:autoSpaceDE w:val="0"/>
              <w:autoSpaceDN w:val="0"/>
              <w:adjustRightInd w:val="0"/>
              <w:rPr>
                <w:sz w:val="22"/>
                <w:szCs w:val="22"/>
              </w:rPr>
            </w:pPr>
            <w:r w:rsidRPr="00E96E65">
              <w:rPr>
                <w:sz w:val="22"/>
                <w:szCs w:val="22"/>
              </w:rPr>
              <w:t>ФИО должностного лица ________________</w:t>
            </w:r>
          </w:p>
          <w:p w:rsidR="0062297D" w:rsidRPr="00E96E65" w:rsidRDefault="0062297D" w:rsidP="002625E0">
            <w:pPr>
              <w:autoSpaceDE w:val="0"/>
              <w:autoSpaceDN w:val="0"/>
              <w:adjustRightInd w:val="0"/>
              <w:rPr>
                <w:sz w:val="22"/>
                <w:szCs w:val="22"/>
              </w:rPr>
            </w:pPr>
            <w:r w:rsidRPr="00E96E65">
              <w:rPr>
                <w:sz w:val="22"/>
                <w:szCs w:val="22"/>
              </w:rPr>
              <w:t>подпись должностного лица ____________</w:t>
            </w:r>
          </w:p>
        </w:tc>
      </w:tr>
      <w:tr w:rsidR="0062297D" w:rsidRPr="00E96E65" w:rsidTr="002625E0">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в</w:t>
            </w:r>
          </w:p>
          <w:p w:rsidR="0062297D" w:rsidRPr="00E96E65" w:rsidRDefault="0062297D" w:rsidP="002625E0">
            <w:pPr>
              <w:autoSpaceDE w:val="0"/>
              <w:autoSpaceDN w:val="0"/>
              <w:adjustRightInd w:val="0"/>
              <w:jc w:val="center"/>
              <w:rPr>
                <w:sz w:val="22"/>
                <w:szCs w:val="22"/>
              </w:rPr>
            </w:pPr>
            <w:r w:rsidRPr="00E96E65">
              <w:rPr>
                <w:sz w:val="22"/>
                <w:szCs w:val="22"/>
              </w:rPr>
              <w:t>----------------------------------------</w:t>
            </w:r>
          </w:p>
          <w:p w:rsidR="0062297D" w:rsidRPr="00E96E65" w:rsidRDefault="0062297D" w:rsidP="002625E0">
            <w:pPr>
              <w:autoSpaceDE w:val="0"/>
              <w:autoSpaceDN w:val="0"/>
              <w:adjustRightInd w:val="0"/>
              <w:jc w:val="center"/>
              <w:rPr>
                <w:sz w:val="22"/>
                <w:szCs w:val="22"/>
              </w:rPr>
            </w:pPr>
            <w:r w:rsidRPr="00E96E65">
              <w:rPr>
                <w:sz w:val="22"/>
                <w:szCs w:val="22"/>
              </w:rPr>
              <w:t xml:space="preserve">(наименование </w:t>
            </w:r>
            <w:r>
              <w:rPr>
                <w:sz w:val="22"/>
                <w:szCs w:val="22"/>
              </w:rPr>
              <w:t>органа местного самоуправления)</w:t>
            </w:r>
          </w:p>
          <w:p w:rsidR="0062297D" w:rsidRPr="00E96E65" w:rsidRDefault="0062297D" w:rsidP="002625E0">
            <w:pPr>
              <w:autoSpaceDE w:val="0"/>
              <w:autoSpaceDN w:val="0"/>
              <w:adjustRightInd w:val="0"/>
              <w:jc w:val="center"/>
              <w:rPr>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p>
        </w:tc>
      </w:tr>
      <w:tr w:rsidR="0062297D" w:rsidRPr="00E96E65" w:rsidTr="002625E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дата "__" ____________ ____ г.</w:t>
            </w:r>
          </w:p>
        </w:tc>
      </w:tr>
      <w:tr w:rsidR="0062297D" w:rsidRPr="00E96E65" w:rsidTr="002625E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Прошу в отношении объекта адресации:</w:t>
            </w:r>
          </w:p>
        </w:tc>
      </w:tr>
      <w:tr w:rsidR="0062297D" w:rsidRPr="00E96E65" w:rsidTr="002625E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Вид:</w:t>
            </w:r>
          </w:p>
        </w:tc>
      </w:tr>
      <w:tr w:rsidR="0062297D" w:rsidRPr="00E96E65" w:rsidTr="002625E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Объект незавершенного строительства</w:t>
            </w:r>
          </w:p>
        </w:tc>
      </w:tr>
      <w:tr w:rsidR="0062297D" w:rsidRPr="00E96E65" w:rsidTr="002625E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Присвоить адрес</w:t>
            </w: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В связи с:</w:t>
            </w: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Образованием земельного участка(ов) из земель, находящихся в государственной или муниципальной собственности</w:t>
            </w: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Образованием земельного участка(ов) путем раздела земельного участка</w:t>
            </w: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Адрес земельного участка, раздел которого осуществляется</w:t>
            </w: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Образованием земельного участка путем объединения земельных участков</w:t>
            </w: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 xml:space="preserve">Кадастровый номер объединяемого земельного участка </w:t>
            </w:r>
            <w:hyperlink w:anchor="Par520" w:history="1">
              <w:r w:rsidRPr="00E96E65">
                <w:rPr>
                  <w:color w:val="0000FF"/>
                  <w:sz w:val="22"/>
                  <w:szCs w:val="22"/>
                </w:rPr>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 xml:space="preserve">Адрес объединяемого земельного участка </w:t>
            </w:r>
            <w:hyperlink w:anchor="Par520" w:history="1">
              <w:r w:rsidRPr="00E96E65">
                <w:rPr>
                  <w:color w:val="0000FF"/>
                  <w:sz w:val="22"/>
                  <w:szCs w:val="22"/>
                </w:rPr>
                <w:t>&lt;1&gt;</w:t>
              </w:r>
            </w:hyperlink>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bl>
    <w:p w:rsidR="0062297D" w:rsidRPr="00E96E65" w:rsidRDefault="0062297D" w:rsidP="0062297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62297D" w:rsidRPr="00E96E65" w:rsidTr="002625E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10"/>
              <w:jc w:val="both"/>
              <w:rPr>
                <w:sz w:val="22"/>
                <w:szCs w:val="22"/>
              </w:rPr>
            </w:pPr>
            <w:r w:rsidRPr="00E96E65">
              <w:rPr>
                <w:sz w:val="22"/>
                <w:szCs w:val="22"/>
              </w:rPr>
              <w:t>Всего листов ___</w:t>
            </w:r>
          </w:p>
        </w:tc>
      </w:tr>
      <w:tr w:rsidR="0062297D" w:rsidRPr="00E96E65" w:rsidTr="002625E0">
        <w:tc>
          <w:tcPr>
            <w:tcW w:w="9639" w:type="dxa"/>
            <w:gridSpan w:val="6"/>
            <w:tcBorders>
              <w:top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val="restart"/>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Образованием земельного участка(ов) путем выдела из земельного участка</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Адрес земельного участка, из которого осуществляется выдел</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Образованием земельного участка(ов) путем перераспределения земельных участков</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Количество земельных участков, которые перераспределяются</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 xml:space="preserve">Кадастровый номер земельного участка, который перераспределяется </w:t>
            </w:r>
            <w:hyperlink w:anchor="Par521" w:history="1">
              <w:r w:rsidRPr="00E96E65">
                <w:rPr>
                  <w:color w:val="0000FF"/>
                  <w:sz w:val="22"/>
                  <w:szCs w:val="22"/>
                </w:rPr>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 xml:space="preserve">Адрес земельного участка, который перераспределяется </w:t>
            </w:r>
            <w:hyperlink w:anchor="Par521" w:history="1">
              <w:r w:rsidRPr="00E96E65">
                <w:rPr>
                  <w:color w:val="0000FF"/>
                  <w:sz w:val="22"/>
                  <w:szCs w:val="22"/>
                </w:rPr>
                <w:t>&lt;2&gt;</w:t>
              </w:r>
            </w:hyperlink>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Строительством, реконструкцией здания, сооружения</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Адрес земельного участка, на котором осуществляется строительство (реконструкция)</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w:t>
            </w:r>
            <w:r w:rsidRPr="00E96E65">
              <w:rPr>
                <w:sz w:val="22"/>
                <w:szCs w:val="22"/>
              </w:rPr>
              <w:lastRenderedPageBreak/>
              <w:t>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Адрес земельного участка, на котором осуществляется строительство (реконструкция)</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Переводом жилого помещения в нежилое помещение и нежилого помещения в жилое помещение</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Адрес помещения</w:t>
            </w: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22"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bl>
    <w:p w:rsidR="0062297D" w:rsidRPr="00E96E65" w:rsidRDefault="0062297D" w:rsidP="0062297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62297D" w:rsidRPr="00E96E65" w:rsidTr="002625E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5"/>
              <w:jc w:val="both"/>
              <w:rPr>
                <w:sz w:val="22"/>
                <w:szCs w:val="22"/>
              </w:rPr>
            </w:pPr>
            <w:r w:rsidRPr="00E96E65">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10"/>
              <w:jc w:val="both"/>
              <w:rPr>
                <w:sz w:val="22"/>
                <w:szCs w:val="22"/>
              </w:rPr>
            </w:pPr>
            <w:r w:rsidRPr="00E96E65">
              <w:rPr>
                <w:sz w:val="22"/>
                <w:szCs w:val="22"/>
              </w:rPr>
              <w:t>Всего листов ___</w:t>
            </w:r>
          </w:p>
        </w:tc>
      </w:tr>
      <w:tr w:rsidR="0062297D" w:rsidRPr="00E96E65" w:rsidTr="002625E0">
        <w:tc>
          <w:tcPr>
            <w:tcW w:w="9639" w:type="dxa"/>
            <w:gridSpan w:val="13"/>
            <w:tcBorders>
              <w:top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val="restart"/>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Образованием помещения(ий) в здании, сооружении путем раздела здания, сооружения</w:t>
            </w: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Адрес здания, сооружения</w:t>
            </w: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Образованием помещения(ий) в здании, сооружении путем раздела помещения</w:t>
            </w: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 xml:space="preserve">Назначение помещения (жилое (нежилое) помещение) </w:t>
            </w:r>
            <w:hyperlink w:anchor="Par522" w:history="1">
              <w:r w:rsidRPr="00E96E65">
                <w:rPr>
                  <w:color w:val="0000FF"/>
                  <w:sz w:val="22"/>
                  <w:szCs w:val="22"/>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 xml:space="preserve">Вид помещения </w:t>
            </w:r>
            <w:hyperlink w:anchor="Par522" w:history="1">
              <w:r w:rsidRPr="00E96E65">
                <w:rPr>
                  <w:color w:val="0000FF"/>
                  <w:sz w:val="22"/>
                  <w:szCs w:val="22"/>
                </w:rPr>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 xml:space="preserve">Количество помещений </w:t>
            </w:r>
            <w:hyperlink w:anchor="Par522" w:history="1">
              <w:r w:rsidRPr="00E96E65">
                <w:rPr>
                  <w:color w:val="0000FF"/>
                  <w:sz w:val="22"/>
                  <w:szCs w:val="22"/>
                </w:rPr>
                <w:t>&lt;3&gt;</w:t>
              </w:r>
            </w:hyperlink>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Адрес помещения, раздел которого осуществляется</w:t>
            </w: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Образованием помещения в здании, сооружении путем объединения помещений в здании, сооружении</w:t>
            </w: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Образование нежилого помещения</w:t>
            </w: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 xml:space="preserve">Кадастровый номер объединяемого помещения </w:t>
            </w:r>
            <w:hyperlink w:anchor="Par523" w:history="1">
              <w:r w:rsidRPr="00E96E65">
                <w:rPr>
                  <w:color w:val="0000FF"/>
                  <w:sz w:val="22"/>
                  <w:szCs w:val="22"/>
                </w:rPr>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 xml:space="preserve">Адрес объединяемого помещения </w:t>
            </w:r>
            <w:hyperlink w:anchor="Par523" w:history="1">
              <w:r w:rsidRPr="00E96E65">
                <w:rPr>
                  <w:color w:val="0000FF"/>
                  <w:sz w:val="22"/>
                  <w:szCs w:val="22"/>
                </w:rPr>
                <w:t>&lt;4&gt;</w:t>
              </w:r>
            </w:hyperlink>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Образованием помещения в здании, сооружении путем переустройства и (или) перепланировки мест общего пользования</w:t>
            </w: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Образование нежилого помещения</w:t>
            </w: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Адрес здания, сооружения</w:t>
            </w: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bl>
    <w:p w:rsidR="0062297D" w:rsidRPr="00E96E65" w:rsidRDefault="0062297D" w:rsidP="0062297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62297D" w:rsidRPr="00E96E65" w:rsidTr="002625E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10"/>
              <w:jc w:val="both"/>
              <w:rPr>
                <w:sz w:val="22"/>
                <w:szCs w:val="22"/>
              </w:rPr>
            </w:pPr>
            <w:r w:rsidRPr="00E96E65">
              <w:rPr>
                <w:sz w:val="22"/>
                <w:szCs w:val="22"/>
              </w:rPr>
              <w:t>Всего листов ___</w:t>
            </w:r>
          </w:p>
        </w:tc>
      </w:tr>
      <w:tr w:rsidR="0062297D" w:rsidRPr="00E96E65" w:rsidTr="002625E0">
        <w:tc>
          <w:tcPr>
            <w:tcW w:w="6316" w:type="dxa"/>
            <w:gridSpan w:val="4"/>
            <w:tcBorders>
              <w:top w:val="single" w:sz="4" w:space="0" w:color="auto"/>
              <w:bottom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331" w:type="dxa"/>
            <w:tcBorders>
              <w:top w:val="single" w:sz="4" w:space="0" w:color="auto"/>
              <w:bottom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lastRenderedPageBreak/>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Аннулировать адрес объекта адресации:</w:t>
            </w: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10"/>
              <w:jc w:val="both"/>
              <w:rPr>
                <w:sz w:val="22"/>
                <w:szCs w:val="22"/>
              </w:rPr>
            </w:pPr>
            <w:r w:rsidRPr="00E96E65">
              <w:rPr>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В связи с:</w:t>
            </w: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Прекращением существования объекта адресации</w:t>
            </w: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 xml:space="preserve">Отказом в осуществлении кадастрового учета объекта адресации по основаниям, указанным в </w:t>
            </w:r>
            <w:hyperlink r:id="rId7" w:history="1">
              <w:r w:rsidRPr="00E96E65">
                <w:rPr>
                  <w:color w:val="0000FF"/>
                  <w:sz w:val="22"/>
                  <w:szCs w:val="22"/>
                </w:rPr>
                <w:t>пунктах 1</w:t>
              </w:r>
            </w:hyperlink>
            <w:r w:rsidRPr="00E96E65">
              <w:rPr>
                <w:sz w:val="22"/>
                <w:szCs w:val="22"/>
              </w:rPr>
              <w:t xml:space="preserve"> и </w:t>
            </w:r>
            <w:hyperlink r:id="rId8" w:history="1">
              <w:r w:rsidRPr="00E96E65">
                <w:rPr>
                  <w:color w:val="0000FF"/>
                  <w:sz w:val="22"/>
                  <w:szCs w:val="22"/>
                </w:rPr>
                <w:t>3 части 2 статьи 27</w:t>
              </w:r>
            </w:hyperlink>
            <w:r w:rsidRPr="00E96E65">
              <w:rPr>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E96E65">
                <w:rPr>
                  <w:sz w:val="22"/>
                  <w:szCs w:val="22"/>
                </w:rPr>
                <w:t>2014 г</w:t>
              </w:r>
            </w:smartTag>
            <w:r w:rsidRPr="00E96E65">
              <w:rPr>
                <w:sz w:val="22"/>
                <w:szCs w:val="22"/>
              </w:rPr>
              <w:t>.)</w:t>
            </w: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Присвоением объекту адресации нового адреса</w:t>
            </w: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bl>
    <w:p w:rsidR="0062297D" w:rsidRPr="00E96E65" w:rsidRDefault="0062297D" w:rsidP="0062297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62297D" w:rsidRPr="00E96E65" w:rsidTr="002625E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5"/>
              <w:jc w:val="both"/>
              <w:rPr>
                <w:sz w:val="22"/>
                <w:szCs w:val="22"/>
              </w:rPr>
            </w:pPr>
            <w:r w:rsidRPr="00E96E65">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10"/>
              <w:jc w:val="both"/>
              <w:rPr>
                <w:sz w:val="22"/>
                <w:szCs w:val="22"/>
              </w:rPr>
            </w:pPr>
            <w:r w:rsidRPr="00E96E65">
              <w:rPr>
                <w:sz w:val="22"/>
                <w:szCs w:val="22"/>
              </w:rPr>
              <w:t>Всего листов ___</w:t>
            </w:r>
          </w:p>
        </w:tc>
      </w:tr>
      <w:tr w:rsidR="0062297D" w:rsidRPr="00E96E65" w:rsidTr="002625E0">
        <w:tc>
          <w:tcPr>
            <w:tcW w:w="9639" w:type="dxa"/>
            <w:gridSpan w:val="15"/>
            <w:tcBorders>
              <w:top w:val="single" w:sz="4" w:space="0" w:color="auto"/>
              <w:bottom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Собственник объекта адресации или лицо, обладающее иным вещным правом на объект адресации</w:t>
            </w:r>
          </w:p>
        </w:tc>
      </w:tr>
      <w:tr w:rsidR="0062297D" w:rsidRPr="00E96E65" w:rsidTr="002625E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физическое лицо:</w:t>
            </w:r>
          </w:p>
        </w:tc>
      </w:tr>
      <w:tr w:rsidR="0062297D" w:rsidRPr="00E96E65" w:rsidTr="002625E0">
        <w:tc>
          <w:tcPr>
            <w:tcW w:w="558" w:type="dxa"/>
            <w:vMerge w:val="restart"/>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ИНН (при наличии):</w:t>
            </w: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номер:</w:t>
            </w: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кем выдан:</w:t>
            </w: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адрес электронной почты (при наличии):</w:t>
            </w: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62297D" w:rsidRPr="00E96E65" w:rsidTr="002625E0">
        <w:tc>
          <w:tcPr>
            <w:tcW w:w="558" w:type="dxa"/>
            <w:vMerge w:val="restart"/>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КПП (для российского юридического лица):</w:t>
            </w: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номер регистрации (для иностранного юридического лица):</w:t>
            </w: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адрес электронной почты (при наличии):</w:t>
            </w: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Вещное право на объект адресации:</w:t>
            </w:r>
          </w:p>
        </w:tc>
      </w:tr>
      <w:tr w:rsidR="0062297D" w:rsidRPr="00E96E65" w:rsidTr="002625E0">
        <w:tc>
          <w:tcPr>
            <w:tcW w:w="55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право собственности</w:t>
            </w:r>
          </w:p>
        </w:tc>
      </w:tr>
      <w:tr w:rsidR="0062297D" w:rsidRPr="00E96E65" w:rsidTr="002625E0">
        <w:tc>
          <w:tcPr>
            <w:tcW w:w="55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право хозяйственного ведения имуществом на объект адресации</w:t>
            </w:r>
          </w:p>
        </w:tc>
      </w:tr>
      <w:tr w:rsidR="0062297D" w:rsidRPr="00E96E65" w:rsidTr="002625E0">
        <w:tc>
          <w:tcPr>
            <w:tcW w:w="55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право оперативного управления имуществом на объект адресации</w:t>
            </w:r>
          </w:p>
        </w:tc>
      </w:tr>
      <w:tr w:rsidR="0062297D" w:rsidRPr="00E96E65" w:rsidTr="002625E0">
        <w:tc>
          <w:tcPr>
            <w:tcW w:w="55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право пожизненно наследуемого владения земельным участком</w:t>
            </w:r>
          </w:p>
        </w:tc>
      </w:tr>
      <w:tr w:rsidR="0062297D" w:rsidRPr="00E96E65" w:rsidTr="002625E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право постоянного (бессрочного) пользования земельным участком</w:t>
            </w:r>
          </w:p>
        </w:tc>
      </w:tr>
      <w:tr w:rsidR="0062297D" w:rsidRPr="00E96E65" w:rsidTr="002625E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2297D" w:rsidRPr="00E96E65" w:rsidTr="002625E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В многофункциональном центре</w:t>
            </w:r>
          </w:p>
        </w:tc>
      </w:tr>
      <w:tr w:rsidR="0062297D" w:rsidRPr="00E96E65" w:rsidTr="002625E0">
        <w:tc>
          <w:tcPr>
            <w:tcW w:w="558" w:type="dxa"/>
            <w:vMerge w:val="restart"/>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2297D" w:rsidRPr="00E96E65" w:rsidTr="002625E0">
        <w:tc>
          <w:tcPr>
            <w:tcW w:w="558"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В личном кабинете федеральной информационной адресной системы</w:t>
            </w:r>
          </w:p>
        </w:tc>
      </w:tr>
      <w:tr w:rsidR="0062297D" w:rsidRPr="00E96E65" w:rsidTr="002625E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10"/>
              <w:jc w:val="both"/>
              <w:rPr>
                <w:sz w:val="22"/>
                <w:szCs w:val="22"/>
              </w:rPr>
            </w:pPr>
            <w:r w:rsidRPr="00E96E65">
              <w:rPr>
                <w:sz w:val="22"/>
                <w:szCs w:val="22"/>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Расписку в получении документов прошу:</w:t>
            </w:r>
          </w:p>
        </w:tc>
      </w:tr>
      <w:tr w:rsidR="0062297D" w:rsidRPr="00E96E65" w:rsidTr="002625E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Расписка получена: ___________________________________</w:t>
            </w:r>
          </w:p>
          <w:p w:rsidR="0062297D" w:rsidRPr="00E96E65" w:rsidRDefault="0062297D" w:rsidP="002625E0">
            <w:pPr>
              <w:autoSpaceDE w:val="0"/>
              <w:autoSpaceDN w:val="0"/>
              <w:adjustRightInd w:val="0"/>
              <w:ind w:left="3005"/>
              <w:jc w:val="both"/>
              <w:rPr>
                <w:sz w:val="22"/>
                <w:szCs w:val="22"/>
              </w:rPr>
            </w:pPr>
            <w:r w:rsidRPr="00E96E65">
              <w:rPr>
                <w:sz w:val="22"/>
                <w:szCs w:val="22"/>
              </w:rPr>
              <w:t>(подпись заявителя)</w:t>
            </w:r>
          </w:p>
        </w:tc>
      </w:tr>
      <w:tr w:rsidR="0062297D" w:rsidRPr="00E96E65" w:rsidTr="002625E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Не направлять</w:t>
            </w:r>
          </w:p>
        </w:tc>
      </w:tr>
    </w:tbl>
    <w:p w:rsidR="0062297D" w:rsidRPr="00E96E65" w:rsidRDefault="0062297D" w:rsidP="0062297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62297D" w:rsidRPr="00E96E65" w:rsidTr="002625E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5"/>
              <w:jc w:val="both"/>
              <w:rPr>
                <w:sz w:val="22"/>
                <w:szCs w:val="22"/>
              </w:rPr>
            </w:pPr>
            <w:r w:rsidRPr="00E96E65">
              <w:rPr>
                <w:sz w:val="22"/>
                <w:szCs w:val="22"/>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10"/>
              <w:jc w:val="both"/>
              <w:rPr>
                <w:sz w:val="22"/>
                <w:szCs w:val="22"/>
              </w:rPr>
            </w:pPr>
            <w:r w:rsidRPr="00E96E65">
              <w:rPr>
                <w:sz w:val="22"/>
                <w:szCs w:val="22"/>
              </w:rPr>
              <w:t>Всего листов ___</w:t>
            </w:r>
          </w:p>
        </w:tc>
      </w:tr>
      <w:tr w:rsidR="0062297D" w:rsidRPr="00E96E65" w:rsidTr="002625E0">
        <w:tc>
          <w:tcPr>
            <w:tcW w:w="9639" w:type="dxa"/>
            <w:gridSpan w:val="13"/>
            <w:tcBorders>
              <w:top w:val="single" w:sz="4" w:space="0" w:color="auto"/>
              <w:bottom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Заявитель:</w:t>
            </w:r>
          </w:p>
        </w:tc>
      </w:tr>
      <w:tr w:rsidR="0062297D" w:rsidRPr="00E96E65" w:rsidTr="002625E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Собственник объекта адресации или лицо, обладающее иным вещным правом на объект адресации</w:t>
            </w:r>
          </w:p>
        </w:tc>
      </w:tr>
      <w:tr w:rsidR="0062297D" w:rsidRPr="00E96E65" w:rsidTr="002625E0">
        <w:tc>
          <w:tcPr>
            <w:tcW w:w="537"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Представитель собственника объекта адресации или лица, обладающего иным вещным правом на объект адресации</w:t>
            </w:r>
          </w:p>
        </w:tc>
      </w:tr>
      <w:tr w:rsidR="0062297D" w:rsidRPr="00E96E65" w:rsidTr="002625E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физическое лицо:</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ИНН (при наличии):</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номер:</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кем выдан:</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адрес электронной почты (при наличии):</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наименование и реквизиты документа, подтверждающего полномочия представителя:</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firstLine="5"/>
              <w:jc w:val="both"/>
              <w:rPr>
                <w:sz w:val="22"/>
                <w:szCs w:val="22"/>
              </w:rPr>
            </w:pPr>
            <w:r w:rsidRPr="00E96E65">
              <w:rPr>
                <w:sz w:val="22"/>
                <w:szCs w:val="22"/>
              </w:rPr>
              <w:t>юридическое лицо, в том числе орган государственной власти, иной государственный орган, орган местного самоуправления:</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ИНН (для российского юридического лица):</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номер регистрации (для иностранного юридического лица):</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адрес электронной почты (при наличии):</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наименование и реквизиты документа, подтверждающего полномочия представителя:</w:t>
            </w: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Документы, прилагаемые к заявлению:</w:t>
            </w: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Копия в количестве ___ экз., на ___ л.</w:t>
            </w: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Копия в количестве ___ экз., на ___ л.</w:t>
            </w: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Копия в количестве ___ экз., на ___ л.</w:t>
            </w:r>
          </w:p>
        </w:tc>
      </w:tr>
      <w:tr w:rsidR="0062297D" w:rsidRPr="00E96E65" w:rsidTr="002625E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right"/>
              <w:rPr>
                <w:sz w:val="22"/>
                <w:szCs w:val="22"/>
              </w:rPr>
            </w:pPr>
            <w:r w:rsidRPr="00E96E65">
              <w:rPr>
                <w:sz w:val="22"/>
                <w:szCs w:val="22"/>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Примечание:</w:t>
            </w: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bl>
    <w:p w:rsidR="0062297D" w:rsidRPr="00E96E65" w:rsidRDefault="0062297D" w:rsidP="0062297D">
      <w:pPr>
        <w:autoSpaceDE w:val="0"/>
        <w:autoSpaceDN w:val="0"/>
        <w:adjustRightInd w:val="0"/>
        <w:jc w:val="both"/>
        <w:rPr>
          <w:sz w:val="22"/>
          <w:szCs w:val="22"/>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62297D" w:rsidRPr="00E96E65" w:rsidTr="002625E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5"/>
              <w:jc w:val="both"/>
              <w:rPr>
                <w:sz w:val="22"/>
                <w:szCs w:val="22"/>
              </w:rPr>
            </w:pPr>
            <w:r w:rsidRPr="00E96E65">
              <w:rPr>
                <w:sz w:val="22"/>
                <w:szCs w:val="22"/>
              </w:rPr>
              <w:t>Лист N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ind w:left="10"/>
              <w:jc w:val="both"/>
              <w:rPr>
                <w:sz w:val="22"/>
                <w:szCs w:val="22"/>
              </w:rPr>
            </w:pPr>
            <w:r w:rsidRPr="00E96E65">
              <w:rPr>
                <w:sz w:val="22"/>
                <w:szCs w:val="22"/>
              </w:rPr>
              <w:t>Всего листов ___</w:t>
            </w:r>
          </w:p>
        </w:tc>
      </w:tr>
      <w:tr w:rsidR="0062297D" w:rsidRPr="00E96E65" w:rsidTr="002625E0">
        <w:tc>
          <w:tcPr>
            <w:tcW w:w="6284" w:type="dxa"/>
            <w:gridSpan w:val="3"/>
            <w:tcBorders>
              <w:top w:val="single" w:sz="4" w:space="0" w:color="auto"/>
              <w:bottom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363" w:type="dxa"/>
            <w:tcBorders>
              <w:top w:val="single" w:sz="4" w:space="0" w:color="auto"/>
              <w:bottom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1992" w:type="dxa"/>
            <w:tcBorders>
              <w:top w:val="single" w:sz="4" w:space="0" w:color="auto"/>
              <w:bottom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r w:rsidRPr="00E96E65">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2297D" w:rsidRPr="00E96E65" w:rsidTr="002625E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both"/>
              <w:rPr>
                <w:sz w:val="22"/>
                <w:szCs w:val="22"/>
              </w:rPr>
            </w:pPr>
            <w:r w:rsidRPr="00E96E65">
              <w:rPr>
                <w:sz w:val="22"/>
                <w:szCs w:val="22"/>
              </w:rPr>
              <w:t>Настоящим также подтверждаю, что:</w:t>
            </w:r>
          </w:p>
          <w:p w:rsidR="0062297D" w:rsidRPr="00E96E65" w:rsidRDefault="0062297D" w:rsidP="002625E0">
            <w:pPr>
              <w:autoSpaceDE w:val="0"/>
              <w:autoSpaceDN w:val="0"/>
              <w:adjustRightInd w:val="0"/>
              <w:rPr>
                <w:sz w:val="22"/>
                <w:szCs w:val="22"/>
              </w:rPr>
            </w:pPr>
            <w:r w:rsidRPr="00E96E65">
              <w:rPr>
                <w:sz w:val="22"/>
                <w:szCs w:val="22"/>
              </w:rPr>
              <w:lastRenderedPageBreak/>
              <w:t>сведения, указанные в настоящем заявлении, на дату представления заявления достоверны;</w:t>
            </w:r>
          </w:p>
          <w:p w:rsidR="0062297D" w:rsidRPr="00E96E65" w:rsidRDefault="0062297D" w:rsidP="002625E0">
            <w:pPr>
              <w:autoSpaceDE w:val="0"/>
              <w:autoSpaceDN w:val="0"/>
              <w:adjustRightInd w:val="0"/>
              <w:rPr>
                <w:sz w:val="22"/>
                <w:szCs w:val="22"/>
              </w:rPr>
            </w:pPr>
            <w:r w:rsidRPr="00E96E65">
              <w:rPr>
                <w:sz w:val="22"/>
                <w:szCs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2297D" w:rsidRPr="00E96E65" w:rsidTr="002625E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Дата</w:t>
            </w:r>
          </w:p>
        </w:tc>
      </w:tr>
      <w:tr w:rsidR="0062297D" w:rsidRPr="00E96E65" w:rsidTr="002625E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_________________</w:t>
            </w:r>
          </w:p>
          <w:p w:rsidR="0062297D" w:rsidRPr="00E96E65" w:rsidRDefault="0062297D" w:rsidP="002625E0">
            <w:pPr>
              <w:autoSpaceDE w:val="0"/>
              <w:autoSpaceDN w:val="0"/>
              <w:adjustRightInd w:val="0"/>
              <w:jc w:val="center"/>
              <w:rPr>
                <w:sz w:val="22"/>
                <w:szCs w:val="22"/>
              </w:rPr>
            </w:pPr>
            <w:r w:rsidRPr="00E96E65">
              <w:rPr>
                <w:sz w:val="22"/>
                <w:szCs w:val="22"/>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center"/>
              <w:rPr>
                <w:sz w:val="22"/>
                <w:szCs w:val="22"/>
              </w:rPr>
            </w:pPr>
            <w:r w:rsidRPr="00E96E65">
              <w:rPr>
                <w:sz w:val="22"/>
                <w:szCs w:val="22"/>
              </w:rPr>
              <w:t>_______________________</w:t>
            </w:r>
          </w:p>
          <w:p w:rsidR="0062297D" w:rsidRPr="00E96E65" w:rsidRDefault="0062297D" w:rsidP="002625E0">
            <w:pPr>
              <w:autoSpaceDE w:val="0"/>
              <w:autoSpaceDN w:val="0"/>
              <w:adjustRightInd w:val="0"/>
              <w:jc w:val="center"/>
              <w:rPr>
                <w:sz w:val="22"/>
                <w:szCs w:val="22"/>
              </w:rPr>
            </w:pPr>
            <w:r w:rsidRPr="00E96E65">
              <w:rPr>
                <w:sz w:val="22"/>
                <w:szCs w:val="22"/>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2297D" w:rsidRPr="00E96E65" w:rsidRDefault="0062297D" w:rsidP="002625E0">
            <w:pPr>
              <w:autoSpaceDE w:val="0"/>
              <w:autoSpaceDN w:val="0"/>
              <w:adjustRightInd w:val="0"/>
              <w:jc w:val="both"/>
              <w:rPr>
                <w:sz w:val="22"/>
                <w:szCs w:val="22"/>
              </w:rPr>
            </w:pPr>
            <w:r w:rsidRPr="00E96E65">
              <w:rPr>
                <w:sz w:val="22"/>
                <w:szCs w:val="22"/>
              </w:rPr>
              <w:t>"__" ___________ ____ г.</w:t>
            </w:r>
          </w:p>
        </w:tc>
      </w:tr>
      <w:tr w:rsidR="0062297D" w:rsidRPr="00E96E65" w:rsidTr="002625E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jc w:val="center"/>
              <w:rPr>
                <w:sz w:val="22"/>
                <w:szCs w:val="22"/>
              </w:rPr>
            </w:pPr>
            <w:r w:rsidRPr="00E96E65">
              <w:rPr>
                <w:sz w:val="22"/>
                <w:szCs w:val="22"/>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r w:rsidRPr="00E96E65">
              <w:rPr>
                <w:sz w:val="22"/>
                <w:szCs w:val="22"/>
              </w:rPr>
              <w:t>Отметка специалиста, принявшего заявление и приложенные к нему документы:</w:t>
            </w:r>
          </w:p>
        </w:tc>
      </w:tr>
      <w:tr w:rsidR="0062297D" w:rsidRPr="00E96E65" w:rsidTr="002625E0">
        <w:tc>
          <w:tcPr>
            <w:tcW w:w="537"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tcBorders>
              <w:left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r w:rsidR="0062297D" w:rsidRPr="00E96E65" w:rsidTr="002625E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2297D" w:rsidRPr="00E96E65" w:rsidRDefault="0062297D" w:rsidP="002625E0">
            <w:pPr>
              <w:autoSpaceDE w:val="0"/>
              <w:autoSpaceDN w:val="0"/>
              <w:adjustRightInd w:val="0"/>
              <w:rPr>
                <w:sz w:val="22"/>
                <w:szCs w:val="22"/>
              </w:rPr>
            </w:pPr>
          </w:p>
        </w:tc>
      </w:tr>
    </w:tbl>
    <w:p w:rsidR="0062297D" w:rsidRPr="00E96E65" w:rsidRDefault="0062297D" w:rsidP="0062297D">
      <w:pPr>
        <w:autoSpaceDE w:val="0"/>
        <w:autoSpaceDN w:val="0"/>
        <w:adjustRightInd w:val="0"/>
        <w:jc w:val="both"/>
        <w:rPr>
          <w:sz w:val="22"/>
          <w:szCs w:val="22"/>
        </w:rPr>
      </w:pPr>
    </w:p>
    <w:p w:rsidR="0062297D" w:rsidRPr="00E96E65" w:rsidRDefault="0062297D" w:rsidP="0062297D">
      <w:pPr>
        <w:autoSpaceDE w:val="0"/>
        <w:autoSpaceDN w:val="0"/>
        <w:adjustRightInd w:val="0"/>
        <w:ind w:firstLine="540"/>
        <w:jc w:val="both"/>
        <w:rPr>
          <w:sz w:val="22"/>
          <w:szCs w:val="22"/>
        </w:rPr>
      </w:pPr>
      <w:r w:rsidRPr="00E96E65">
        <w:rPr>
          <w:sz w:val="22"/>
          <w:szCs w:val="22"/>
        </w:rPr>
        <w:t>--------------------------------</w:t>
      </w:r>
    </w:p>
    <w:p w:rsidR="0062297D" w:rsidRPr="00E96E65" w:rsidRDefault="0062297D" w:rsidP="0062297D">
      <w:pPr>
        <w:autoSpaceDE w:val="0"/>
        <w:autoSpaceDN w:val="0"/>
        <w:adjustRightInd w:val="0"/>
        <w:ind w:firstLine="540"/>
        <w:jc w:val="both"/>
        <w:rPr>
          <w:sz w:val="22"/>
          <w:szCs w:val="22"/>
        </w:rPr>
      </w:pPr>
      <w:bookmarkStart w:id="2" w:name="Par520"/>
      <w:bookmarkEnd w:id="2"/>
      <w:r w:rsidRPr="00E96E65">
        <w:rPr>
          <w:sz w:val="22"/>
          <w:szCs w:val="22"/>
        </w:rPr>
        <w:t>&lt;1&gt; Строка дублируется для каждого объединенного земельного участка.</w:t>
      </w:r>
    </w:p>
    <w:p w:rsidR="0062297D" w:rsidRPr="00E96E65" w:rsidRDefault="0062297D" w:rsidP="0062297D">
      <w:pPr>
        <w:autoSpaceDE w:val="0"/>
        <w:autoSpaceDN w:val="0"/>
        <w:adjustRightInd w:val="0"/>
        <w:ind w:firstLine="540"/>
        <w:jc w:val="both"/>
        <w:rPr>
          <w:sz w:val="22"/>
          <w:szCs w:val="22"/>
        </w:rPr>
      </w:pPr>
      <w:bookmarkStart w:id="3" w:name="Par521"/>
      <w:bookmarkEnd w:id="3"/>
      <w:r w:rsidRPr="00E96E65">
        <w:rPr>
          <w:sz w:val="22"/>
          <w:szCs w:val="22"/>
        </w:rPr>
        <w:t>&lt;2&gt; Строка дублируется для каждого перераспределенного земельного участка.</w:t>
      </w:r>
    </w:p>
    <w:p w:rsidR="0062297D" w:rsidRPr="00E96E65" w:rsidRDefault="0062297D" w:rsidP="0062297D">
      <w:pPr>
        <w:autoSpaceDE w:val="0"/>
        <w:autoSpaceDN w:val="0"/>
        <w:adjustRightInd w:val="0"/>
        <w:ind w:firstLine="540"/>
        <w:jc w:val="both"/>
        <w:rPr>
          <w:sz w:val="22"/>
          <w:szCs w:val="22"/>
        </w:rPr>
      </w:pPr>
      <w:bookmarkStart w:id="4" w:name="Par522"/>
      <w:bookmarkEnd w:id="4"/>
      <w:r w:rsidRPr="00E96E65">
        <w:rPr>
          <w:sz w:val="22"/>
          <w:szCs w:val="22"/>
        </w:rPr>
        <w:t>&lt;3&gt; Строка дублируется для каждого разделенного помещения.</w:t>
      </w:r>
    </w:p>
    <w:p w:rsidR="0062297D" w:rsidRPr="00E96E65" w:rsidRDefault="0062297D" w:rsidP="0062297D">
      <w:pPr>
        <w:autoSpaceDE w:val="0"/>
        <w:autoSpaceDN w:val="0"/>
        <w:adjustRightInd w:val="0"/>
        <w:ind w:firstLine="540"/>
        <w:jc w:val="both"/>
        <w:rPr>
          <w:sz w:val="22"/>
          <w:szCs w:val="22"/>
        </w:rPr>
      </w:pPr>
      <w:bookmarkStart w:id="5" w:name="Par523"/>
      <w:bookmarkEnd w:id="5"/>
      <w:r w:rsidRPr="00E96E65">
        <w:rPr>
          <w:sz w:val="22"/>
          <w:szCs w:val="22"/>
        </w:rPr>
        <w:t>&lt;4&gt; Строка дублируется для каждого объединенного помещения.</w:t>
      </w:r>
    </w:p>
    <w:p w:rsidR="0062297D" w:rsidRPr="00E96E65" w:rsidRDefault="0062297D" w:rsidP="0062297D">
      <w:pPr>
        <w:pStyle w:val="ConsPlusNonformat"/>
        <w:ind w:firstLine="709"/>
        <w:rPr>
          <w:rFonts w:ascii="Times New Roman" w:hAnsi="Times New Roman" w:cs="Times New Roman"/>
          <w:sz w:val="22"/>
          <w:szCs w:val="22"/>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Pr="00064FEC"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62297D" w:rsidRPr="00064FEC" w:rsidRDefault="0062297D" w:rsidP="0062297D">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к административному</w:t>
      </w:r>
    </w:p>
    <w:p w:rsidR="0062297D" w:rsidRPr="00064FEC" w:rsidRDefault="0062297D" w:rsidP="0062297D">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регламенту</w:t>
      </w:r>
    </w:p>
    <w:p w:rsidR="0062297D" w:rsidRPr="00E96E65" w:rsidRDefault="0062297D" w:rsidP="0062297D">
      <w:pPr>
        <w:pStyle w:val="ConsPlusNonformat"/>
        <w:ind w:firstLine="709"/>
        <w:rPr>
          <w:rFonts w:ascii="Times New Roman" w:hAnsi="Times New Roman" w:cs="Times New Roman"/>
          <w:sz w:val="22"/>
          <w:szCs w:val="22"/>
        </w:rPr>
      </w:pPr>
    </w:p>
    <w:p w:rsidR="0062297D" w:rsidRPr="00EF133C" w:rsidRDefault="0062297D" w:rsidP="0062297D">
      <w:pPr>
        <w:autoSpaceDE w:val="0"/>
        <w:autoSpaceDN w:val="0"/>
        <w:adjustRightInd w:val="0"/>
        <w:ind w:firstLine="709"/>
        <w:jc w:val="right"/>
        <w:outlineLvl w:val="0"/>
        <w:rPr>
          <w:sz w:val="28"/>
          <w:szCs w:val="28"/>
          <w:highlight w:val="red"/>
        </w:rPr>
      </w:pPr>
    </w:p>
    <w:p w:rsidR="0062297D" w:rsidRPr="00EF133C" w:rsidRDefault="0062297D" w:rsidP="0062297D">
      <w:pPr>
        <w:autoSpaceDE w:val="0"/>
        <w:autoSpaceDN w:val="0"/>
        <w:adjustRightInd w:val="0"/>
        <w:ind w:firstLine="709"/>
        <w:jc w:val="right"/>
        <w:outlineLvl w:val="0"/>
        <w:rPr>
          <w:sz w:val="28"/>
          <w:szCs w:val="28"/>
          <w:highlight w:val="red"/>
        </w:rPr>
      </w:pPr>
    </w:p>
    <w:p w:rsidR="0062297D" w:rsidRDefault="0062297D" w:rsidP="0062297D">
      <w:pPr>
        <w:pStyle w:val="ConsPlusNonformat"/>
        <w:ind w:firstLine="709"/>
        <w:rPr>
          <w:rFonts w:ascii="Times New Roman" w:hAnsi="Times New Roman" w:cs="Times New Roman"/>
          <w:sz w:val="22"/>
          <w:szCs w:val="22"/>
        </w:rPr>
      </w:pPr>
    </w:p>
    <w:p w:rsidR="0062297D" w:rsidRPr="00A5066B" w:rsidRDefault="0062297D" w:rsidP="0062297D">
      <w:pPr>
        <w:ind w:firstLine="709"/>
        <w:jc w:val="center"/>
        <w:rPr>
          <w:b/>
          <w:sz w:val="28"/>
          <w:szCs w:val="28"/>
        </w:rPr>
      </w:pPr>
      <w:r w:rsidRPr="00A5066B">
        <w:rPr>
          <w:b/>
          <w:sz w:val="28"/>
          <w:szCs w:val="28"/>
        </w:rPr>
        <w:t>БЛОК-СХЕМА</w:t>
      </w:r>
    </w:p>
    <w:p w:rsidR="0062297D" w:rsidRPr="00EF133C" w:rsidRDefault="0062297D" w:rsidP="0062297D">
      <w:pPr>
        <w:ind w:firstLine="709"/>
        <w:jc w:val="center"/>
        <w:rPr>
          <w:b/>
          <w:sz w:val="28"/>
          <w:szCs w:val="28"/>
          <w:highlight w:val="red"/>
        </w:rPr>
      </w:pPr>
      <w:r w:rsidRPr="00EF133C">
        <w:rPr>
          <w:noProof/>
          <w:highlight w:val="red"/>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127635</wp:posOffset>
                </wp:positionV>
                <wp:extent cx="5524500" cy="629920"/>
                <wp:effectExtent l="9525" t="13335" r="9525"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62297D" w:rsidRDefault="0062297D" w:rsidP="0062297D">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8.25pt;margin-top:10.05pt;width:43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">
                <v:textbox>
                  <w:txbxContent>
                    <w:p w:rsidR="0062297D" w:rsidRDefault="0062297D" w:rsidP="0062297D">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v:textbox>
              </v:rect>
            </w:pict>
          </mc:Fallback>
        </mc:AlternateContent>
      </w:r>
      <w:r w:rsidRPr="00EF133C">
        <w:rPr>
          <w:noProof/>
          <w:highlight w:val="red"/>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2395855</wp:posOffset>
                </wp:positionV>
                <wp:extent cx="0" cy="112395"/>
                <wp:effectExtent l="9525" t="5080" r="9525" b="6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18702C" id="_x0000_t32" coordsize="21600,21600" o:spt="32" o:oned="t" path="m,l21600,21600e" filled="f">
                <v:path arrowok="t" fillok="f" o:connecttype="none"/>
                <o:lock v:ext="edit" shapetype="t"/>
              </v:shapetype>
              <v:shape id="Прямая со стрелкой 17" o:spid="_x0000_s1026" type="#_x0000_t32" style="position:absolute;margin-left:117pt;margin-top:188.65pt;width:0;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Wb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AJ&#10;j6WbSwIAAFUEAAAOAAAAAAAAAAAAAAAAAC4CAABkcnMvZTJvRG9jLnhtbFBLAQItABQABgAIAAAA&#10;IQDSq17t3wAAAAsBAAAPAAAAAAAAAAAAAAAAAKUEAABkcnMvZG93bnJldi54bWxQSwUGAAAAAAQA&#10;BADzAAAAsQUAAAAA&#10;"/>
            </w:pict>
          </mc:Fallback>
        </mc:AlternateContent>
      </w:r>
    </w:p>
    <w:p w:rsidR="0062297D" w:rsidRPr="00EF133C" w:rsidRDefault="0062297D" w:rsidP="0062297D">
      <w:pPr>
        <w:ind w:firstLine="709"/>
        <w:jc w:val="center"/>
        <w:rPr>
          <w:b/>
          <w:sz w:val="28"/>
          <w:szCs w:val="28"/>
          <w:highlight w:val="red"/>
        </w:rPr>
      </w:pPr>
    </w:p>
    <w:p w:rsidR="0062297D" w:rsidRPr="00EF133C" w:rsidRDefault="0062297D" w:rsidP="0062297D">
      <w:pPr>
        <w:ind w:firstLine="709"/>
        <w:jc w:val="center"/>
        <w:rPr>
          <w:b/>
          <w:sz w:val="28"/>
          <w:szCs w:val="28"/>
          <w:highlight w:val="red"/>
        </w:rPr>
      </w:pPr>
    </w:p>
    <w:p w:rsidR="0062297D" w:rsidRPr="00EF133C" w:rsidRDefault="0062297D" w:rsidP="0062297D">
      <w:pPr>
        <w:ind w:firstLine="709"/>
        <w:rPr>
          <w:sz w:val="28"/>
          <w:szCs w:val="28"/>
          <w:highlight w:val="red"/>
        </w:rPr>
      </w:pPr>
    </w:p>
    <w:p w:rsidR="0062297D" w:rsidRDefault="0062297D" w:rsidP="0062297D">
      <w:pPr>
        <w:ind w:firstLine="709"/>
        <w:rPr>
          <w:sz w:val="28"/>
          <w:szCs w:val="28"/>
        </w:rPr>
      </w:pPr>
      <w:r>
        <w:rPr>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column">
                  <wp:posOffset>2923540</wp:posOffset>
                </wp:positionH>
                <wp:positionV relativeFrom="paragraph">
                  <wp:posOffset>35560</wp:posOffset>
                </wp:positionV>
                <wp:extent cx="635" cy="310515"/>
                <wp:effectExtent l="56515" t="6985" r="57150" b="1587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709F9" id="Прямая со стрелкой 16" o:spid="_x0000_s1026" type="#_x0000_t32" style="position:absolute;margin-left:230.2pt;margin-top:2.8pt;width:.0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1n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">
                <v:stroke endarrow="block"/>
              </v:shape>
            </w:pict>
          </mc:Fallback>
        </mc:AlternateContent>
      </w:r>
    </w:p>
    <w:p w:rsidR="0062297D" w:rsidRDefault="0062297D" w:rsidP="0062297D">
      <w:pPr>
        <w:ind w:firstLine="709"/>
        <w:rPr>
          <w:sz w:val="28"/>
          <w:szCs w:val="28"/>
        </w:rPr>
      </w:pPr>
    </w:p>
    <w:p w:rsidR="0062297D" w:rsidRDefault="0062297D" w:rsidP="0062297D">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2297D" w:rsidRPr="00D60E5B" w:rsidTr="002625E0">
        <w:tc>
          <w:tcPr>
            <w:tcW w:w="9576" w:type="dxa"/>
            <w:shd w:val="clear" w:color="auto" w:fill="auto"/>
          </w:tcPr>
          <w:p w:rsidR="0062297D" w:rsidRPr="00D60E5B" w:rsidRDefault="0062297D" w:rsidP="002625E0">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62297D" w:rsidRDefault="0062297D" w:rsidP="0062297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simplePos x="0" y="0"/>
                <wp:positionH relativeFrom="column">
                  <wp:posOffset>4645025</wp:posOffset>
                </wp:positionH>
                <wp:positionV relativeFrom="paragraph">
                  <wp:posOffset>-29210</wp:posOffset>
                </wp:positionV>
                <wp:extent cx="0" cy="1017905"/>
                <wp:effectExtent l="53975" t="8890" r="60325"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57293" id="Прямая со стрелкой 15"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xmYgIAAHg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31115</wp:posOffset>
                </wp:positionV>
                <wp:extent cx="8255" cy="276225"/>
                <wp:effectExtent l="50800" t="12065" r="55245"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57338" id="Прямая со стрелкой 14"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">
                <v:stroke endarrow="block"/>
              </v:shape>
            </w:pict>
          </mc:Fallback>
        </mc:AlternateContent>
      </w:r>
    </w:p>
    <w:p w:rsidR="0062297D" w:rsidRDefault="0062297D" w:rsidP="0062297D">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62297D" w:rsidRPr="00D60E5B" w:rsidTr="002625E0">
        <w:tc>
          <w:tcPr>
            <w:tcW w:w="2802" w:type="dxa"/>
            <w:shd w:val="clear" w:color="auto" w:fill="auto"/>
          </w:tcPr>
          <w:p w:rsidR="0062297D" w:rsidRPr="00D60E5B" w:rsidRDefault="0062297D" w:rsidP="002625E0">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Отказ в приеме документов</w:t>
            </w:r>
          </w:p>
        </w:tc>
      </w:tr>
    </w:tbl>
    <w:p w:rsidR="0062297D" w:rsidRDefault="0062297D" w:rsidP="0062297D">
      <w:pPr>
        <w:pStyle w:val="ConsPlusNonformat"/>
        <w:ind w:firstLine="709"/>
        <w:rPr>
          <w:rFonts w:ascii="Times New Roman" w:hAnsi="Times New Roman" w:cs="Times New Roman"/>
          <w:sz w:val="22"/>
          <w:szCs w:val="22"/>
        </w:rPr>
      </w:pPr>
    </w:p>
    <w:p w:rsidR="0062297D" w:rsidRDefault="0062297D" w:rsidP="0062297D">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tblGrid>
      <w:tr w:rsidR="0062297D" w:rsidRPr="00C301F6" w:rsidTr="002625E0">
        <w:trPr>
          <w:trHeight w:val="677"/>
        </w:trPr>
        <w:tc>
          <w:tcPr>
            <w:tcW w:w="5782" w:type="dxa"/>
            <w:shd w:val="clear" w:color="auto" w:fill="auto"/>
          </w:tcPr>
          <w:p w:rsidR="0062297D" w:rsidRPr="00D60E5B" w:rsidRDefault="0062297D" w:rsidP="002625E0">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62297D" w:rsidRPr="00C301F6" w:rsidRDefault="0062297D" w:rsidP="0062297D">
      <w:pPr>
        <w:pStyle w:val="ConsPlusNonformat"/>
        <w:tabs>
          <w:tab w:val="left" w:pos="7445"/>
        </w:tabs>
        <w:ind w:firstLine="709"/>
        <w:rPr>
          <w:rFonts w:ascii="Times New Roman" w:hAnsi="Times New Roman" w:cs="Times New Roman"/>
          <w:sz w:val="24"/>
          <w:szCs w:val="24"/>
        </w:rPr>
      </w:pPr>
      <w:r w:rsidRPr="00C301F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4645025</wp:posOffset>
                </wp:positionH>
                <wp:positionV relativeFrom="paragraph">
                  <wp:posOffset>126365</wp:posOffset>
                </wp:positionV>
                <wp:extent cx="635" cy="873125"/>
                <wp:effectExtent l="53975" t="12065" r="59690"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3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684AF" id="Прямая со стрелкой 13" o:spid="_x0000_s1026" type="#_x0000_t32" style="position:absolute;margin-left:365.75pt;margin-top:9.95pt;width:.05pt;height:6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">
                <v:stroke endarrow="block"/>
              </v:shape>
            </w:pict>
          </mc:Fallback>
        </mc:AlternateContent>
      </w:r>
      <w:r w:rsidRPr="00C301F6">
        <w:rPr>
          <w:rFonts w:ascii="Times New Roman" w:hAnsi="Times New Roman" w:cs="Times New Roman"/>
          <w:sz w:val="24"/>
          <w:szCs w:val="24"/>
        </w:rPr>
        <w:tab/>
      </w:r>
    </w:p>
    <w:p w:rsidR="0062297D" w:rsidRPr="00C301F6" w:rsidRDefault="0062297D" w:rsidP="0062297D">
      <w:pPr>
        <w:pStyle w:val="ConsPlusNonformat"/>
        <w:ind w:firstLine="709"/>
        <w:rPr>
          <w:rFonts w:ascii="Times New Roman" w:hAnsi="Times New Roman" w:cs="Times New Roman"/>
          <w:sz w:val="24"/>
          <w:szCs w:val="24"/>
        </w:rPr>
      </w:pPr>
    </w:p>
    <w:p w:rsidR="0062297D" w:rsidRPr="00C301F6" w:rsidRDefault="0062297D" w:rsidP="0062297D">
      <w:pPr>
        <w:pStyle w:val="ConsPlusNonformat"/>
        <w:ind w:firstLine="709"/>
        <w:rPr>
          <w:rFonts w:ascii="Times New Roman" w:hAnsi="Times New Roman" w:cs="Times New Roman"/>
          <w:sz w:val="24"/>
          <w:szCs w:val="24"/>
        </w:rPr>
      </w:pPr>
    </w:p>
    <w:p w:rsidR="0062297D" w:rsidRPr="00C301F6" w:rsidRDefault="0062297D" w:rsidP="0062297D">
      <w:pPr>
        <w:pStyle w:val="ConsPlusNonformat"/>
        <w:ind w:firstLine="709"/>
        <w:rPr>
          <w:rFonts w:ascii="Times New Roman" w:hAnsi="Times New Roman" w:cs="Times New Roman"/>
          <w:sz w:val="24"/>
          <w:szCs w:val="24"/>
        </w:rPr>
      </w:pPr>
    </w:p>
    <w:p w:rsidR="0062297D" w:rsidRDefault="0062297D" w:rsidP="0062297D">
      <w:pPr>
        <w:pStyle w:val="ConsPlusNonformat"/>
        <w:ind w:firstLine="709"/>
        <w:rPr>
          <w:rFonts w:ascii="Times New Roman" w:hAnsi="Times New Roman" w:cs="Times New Roman"/>
          <w:sz w:val="22"/>
          <w:szCs w:val="22"/>
        </w:rPr>
      </w:pPr>
    </w:p>
    <w:p w:rsidR="0062297D" w:rsidRDefault="0062297D" w:rsidP="0062297D">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tblGrid>
      <w:tr w:rsidR="0062297D" w:rsidRPr="00D60E5B" w:rsidTr="002625E0">
        <w:trPr>
          <w:trHeight w:val="780"/>
        </w:trPr>
        <w:tc>
          <w:tcPr>
            <w:tcW w:w="5782" w:type="dxa"/>
            <w:shd w:val="clear" w:color="auto" w:fill="auto"/>
          </w:tcPr>
          <w:p w:rsidR="0062297D" w:rsidRPr="00D60E5B" w:rsidRDefault="0062297D" w:rsidP="002625E0">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62297D" w:rsidRDefault="0062297D" w:rsidP="0062297D">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5408" behindDoc="0" locked="0" layoutInCell="1" allowOverlap="1">
                <wp:simplePos x="0" y="0"/>
                <wp:positionH relativeFrom="column">
                  <wp:posOffset>4869815</wp:posOffset>
                </wp:positionH>
                <wp:positionV relativeFrom="paragraph">
                  <wp:posOffset>98425</wp:posOffset>
                </wp:positionV>
                <wp:extent cx="594995" cy="621665"/>
                <wp:effectExtent l="12065" t="12700" r="50165" b="5143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EF1BB" id="Прямая со стрелкой 12" o:spid="_x0000_s1026" type="#_x0000_t32" style="position:absolute;margin-left:383.45pt;margin-top:7.75pt;width:46.85pt;height:4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">
                <v:stroke endarrow="block"/>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simplePos x="0" y="0"/>
                <wp:positionH relativeFrom="column">
                  <wp:posOffset>1720850</wp:posOffset>
                </wp:positionH>
                <wp:positionV relativeFrom="paragraph">
                  <wp:posOffset>98425</wp:posOffset>
                </wp:positionV>
                <wp:extent cx="914400" cy="621665"/>
                <wp:effectExtent l="44450" t="12700" r="12700" b="514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21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06A24" id="Прямая со стрелкой 11" o:spid="_x0000_s1026" type="#_x0000_t32" style="position:absolute;margin-left:135.5pt;margin-top:7.75pt;width:1in;height:48.9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">
                <v:stroke endarrow="block"/>
              </v:shape>
            </w:pict>
          </mc:Fallback>
        </mc:AlternateContent>
      </w:r>
    </w:p>
    <w:p w:rsidR="0062297D" w:rsidRDefault="0062297D" w:rsidP="0062297D">
      <w:pPr>
        <w:pStyle w:val="ConsPlusNonformat"/>
        <w:ind w:firstLine="709"/>
        <w:rPr>
          <w:rFonts w:ascii="Times New Roman" w:hAnsi="Times New Roman" w:cs="Times New Roman"/>
          <w:sz w:val="22"/>
          <w:szCs w:val="22"/>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4688205</wp:posOffset>
                </wp:positionH>
                <wp:positionV relativeFrom="paragraph">
                  <wp:posOffset>194310</wp:posOffset>
                </wp:positionV>
                <wp:extent cx="1691005" cy="871220"/>
                <wp:effectExtent l="11430" t="13335" r="12065"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62297D" w:rsidRDefault="0062297D" w:rsidP="0062297D">
                            <w:r w:rsidRPr="00374DBF">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369.15pt;margin-top:15.3pt;width:133.15pt;height:6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">
                <v:textbox>
                  <w:txbxContent>
                    <w:p w:rsidR="0062297D" w:rsidRDefault="0062297D" w:rsidP="0062297D">
                      <w:r w:rsidRPr="00374DBF">
                        <w:t>Документы не соответствуют предъявляемым требованиям</w:t>
                      </w:r>
                    </w:p>
                  </w:txbxContent>
                </v:textbox>
              </v:rect>
            </w:pict>
          </mc:Fallback>
        </mc:AlternateContent>
      </w:r>
    </w:p>
    <w:p w:rsidR="0062297D"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608330</wp:posOffset>
                </wp:positionH>
                <wp:positionV relativeFrom="paragraph">
                  <wp:posOffset>33020</wp:posOffset>
                </wp:positionV>
                <wp:extent cx="1604645" cy="914400"/>
                <wp:effectExtent l="8255" t="13970" r="6350" b="50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62297D" w:rsidRDefault="0062297D" w:rsidP="0062297D">
                            <w:pPr>
                              <w:jc w:val="center"/>
                            </w:pPr>
                            <w: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8" style="position:absolute;left:0;text-align:left;margin-left:47.9pt;margin-top:2.6pt;width:126.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">
                <v:textbox>
                  <w:txbxContent>
                    <w:p w:rsidR="0062297D" w:rsidRDefault="0062297D" w:rsidP="0062297D">
                      <w:pPr>
                        <w:jc w:val="center"/>
                      </w:pPr>
                      <w:r>
                        <w:t>Документы соответствуют предъявляемым требованиям</w:t>
                      </w:r>
                    </w:p>
                  </w:txbxContent>
                </v:textbox>
              </v:rect>
            </w:pict>
          </mc:Fallback>
        </mc:AlternateContent>
      </w: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5559425</wp:posOffset>
                </wp:positionH>
                <wp:positionV relativeFrom="paragraph">
                  <wp:posOffset>129540</wp:posOffset>
                </wp:positionV>
                <wp:extent cx="0" cy="284480"/>
                <wp:effectExtent l="53975" t="5715" r="60325"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952E9" id="Прямая со стрелкой 8" o:spid="_x0000_s1026" type="#_x0000_t32" style="position:absolute;margin-left:437.75pt;margin-top:10.2pt;width:0;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R4JYAIAAHU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">
                <v:stroke endarrow="block"/>
              </v:shape>
            </w:pict>
          </mc:Fallback>
        </mc:AlternateContent>
      </w:r>
    </w:p>
    <w:p w:rsidR="0062297D"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1376045</wp:posOffset>
                </wp:positionH>
                <wp:positionV relativeFrom="paragraph">
                  <wp:posOffset>2540</wp:posOffset>
                </wp:positionV>
                <wp:extent cx="8255" cy="285115"/>
                <wp:effectExtent l="61595" t="12065" r="44450" b="171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63AE5" id="Прямая со стрелкой 7" o:spid="_x0000_s1026" type="#_x0000_t32" style="position:absolute;margin-left:108.35pt;margin-top:.2pt;width:.65pt;height:22.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">
                <v:stroke endarrow="block"/>
              </v:shape>
            </w:pict>
          </mc:Fallback>
        </mc:AlternateContent>
      </w:r>
    </w:p>
    <w:p w:rsidR="0062297D"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4516120</wp:posOffset>
                </wp:positionH>
                <wp:positionV relativeFrom="paragraph">
                  <wp:posOffset>5080</wp:posOffset>
                </wp:positionV>
                <wp:extent cx="1708150" cy="1172845"/>
                <wp:effectExtent l="10795" t="5080" r="5080" b="1270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1172845"/>
                        </a:xfrm>
                        <a:prstGeom prst="rect">
                          <a:avLst/>
                        </a:prstGeom>
                        <a:solidFill>
                          <a:srgbClr val="FFFFFF"/>
                        </a:solidFill>
                        <a:ln w="9525">
                          <a:solidFill>
                            <a:srgbClr val="000000"/>
                          </a:solidFill>
                          <a:miter lim="800000"/>
                          <a:headEnd/>
                          <a:tailEnd/>
                        </a:ln>
                      </wps:spPr>
                      <wps:txbx>
                        <w:txbxContent>
                          <w:p w:rsidR="0062297D" w:rsidRDefault="0062297D" w:rsidP="0062297D">
                            <w:r>
                              <w:t>Подготовка р</w:t>
                            </w:r>
                            <w:r w:rsidRPr="00374DBF">
                              <w:t>ешени</w:t>
                            </w:r>
                            <w:r>
                              <w:t>я</w:t>
                            </w:r>
                            <w:r w:rsidRPr="00374DBF">
                              <w:t xml:space="preserve">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355.6pt;margin-top:.4pt;width:134.5pt;height:9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">
                <v:textbox>
                  <w:txbxContent>
                    <w:p w:rsidR="0062297D" w:rsidRDefault="0062297D" w:rsidP="0062297D">
                      <w:r>
                        <w:t>Подготовка р</w:t>
                      </w:r>
                      <w:r w:rsidRPr="00374DBF">
                        <w:t>ешени</w:t>
                      </w:r>
                      <w:r>
                        <w:t>я</w:t>
                      </w:r>
                      <w:r w:rsidRPr="00374DBF">
                        <w:t xml:space="preserve">  об отказе в присвоении объекту адресации адреса или аннулировании его адреса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202565</wp:posOffset>
                </wp:positionH>
                <wp:positionV relativeFrom="paragraph">
                  <wp:posOffset>168275</wp:posOffset>
                </wp:positionV>
                <wp:extent cx="2156460" cy="1138555"/>
                <wp:effectExtent l="12065" t="6350" r="12700"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1138555"/>
                        </a:xfrm>
                        <a:prstGeom prst="rect">
                          <a:avLst/>
                        </a:prstGeom>
                        <a:solidFill>
                          <a:srgbClr val="FFFFFF"/>
                        </a:solidFill>
                        <a:ln w="9525">
                          <a:solidFill>
                            <a:srgbClr val="000000"/>
                          </a:solidFill>
                          <a:miter lim="800000"/>
                          <a:headEnd/>
                          <a:tailEnd/>
                        </a:ln>
                      </wps:spPr>
                      <wps:txbx>
                        <w:txbxContent>
                          <w:p w:rsidR="0062297D" w:rsidRDefault="0062297D" w:rsidP="0062297D">
                            <w:r>
                              <w:t xml:space="preserve">Подготовка проекта постановления  </w:t>
                            </w:r>
                            <w:r w:rsidRPr="00374DBF">
                              <w:t xml:space="preserve">о присвоении объекту адресации адреса или аннулировании его адреса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0" style="position:absolute;left:0;text-align:left;margin-left:15.95pt;margin-top:13.25pt;width:169.8pt;height:8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">
                <v:textbox>
                  <w:txbxContent>
                    <w:p w:rsidR="0062297D" w:rsidRDefault="0062297D" w:rsidP="0062297D">
                      <w:r>
                        <w:t xml:space="preserve">Подготовка проекта постановления  </w:t>
                      </w:r>
                      <w:r w:rsidRPr="00374DBF">
                        <w:t xml:space="preserve">о присвоении объекту адресации адреса или аннулировании его адреса </w:t>
                      </w:r>
                    </w:p>
                  </w:txbxContent>
                </v:textbox>
              </v:rect>
            </w:pict>
          </mc:Fallback>
        </mc:AlternateContent>
      </w: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5464810</wp:posOffset>
                </wp:positionH>
                <wp:positionV relativeFrom="paragraph">
                  <wp:posOffset>155575</wp:posOffset>
                </wp:positionV>
                <wp:extent cx="0" cy="405130"/>
                <wp:effectExtent l="54610" t="12700" r="59690" b="203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DEC02" id="Прямая со стрелкой 4" o:spid="_x0000_s1026" type="#_x0000_t32" style="position:absolute;margin-left:430.3pt;margin-top:12.25pt;width:0;height:3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ao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">
                <v:stroke endarrow="block"/>
              </v:shape>
            </w:pict>
          </mc:Fallback>
        </mc:AlternateContent>
      </w: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1306830</wp:posOffset>
                </wp:positionH>
                <wp:positionV relativeFrom="paragraph">
                  <wp:posOffset>5080</wp:posOffset>
                </wp:positionV>
                <wp:extent cx="0" cy="336550"/>
                <wp:effectExtent l="59055" t="5080" r="55245" b="203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4973C" id="Прямая со стрелкой 3" o:spid="_x0000_s1026" type="#_x0000_t32" style="position:absolute;margin-left:102.9pt;margin-top:.4pt;width:0;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J1YAIAAHU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">
                <v:stroke endarrow="block"/>
              </v:shape>
            </w:pict>
          </mc:Fallback>
        </mc:AlternateContent>
      </w:r>
    </w:p>
    <w:p w:rsidR="0062297D"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4438015</wp:posOffset>
                </wp:positionH>
                <wp:positionV relativeFrom="paragraph">
                  <wp:posOffset>33655</wp:posOffset>
                </wp:positionV>
                <wp:extent cx="1786255" cy="1198880"/>
                <wp:effectExtent l="8890" t="5080" r="5080"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1198880"/>
                        </a:xfrm>
                        <a:prstGeom prst="rect">
                          <a:avLst/>
                        </a:prstGeom>
                        <a:solidFill>
                          <a:srgbClr val="FFFFFF"/>
                        </a:solidFill>
                        <a:ln w="9525">
                          <a:solidFill>
                            <a:srgbClr val="000000"/>
                          </a:solidFill>
                          <a:miter lim="800000"/>
                          <a:headEnd/>
                          <a:tailEnd/>
                        </a:ln>
                      </wps:spPr>
                      <wps:txbx>
                        <w:txbxContent>
                          <w:p w:rsidR="0062297D" w:rsidRDefault="0062297D" w:rsidP="0062297D">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1" style="position:absolute;left:0;text-align:left;margin-left:349.45pt;margin-top:2.65pt;width:140.65pt;height:9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">
                <v:textbox>
                  <w:txbxContent>
                    <w:p w:rsidR="0062297D" w:rsidRDefault="0062297D" w:rsidP="0062297D">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v:textbox>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simplePos x="0" y="0"/>
                <wp:positionH relativeFrom="column">
                  <wp:posOffset>73025</wp:posOffset>
                </wp:positionH>
                <wp:positionV relativeFrom="paragraph">
                  <wp:posOffset>137160</wp:posOffset>
                </wp:positionV>
                <wp:extent cx="2407285" cy="914400"/>
                <wp:effectExtent l="6350" t="13335" r="571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62297D" w:rsidRDefault="0062297D" w:rsidP="0062297D">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5.75pt;margin-top:10.8pt;width:189.5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">
                <v:textbox>
                  <w:txbxContent>
                    <w:p w:rsidR="0062297D" w:rsidRDefault="0062297D" w:rsidP="0062297D">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v:textbox>
              </v:rect>
            </w:pict>
          </mc:Fallback>
        </mc:AlternateContent>
      </w: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Pr="000017C5" w:rsidRDefault="0062297D" w:rsidP="0062297D">
      <w:pPr>
        <w:pStyle w:val="ConsPlusNonformat"/>
        <w:ind w:firstLine="709"/>
        <w:jc w:val="right"/>
        <w:rPr>
          <w:rFonts w:ascii="Times New Roman" w:hAnsi="Times New Roman" w:cs="Times New Roman"/>
          <w:sz w:val="28"/>
          <w:szCs w:val="28"/>
        </w:rPr>
      </w:pPr>
    </w:p>
    <w:p w:rsidR="0062297D" w:rsidRPr="000017C5" w:rsidRDefault="0062297D" w:rsidP="0062297D">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 xml:space="preserve">Приложение N </w:t>
      </w:r>
      <w:r>
        <w:rPr>
          <w:rFonts w:ascii="Times New Roman" w:hAnsi="Times New Roman" w:cs="Times New Roman"/>
          <w:sz w:val="28"/>
          <w:szCs w:val="28"/>
        </w:rPr>
        <w:t>3</w:t>
      </w:r>
    </w:p>
    <w:p w:rsidR="0062297D" w:rsidRPr="000017C5" w:rsidRDefault="0062297D" w:rsidP="0062297D">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 xml:space="preserve">к административному </w:t>
      </w:r>
    </w:p>
    <w:p w:rsidR="0062297D" w:rsidRPr="000017C5" w:rsidRDefault="0062297D" w:rsidP="0062297D">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регламенту</w:t>
      </w:r>
    </w:p>
    <w:p w:rsidR="0062297D" w:rsidRPr="000017C5" w:rsidRDefault="0062297D" w:rsidP="0062297D">
      <w:pPr>
        <w:pStyle w:val="ConsPlusNonformat"/>
        <w:ind w:firstLine="709"/>
        <w:jc w:val="right"/>
        <w:rPr>
          <w:rFonts w:ascii="Times New Roman" w:hAnsi="Times New Roman" w:cs="Times New Roman"/>
          <w:sz w:val="28"/>
          <w:szCs w:val="28"/>
        </w:rPr>
      </w:pPr>
      <w:r w:rsidRPr="000017C5">
        <w:rPr>
          <w:rFonts w:ascii="Times New Roman" w:hAnsi="Times New Roman" w:cs="Times New Roman"/>
          <w:sz w:val="28"/>
          <w:szCs w:val="28"/>
        </w:rPr>
        <w:tab/>
      </w:r>
    </w:p>
    <w:p w:rsidR="0062297D" w:rsidRPr="000017C5" w:rsidRDefault="0062297D" w:rsidP="0062297D">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РАСПИСКА</w:t>
      </w:r>
    </w:p>
    <w:p w:rsidR="0062297D" w:rsidRPr="000017C5" w:rsidRDefault="0062297D" w:rsidP="0062297D">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в получении документов, представленных для принятия решения</w:t>
      </w:r>
    </w:p>
    <w:p w:rsidR="0062297D" w:rsidRPr="000017C5" w:rsidRDefault="0062297D" w:rsidP="0062297D">
      <w:pPr>
        <w:pStyle w:val="ConsPlusNonformat"/>
        <w:ind w:firstLine="709"/>
        <w:jc w:val="center"/>
        <w:rPr>
          <w:rFonts w:ascii="Times New Roman" w:hAnsi="Times New Roman" w:cs="Times New Roman"/>
          <w:sz w:val="24"/>
          <w:szCs w:val="24"/>
        </w:rPr>
      </w:pPr>
      <w:r w:rsidRPr="000017C5">
        <w:rPr>
          <w:rFonts w:ascii="Times New Roman" w:hAnsi="Times New Roman" w:cs="Times New Roman"/>
          <w:sz w:val="24"/>
          <w:szCs w:val="24"/>
        </w:rPr>
        <w:t>о присвоении объекту адресации адреса или его аннулировании</w:t>
      </w:r>
    </w:p>
    <w:p w:rsidR="0062297D" w:rsidRPr="000017C5" w:rsidRDefault="0062297D" w:rsidP="0062297D">
      <w:pPr>
        <w:pStyle w:val="ConsPlusNonformat"/>
        <w:ind w:firstLine="709"/>
        <w:jc w:val="right"/>
        <w:rPr>
          <w:rFonts w:ascii="Times New Roman" w:hAnsi="Times New Roman" w:cs="Times New Roman"/>
          <w:sz w:val="24"/>
          <w:szCs w:val="24"/>
        </w:rPr>
      </w:pP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Настоящим удостоверяется, что заявитель ______________________________</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17C5">
        <w:rPr>
          <w:rFonts w:ascii="Times New Roman" w:hAnsi="Times New Roman" w:cs="Times New Roman"/>
          <w:sz w:val="24"/>
          <w:szCs w:val="24"/>
        </w:rPr>
        <w:t>(фамилия, имя, отчество)</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представил,  а сотрудник_____________________________________________</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администрации______________________ сельского поселения получил "_____" ______________ _____ документы</w:t>
      </w:r>
    </w:p>
    <w:p w:rsidR="0062297D" w:rsidRPr="000017C5" w:rsidRDefault="0062297D" w:rsidP="0062297D">
      <w:pPr>
        <w:pStyle w:val="ConsPlusNonformat"/>
        <w:jc w:val="both"/>
        <w:rPr>
          <w:rFonts w:ascii="Times New Roman" w:hAnsi="Times New Roman" w:cs="Times New Roman"/>
          <w:sz w:val="24"/>
          <w:szCs w:val="24"/>
        </w:rPr>
      </w:pPr>
      <w:r w:rsidRPr="000017C5">
        <w:rPr>
          <w:rFonts w:ascii="Times New Roman" w:hAnsi="Times New Roman" w:cs="Times New Roman"/>
          <w:sz w:val="24"/>
          <w:szCs w:val="24"/>
        </w:rPr>
        <w:t xml:space="preserve"> (число)   (месяц прописью)    (год)</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lastRenderedPageBreak/>
        <w:t>в количестве ________________ экземпляров по прилагаемому к заявлению</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w:t>
      </w:r>
      <w:r w:rsidRPr="000017C5">
        <w:rPr>
          <w:rFonts w:ascii="Times New Roman" w:hAnsi="Times New Roman" w:cs="Times New Roman"/>
          <w:sz w:val="24"/>
          <w:szCs w:val="24"/>
        </w:rPr>
        <w:tab/>
      </w:r>
      <w:r w:rsidRPr="000017C5">
        <w:rPr>
          <w:rFonts w:ascii="Times New Roman" w:hAnsi="Times New Roman" w:cs="Times New Roman"/>
          <w:sz w:val="24"/>
          <w:szCs w:val="24"/>
        </w:rPr>
        <w:tab/>
        <w:t>(прописью)</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__________________________________________________________________</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2297D" w:rsidRPr="000017C5" w:rsidRDefault="0062297D" w:rsidP="0062297D">
      <w:pPr>
        <w:pStyle w:val="ConsPlusNonformat"/>
        <w:ind w:firstLine="709"/>
        <w:jc w:val="both"/>
        <w:rPr>
          <w:rFonts w:ascii="Times New Roman" w:hAnsi="Times New Roman" w:cs="Times New Roman"/>
          <w:sz w:val="24"/>
          <w:szCs w:val="24"/>
        </w:rPr>
      </w:pP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_______________________        ______________       ______________________</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(подпись)           (</w:t>
      </w:r>
      <w:r w:rsidRPr="000017C5">
        <w:rPr>
          <w:rFonts w:ascii="Times New Roman" w:hAnsi="Times New Roman" w:cs="Times New Roman"/>
          <w:sz w:val="24"/>
          <w:szCs w:val="24"/>
        </w:rPr>
        <w:t>расшифровка подписи)</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ответственного за</w:t>
      </w:r>
    </w:p>
    <w:p w:rsidR="0062297D" w:rsidRPr="000017C5" w:rsidRDefault="0062297D" w:rsidP="0062297D">
      <w:pPr>
        <w:pStyle w:val="ConsPlusNonformat"/>
        <w:ind w:firstLine="709"/>
        <w:jc w:val="both"/>
        <w:rPr>
          <w:rFonts w:ascii="Times New Roman" w:hAnsi="Times New Roman" w:cs="Times New Roman"/>
          <w:sz w:val="24"/>
          <w:szCs w:val="24"/>
        </w:rPr>
      </w:pPr>
      <w:r w:rsidRPr="000017C5">
        <w:rPr>
          <w:rFonts w:ascii="Times New Roman" w:hAnsi="Times New Roman" w:cs="Times New Roman"/>
          <w:sz w:val="24"/>
          <w:szCs w:val="24"/>
        </w:rPr>
        <w:t xml:space="preserve">    прием документов)</w:t>
      </w:r>
    </w:p>
    <w:p w:rsidR="0062297D" w:rsidRPr="000017C5" w:rsidRDefault="0062297D" w:rsidP="0062297D">
      <w:pPr>
        <w:pStyle w:val="ConsPlusNonformat"/>
        <w:ind w:firstLine="709"/>
        <w:jc w:val="both"/>
        <w:rPr>
          <w:rFonts w:ascii="Times New Roman" w:hAnsi="Times New Roman" w:cs="Times New Roman"/>
          <w:sz w:val="24"/>
          <w:szCs w:val="24"/>
        </w:rPr>
      </w:pPr>
    </w:p>
    <w:p w:rsidR="0062297D" w:rsidRPr="000017C5" w:rsidRDefault="0062297D" w:rsidP="0062297D">
      <w:pPr>
        <w:pStyle w:val="ConsPlusNonformat"/>
        <w:ind w:firstLine="709"/>
        <w:jc w:val="both"/>
        <w:rPr>
          <w:rFonts w:ascii="Times New Roman" w:hAnsi="Times New Roman" w:cs="Times New Roman"/>
          <w:sz w:val="24"/>
          <w:szCs w:val="24"/>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Pr="00064FEC" w:rsidRDefault="0062297D" w:rsidP="0062297D">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№4</w:t>
      </w:r>
    </w:p>
    <w:p w:rsidR="0062297D" w:rsidRPr="00064FEC" w:rsidRDefault="0062297D" w:rsidP="0062297D">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к административному</w:t>
      </w:r>
    </w:p>
    <w:p w:rsidR="0062297D" w:rsidRDefault="0062297D" w:rsidP="0062297D">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регламенту</w:t>
      </w:r>
    </w:p>
    <w:p w:rsidR="0062297D" w:rsidRDefault="0062297D" w:rsidP="0062297D">
      <w:pPr>
        <w:pStyle w:val="ConsPlusNonformat"/>
        <w:ind w:firstLine="709"/>
        <w:jc w:val="right"/>
        <w:rPr>
          <w:rFonts w:ascii="Times New Roman" w:hAnsi="Times New Roman" w:cs="Times New Roman"/>
          <w:sz w:val="28"/>
          <w:szCs w:val="28"/>
        </w:rPr>
      </w:pPr>
    </w:p>
    <w:p w:rsidR="0062297D" w:rsidRDefault="0062297D" w:rsidP="0062297D">
      <w:pPr>
        <w:pStyle w:val="ConsPlusNonformat"/>
        <w:ind w:firstLine="709"/>
        <w:jc w:val="right"/>
        <w:rPr>
          <w:rFonts w:ascii="Times New Roman" w:hAnsi="Times New Roman" w:cs="Times New Roman"/>
          <w:sz w:val="28"/>
          <w:szCs w:val="28"/>
        </w:rPr>
      </w:pPr>
    </w:p>
    <w:p w:rsidR="0062297D" w:rsidRPr="00064FEC" w:rsidRDefault="0062297D" w:rsidP="0062297D">
      <w:pPr>
        <w:pStyle w:val="ConsPlusNonformat"/>
        <w:ind w:firstLine="709"/>
        <w:jc w:val="center"/>
        <w:rPr>
          <w:rFonts w:ascii="Times New Roman" w:hAnsi="Times New Roman" w:cs="Times New Roman"/>
          <w:sz w:val="28"/>
          <w:szCs w:val="28"/>
        </w:rPr>
      </w:pPr>
      <w:r>
        <w:rPr>
          <w:rFonts w:ascii="Times New Roman" w:hAnsi="Times New Roman" w:cs="Times New Roman"/>
          <w:sz w:val="28"/>
          <w:szCs w:val="28"/>
        </w:rPr>
        <w:t>РЕШЕНИЕ</w:t>
      </w:r>
    </w:p>
    <w:p w:rsidR="0062297D" w:rsidRPr="00064FEC" w:rsidRDefault="0062297D" w:rsidP="0062297D">
      <w:pPr>
        <w:pStyle w:val="ConsPlusNonformat"/>
        <w:ind w:firstLine="709"/>
        <w:jc w:val="center"/>
        <w:rPr>
          <w:rFonts w:ascii="Times New Roman" w:hAnsi="Times New Roman" w:cs="Times New Roman"/>
          <w:sz w:val="28"/>
          <w:szCs w:val="28"/>
        </w:rPr>
      </w:pPr>
      <w:r w:rsidRPr="00064FEC">
        <w:rPr>
          <w:rFonts w:ascii="Times New Roman" w:hAnsi="Times New Roman" w:cs="Times New Roman"/>
          <w:sz w:val="28"/>
          <w:szCs w:val="28"/>
        </w:rPr>
        <w:t>ОБ ОТКАЗЕ В ПРИСВОЕНИИ ОБЪЕКТУ АДРЕСАЦИИ АДРЕСА</w:t>
      </w:r>
    </w:p>
    <w:p w:rsidR="0062297D" w:rsidRPr="00064FEC" w:rsidRDefault="0062297D" w:rsidP="0062297D">
      <w:pPr>
        <w:pStyle w:val="ConsPlusNonformat"/>
        <w:ind w:firstLine="709"/>
        <w:jc w:val="center"/>
        <w:rPr>
          <w:rFonts w:ascii="Times New Roman" w:hAnsi="Times New Roman" w:cs="Times New Roman"/>
          <w:sz w:val="28"/>
          <w:szCs w:val="28"/>
        </w:rPr>
      </w:pPr>
      <w:r w:rsidRPr="00064FEC">
        <w:rPr>
          <w:rFonts w:ascii="Times New Roman" w:hAnsi="Times New Roman" w:cs="Times New Roman"/>
          <w:sz w:val="28"/>
          <w:szCs w:val="28"/>
        </w:rPr>
        <w:t>ИЛИ АННУЛИРОВАНИИ ЕГО АДРЕСА</w:t>
      </w:r>
    </w:p>
    <w:p w:rsidR="0062297D" w:rsidRPr="00064FEC" w:rsidRDefault="0062297D" w:rsidP="0062297D">
      <w:pPr>
        <w:pStyle w:val="ConsPlusNonformat"/>
        <w:ind w:firstLine="709"/>
        <w:jc w:val="center"/>
        <w:rPr>
          <w:rFonts w:ascii="Times New Roman" w:hAnsi="Times New Roman" w:cs="Times New Roman"/>
          <w:sz w:val="28"/>
          <w:szCs w:val="28"/>
        </w:rPr>
      </w:pPr>
    </w:p>
    <w:p w:rsidR="0062297D" w:rsidRPr="00064FEC" w:rsidRDefault="0062297D" w:rsidP="0062297D">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______________________________</w:t>
      </w:r>
    </w:p>
    <w:p w:rsidR="0062297D" w:rsidRPr="00064FEC" w:rsidRDefault="0062297D" w:rsidP="0062297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______________________________</w:t>
      </w:r>
    </w:p>
    <w:p w:rsidR="0062297D" w:rsidRPr="00064FEC" w:rsidRDefault="0062297D" w:rsidP="0062297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(Ф.И.О., адрес заявителя</w:t>
      </w:r>
    </w:p>
    <w:p w:rsidR="0062297D" w:rsidRPr="00064FEC" w:rsidRDefault="0062297D" w:rsidP="0062297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(представителя) заявителя)</w:t>
      </w:r>
    </w:p>
    <w:p w:rsidR="0062297D" w:rsidRPr="00064FEC" w:rsidRDefault="0062297D" w:rsidP="0062297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lastRenderedPageBreak/>
        <w:t xml:space="preserve">                                             ______________________________</w:t>
      </w:r>
    </w:p>
    <w:p w:rsidR="0062297D" w:rsidRPr="00064FEC" w:rsidRDefault="0062297D" w:rsidP="0062297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(регистрационный номер</w:t>
      </w:r>
    </w:p>
    <w:p w:rsidR="0062297D" w:rsidRPr="00064FEC" w:rsidRDefault="0062297D" w:rsidP="0062297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заявления о присвоении</w:t>
      </w:r>
    </w:p>
    <w:p w:rsidR="0062297D" w:rsidRPr="00064FEC" w:rsidRDefault="0062297D" w:rsidP="0062297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объекту адресации адреса</w:t>
      </w:r>
    </w:p>
    <w:p w:rsidR="0062297D" w:rsidRPr="00064FEC" w:rsidRDefault="0062297D" w:rsidP="0062297D">
      <w:pPr>
        <w:pStyle w:val="ConsPlusNonformat"/>
        <w:ind w:firstLine="709"/>
        <w:jc w:val="right"/>
        <w:rPr>
          <w:rFonts w:ascii="Times New Roman" w:hAnsi="Times New Roman" w:cs="Times New Roman"/>
          <w:sz w:val="24"/>
          <w:szCs w:val="24"/>
        </w:rPr>
      </w:pPr>
      <w:r w:rsidRPr="00064FEC">
        <w:rPr>
          <w:rFonts w:ascii="Times New Roman" w:hAnsi="Times New Roman" w:cs="Times New Roman"/>
          <w:sz w:val="24"/>
          <w:szCs w:val="24"/>
        </w:rPr>
        <w:t xml:space="preserve">                                              или аннулировании его адреса)</w:t>
      </w:r>
    </w:p>
    <w:p w:rsidR="0062297D" w:rsidRPr="00064FEC" w:rsidRDefault="0062297D" w:rsidP="0062297D">
      <w:pPr>
        <w:pStyle w:val="ConsPlusNonformat"/>
        <w:ind w:firstLine="709"/>
        <w:jc w:val="center"/>
        <w:rPr>
          <w:rFonts w:ascii="Times New Roman" w:hAnsi="Times New Roman" w:cs="Times New Roman"/>
          <w:sz w:val="24"/>
          <w:szCs w:val="24"/>
        </w:rPr>
      </w:pPr>
    </w:p>
    <w:p w:rsidR="0062297D" w:rsidRPr="00064FEC" w:rsidRDefault="0062297D" w:rsidP="0062297D">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Решение</w:t>
      </w:r>
    </w:p>
    <w:p w:rsidR="0062297D" w:rsidRPr="00064FEC" w:rsidRDefault="0062297D" w:rsidP="0062297D">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об отказе в присвоении объекту адресации адреса</w:t>
      </w:r>
    </w:p>
    <w:p w:rsidR="0062297D" w:rsidRPr="00064FEC" w:rsidRDefault="0062297D" w:rsidP="0062297D">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или аннулировании его адреса</w:t>
      </w:r>
    </w:p>
    <w:p w:rsidR="0062297D" w:rsidRPr="00064FEC" w:rsidRDefault="0062297D" w:rsidP="0062297D">
      <w:pPr>
        <w:pStyle w:val="ConsPlusNonformat"/>
        <w:jc w:val="center"/>
        <w:rPr>
          <w:rFonts w:ascii="Times New Roman" w:hAnsi="Times New Roman" w:cs="Times New Roman"/>
          <w:sz w:val="24"/>
          <w:szCs w:val="24"/>
        </w:rPr>
      </w:pPr>
    </w:p>
    <w:p w:rsidR="0062297D" w:rsidRPr="00064FEC" w:rsidRDefault="0062297D" w:rsidP="0062297D">
      <w:pPr>
        <w:pStyle w:val="ConsPlusNonformat"/>
        <w:jc w:val="center"/>
        <w:rPr>
          <w:rFonts w:ascii="Times New Roman" w:hAnsi="Times New Roman" w:cs="Times New Roman"/>
          <w:sz w:val="24"/>
          <w:szCs w:val="24"/>
        </w:rPr>
      </w:pPr>
      <w:r w:rsidRPr="00064FEC">
        <w:rPr>
          <w:rFonts w:ascii="Times New Roman" w:hAnsi="Times New Roman" w:cs="Times New Roman"/>
          <w:sz w:val="24"/>
          <w:szCs w:val="24"/>
        </w:rPr>
        <w:t>от ___________ N __________</w:t>
      </w:r>
    </w:p>
    <w:p w:rsidR="0062297D" w:rsidRPr="00064FEC" w:rsidRDefault="0062297D" w:rsidP="0062297D">
      <w:pPr>
        <w:pStyle w:val="ConsPlusNonformat"/>
        <w:jc w:val="center"/>
        <w:rPr>
          <w:rFonts w:ascii="Times New Roman" w:hAnsi="Times New Roman" w:cs="Times New Roman"/>
          <w:sz w:val="24"/>
          <w:szCs w:val="24"/>
        </w:rPr>
      </w:pP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(наименование</w:t>
      </w:r>
      <w:r>
        <w:rPr>
          <w:rFonts w:ascii="Times New Roman" w:hAnsi="Times New Roman" w:cs="Times New Roman"/>
          <w:sz w:val="24"/>
          <w:szCs w:val="24"/>
        </w:rPr>
        <w:t xml:space="preserve"> органа местного самоуправления</w:t>
      </w:r>
      <w:r w:rsidRPr="00064FEC">
        <w:rPr>
          <w:rFonts w:ascii="Times New Roman" w:hAnsi="Times New Roman" w:cs="Times New Roman"/>
          <w:sz w:val="24"/>
          <w:szCs w:val="24"/>
        </w:rPr>
        <w:t>)</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сообщает, что 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(Ф.И.О. заявителя в дательном падеже, наименование, номер</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и дата выдачи документа,</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подтверждающего личность, почтовый адрес - для физического лица;</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полное наименование, ИНН, КПП (для</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российского юридического лица), страна, дата и номер регистрации</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(для иностранного юридического лица),</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почтовый адрес - для юридического лица)</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на  основании  Правил  присвоения,  изменения  и   аннулирования   адресов,</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утвержденных постановлением Правительства Российской Федерации от 19 ноября</w:t>
      </w:r>
    </w:p>
    <w:p w:rsidR="0062297D" w:rsidRPr="00064FEC" w:rsidRDefault="0062297D" w:rsidP="0062297D">
      <w:pPr>
        <w:pStyle w:val="ConsPlusNonformat"/>
        <w:jc w:val="both"/>
        <w:rPr>
          <w:rFonts w:ascii="Times New Roman" w:hAnsi="Times New Roman" w:cs="Times New Roman"/>
          <w:sz w:val="24"/>
          <w:szCs w:val="24"/>
        </w:rPr>
      </w:pPr>
      <w:smartTag w:uri="urn:schemas-microsoft-com:office:smarttags" w:element="metricconverter">
        <w:smartTagPr>
          <w:attr w:name="ProductID" w:val="2014 г"/>
        </w:smartTagPr>
        <w:r w:rsidRPr="00064FEC">
          <w:rPr>
            <w:rFonts w:ascii="Times New Roman" w:hAnsi="Times New Roman" w:cs="Times New Roman"/>
            <w:sz w:val="24"/>
            <w:szCs w:val="24"/>
          </w:rPr>
          <w:t>2014 г</w:t>
        </w:r>
      </w:smartTag>
      <w:r w:rsidRPr="00064FEC">
        <w:rPr>
          <w:rFonts w:ascii="Times New Roman" w:hAnsi="Times New Roman" w:cs="Times New Roman"/>
          <w:sz w:val="24"/>
          <w:szCs w:val="24"/>
        </w:rPr>
        <w:t>.  N 1221,  отказано  в  присвоении (аннулировании) адреса следующему</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(нужное подчеркнуть)</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объекту адресации 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(вид и наименование объекта адресации, описание</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местонахождения объекта адресации в случае обращения заявителя</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о присвоении объекту адресации адреса,</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адрес объекта адресации в случае обращения заявителя</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об аннулировании его адреса)</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в связи с 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__________________________________________________________________________.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(основание отказа)</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Уполномоченное    лицо    органа </w:t>
      </w:r>
      <w:r>
        <w:rPr>
          <w:rFonts w:ascii="Times New Roman" w:hAnsi="Times New Roman" w:cs="Times New Roman"/>
          <w:sz w:val="24"/>
          <w:szCs w:val="24"/>
        </w:rPr>
        <w:t xml:space="preserve">   местного   самоуправления</w:t>
      </w:r>
    </w:p>
    <w:p w:rsidR="0062297D" w:rsidRPr="00064FEC" w:rsidRDefault="0062297D" w:rsidP="0062297D">
      <w:pPr>
        <w:pStyle w:val="ConsPlusNonformat"/>
        <w:jc w:val="both"/>
        <w:rPr>
          <w:rFonts w:ascii="Times New Roman" w:hAnsi="Times New Roman" w:cs="Times New Roman"/>
          <w:sz w:val="24"/>
          <w:szCs w:val="24"/>
        </w:rPr>
      </w:pP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___________________________________                         _______________</w:t>
      </w:r>
    </w:p>
    <w:p w:rsidR="0062297D" w:rsidRPr="00064FEC"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(должность, Ф.И.О.)                                    (подпись)</w:t>
      </w:r>
    </w:p>
    <w:p w:rsidR="0062297D" w:rsidRPr="00064FEC" w:rsidRDefault="0062297D" w:rsidP="0062297D">
      <w:pPr>
        <w:pStyle w:val="ConsPlusNonformat"/>
        <w:jc w:val="both"/>
        <w:rPr>
          <w:rFonts w:ascii="Times New Roman" w:hAnsi="Times New Roman" w:cs="Times New Roman"/>
          <w:sz w:val="24"/>
          <w:szCs w:val="24"/>
        </w:rPr>
      </w:pPr>
    </w:p>
    <w:p w:rsidR="0062297D" w:rsidRDefault="0062297D" w:rsidP="0062297D">
      <w:pPr>
        <w:pStyle w:val="ConsPlusNonformat"/>
        <w:jc w:val="both"/>
        <w:rPr>
          <w:rFonts w:ascii="Times New Roman" w:hAnsi="Times New Roman" w:cs="Times New Roman"/>
          <w:sz w:val="24"/>
          <w:szCs w:val="24"/>
        </w:rPr>
      </w:pPr>
      <w:r w:rsidRPr="00064FEC">
        <w:rPr>
          <w:rFonts w:ascii="Times New Roman" w:hAnsi="Times New Roman" w:cs="Times New Roman"/>
          <w:sz w:val="24"/>
          <w:szCs w:val="24"/>
        </w:rPr>
        <w:t xml:space="preserve">                                                                       М.П.</w:t>
      </w:r>
    </w:p>
    <w:p w:rsidR="0062297D" w:rsidRDefault="0062297D" w:rsidP="0062297D">
      <w:pPr>
        <w:pStyle w:val="ConsPlusNonformat"/>
        <w:jc w:val="both"/>
        <w:rPr>
          <w:rFonts w:ascii="Times New Roman" w:hAnsi="Times New Roman" w:cs="Times New Roman"/>
          <w:sz w:val="24"/>
          <w:szCs w:val="24"/>
        </w:rPr>
      </w:pPr>
    </w:p>
    <w:p w:rsidR="0062297D" w:rsidRDefault="0062297D" w:rsidP="0062297D">
      <w:pPr>
        <w:pStyle w:val="ConsPlusNonformat"/>
        <w:jc w:val="both"/>
        <w:rPr>
          <w:rFonts w:ascii="Times New Roman" w:hAnsi="Times New Roman" w:cs="Times New Roman"/>
          <w:sz w:val="24"/>
          <w:szCs w:val="24"/>
        </w:rPr>
      </w:pPr>
    </w:p>
    <w:p w:rsidR="0062297D" w:rsidRDefault="0062297D" w:rsidP="0062297D">
      <w:pPr>
        <w:pStyle w:val="ConsPlusNonformat"/>
        <w:jc w:val="both"/>
        <w:rPr>
          <w:rFonts w:ascii="Times New Roman" w:hAnsi="Times New Roman" w:cs="Times New Roman"/>
          <w:sz w:val="24"/>
          <w:szCs w:val="24"/>
        </w:rPr>
      </w:pPr>
    </w:p>
    <w:p w:rsidR="0062297D" w:rsidRDefault="0062297D" w:rsidP="0062297D">
      <w:pPr>
        <w:pStyle w:val="ConsPlusNonformat"/>
        <w:ind w:firstLine="709"/>
        <w:jc w:val="both"/>
        <w:rPr>
          <w:rFonts w:ascii="Times New Roman" w:hAnsi="Times New Roman" w:cs="Times New Roman"/>
          <w:sz w:val="24"/>
          <w:szCs w:val="24"/>
        </w:rPr>
      </w:pPr>
    </w:p>
    <w:p w:rsidR="00D100DA" w:rsidRDefault="00D100DA">
      <w:bookmarkStart w:id="6" w:name="_GoBack"/>
      <w:bookmarkEnd w:id="6"/>
    </w:p>
    <w:sectPr w:rsidR="00D100DA" w:rsidSect="00F4005C">
      <w:headerReference w:type="even" r:id="rId9"/>
      <w:headerReference w:type="default" r:id="rId10"/>
      <w:footerReference w:type="even" r:id="rId11"/>
      <w:footerReference w:type="default" r:id="rId12"/>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21A" w:rsidRDefault="00B6121A" w:rsidP="0062297D">
      <w:r>
        <w:separator/>
      </w:r>
    </w:p>
  </w:endnote>
  <w:endnote w:type="continuationSeparator" w:id="0">
    <w:p w:rsidR="00B6121A" w:rsidRDefault="00B6121A" w:rsidP="0062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B6121A"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B6121A"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B6121A" w:rsidP="00F4005C">
    <w:pPr>
      <w:pStyle w:val="a4"/>
      <w:framePr w:wrap="around" w:vAnchor="text" w:hAnchor="margin" w:xAlign="right" w:y="1"/>
      <w:rPr>
        <w:rStyle w:val="a6"/>
      </w:rPr>
    </w:pPr>
  </w:p>
  <w:p w:rsidR="00F4005C" w:rsidRDefault="00B6121A"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21A" w:rsidRDefault="00B6121A" w:rsidP="0062297D">
      <w:r>
        <w:separator/>
      </w:r>
    </w:p>
  </w:footnote>
  <w:footnote w:type="continuationSeparator" w:id="0">
    <w:p w:rsidR="00B6121A" w:rsidRDefault="00B6121A" w:rsidP="0062297D">
      <w:r>
        <w:continuationSeparator/>
      </w:r>
    </w:p>
  </w:footnote>
  <w:footnote w:id="1">
    <w:p w:rsidR="0062297D" w:rsidRDefault="0062297D" w:rsidP="0062297D">
      <w:pPr>
        <w:pStyle w:val="ae"/>
      </w:pPr>
      <w:r>
        <w:rPr>
          <w:rStyle w:val="af0"/>
        </w:rPr>
        <w:footnoteRef/>
      </w:r>
      <w:r>
        <w:t xml:space="preserve"> Указывается при наличии соглашения о передаче о</w:t>
      </w:r>
      <w:r w:rsidRPr="00AA57C5">
        <w:t>рган</w:t>
      </w:r>
      <w:r>
        <w:t>ам</w:t>
      </w:r>
      <w:r w:rsidRPr="00AA57C5">
        <w:t xml:space="preserve"> местного самоуправления муниципального района части полномочий </w:t>
      </w:r>
      <w:r>
        <w:t xml:space="preserve">органов местного самоуправления поселений </w:t>
      </w:r>
      <w:r w:rsidRPr="00AA57C5">
        <w:t>по решению вопросов местного значения</w:t>
      </w:r>
    </w:p>
  </w:footnote>
  <w:footnote w:id="2">
    <w:p w:rsidR="0062297D" w:rsidRDefault="0062297D" w:rsidP="0062297D">
      <w:pPr>
        <w:pStyle w:val="ae"/>
      </w:pPr>
      <w:r>
        <w:rPr>
          <w:rStyle w:val="af0"/>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B6121A"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B612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05C" w:rsidRDefault="00B6121A"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2297D">
      <w:rPr>
        <w:rStyle w:val="a6"/>
        <w:noProof/>
      </w:rPr>
      <w:t>37</w:t>
    </w:r>
    <w:r>
      <w:rPr>
        <w:rStyle w:val="a6"/>
      </w:rPr>
      <w:fldChar w:fldCharType="end"/>
    </w:r>
  </w:p>
  <w:p w:rsidR="00F4005C" w:rsidRDefault="00B6121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1"/>
  </w:num>
  <w:num w:numId="10">
    <w:abstractNumId w:val="21"/>
  </w:num>
  <w:num w:numId="11">
    <w:abstractNumId w:val="5"/>
  </w:num>
  <w:num w:numId="12">
    <w:abstractNumId w:val="16"/>
  </w:num>
  <w:num w:numId="13">
    <w:abstractNumId w:val="0"/>
  </w:num>
  <w:num w:numId="14">
    <w:abstractNumId w:val="6"/>
  </w:num>
  <w:num w:numId="15">
    <w:abstractNumId w:val="32"/>
  </w:num>
  <w:num w:numId="16">
    <w:abstractNumId w:val="20"/>
  </w:num>
  <w:num w:numId="17">
    <w:abstractNumId w:val="29"/>
  </w:num>
  <w:num w:numId="18">
    <w:abstractNumId w:val="28"/>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3E"/>
    <w:rsid w:val="001A533E"/>
    <w:rsid w:val="0062297D"/>
    <w:rsid w:val="00B6121A"/>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3F1B3E4-025C-47B5-B235-797CB4E4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9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rsid w:val="0062297D"/>
    <w:rPr>
      <w:color w:val="0000FF"/>
      <w:u w:val="single"/>
    </w:rPr>
  </w:style>
  <w:style w:type="paragraph" w:styleId="a4">
    <w:name w:val="footer"/>
    <w:basedOn w:val="a"/>
    <w:link w:val="a5"/>
    <w:rsid w:val="0062297D"/>
    <w:pPr>
      <w:tabs>
        <w:tab w:val="center" w:pos="4677"/>
        <w:tab w:val="right" w:pos="9355"/>
      </w:tabs>
    </w:pPr>
  </w:style>
  <w:style w:type="character" w:customStyle="1" w:styleId="a5">
    <w:name w:val="Нижний колонтитул Знак"/>
    <w:basedOn w:val="a0"/>
    <w:link w:val="a4"/>
    <w:rsid w:val="0062297D"/>
    <w:rPr>
      <w:rFonts w:ascii="Times New Roman" w:eastAsia="Times New Roman" w:hAnsi="Times New Roman" w:cs="Times New Roman"/>
      <w:sz w:val="24"/>
      <w:szCs w:val="24"/>
      <w:lang w:eastAsia="ru-RU"/>
    </w:rPr>
  </w:style>
  <w:style w:type="character" w:styleId="a6">
    <w:name w:val="page number"/>
    <w:basedOn w:val="a0"/>
    <w:rsid w:val="0062297D"/>
  </w:style>
  <w:style w:type="paragraph" w:customStyle="1" w:styleId="ConsPlusNormal">
    <w:name w:val="ConsPlusNormal"/>
    <w:next w:val="a"/>
    <w:link w:val="ConsPlusNormal0"/>
    <w:rsid w:val="0062297D"/>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62297D"/>
    <w:pPr>
      <w:widowControl w:val="0"/>
      <w:suppressAutoHyphens/>
    </w:pPr>
    <w:rPr>
      <w:rFonts w:eastAsia="Lucida Sans Unicode"/>
      <w:lang w:val="x-none" w:eastAsia="ar-SA"/>
    </w:rPr>
  </w:style>
  <w:style w:type="character" w:customStyle="1" w:styleId="a8">
    <w:name w:val="Верхний колонтитул Знак"/>
    <w:basedOn w:val="a0"/>
    <w:link w:val="a7"/>
    <w:uiPriority w:val="99"/>
    <w:rsid w:val="0062297D"/>
    <w:rPr>
      <w:rFonts w:ascii="Times New Roman" w:eastAsia="Lucida Sans Unicode" w:hAnsi="Times New Roman" w:cs="Times New Roman"/>
      <w:sz w:val="24"/>
      <w:szCs w:val="24"/>
      <w:lang w:val="x-none" w:eastAsia="ar-SA"/>
    </w:rPr>
  </w:style>
  <w:style w:type="paragraph" w:styleId="a9">
    <w:name w:val="Body Text"/>
    <w:basedOn w:val="a"/>
    <w:link w:val="aa"/>
    <w:rsid w:val="0062297D"/>
    <w:pPr>
      <w:jc w:val="both"/>
    </w:pPr>
    <w:rPr>
      <w:sz w:val="28"/>
      <w:szCs w:val="20"/>
    </w:rPr>
  </w:style>
  <w:style w:type="character" w:customStyle="1" w:styleId="aa">
    <w:name w:val="Основной текст Знак"/>
    <w:basedOn w:val="a0"/>
    <w:link w:val="a9"/>
    <w:rsid w:val="0062297D"/>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62297D"/>
    <w:rPr>
      <w:rFonts w:ascii="Arial" w:eastAsia="Times New Roman" w:hAnsi="Arial" w:cs="Arial"/>
      <w:sz w:val="20"/>
      <w:szCs w:val="20"/>
      <w:lang w:eastAsia="ar-SA"/>
    </w:rPr>
  </w:style>
  <w:style w:type="paragraph" w:customStyle="1" w:styleId="ConsPlusTitle">
    <w:name w:val="ConsPlusTitle"/>
    <w:rsid w:val="006229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62297D"/>
    <w:pPr>
      <w:spacing w:before="100" w:beforeAutospacing="1" w:after="100" w:afterAutospacing="1"/>
    </w:pPr>
  </w:style>
  <w:style w:type="paragraph" w:customStyle="1" w:styleId="ConsPlusNonformat">
    <w:name w:val="ConsPlusNonformat"/>
    <w:uiPriority w:val="99"/>
    <w:rsid w:val="006229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62297D"/>
    <w:rPr>
      <w:rFonts w:ascii="Tahoma" w:hAnsi="Tahoma"/>
      <w:sz w:val="16"/>
      <w:szCs w:val="16"/>
      <w:lang w:val="x-none" w:eastAsia="x-none"/>
    </w:rPr>
  </w:style>
  <w:style w:type="character" w:customStyle="1" w:styleId="ad">
    <w:name w:val="Текст выноски Знак"/>
    <w:basedOn w:val="a0"/>
    <w:link w:val="ac"/>
    <w:rsid w:val="0062297D"/>
    <w:rPr>
      <w:rFonts w:ascii="Tahoma" w:eastAsia="Times New Roman" w:hAnsi="Tahoma" w:cs="Times New Roman"/>
      <w:sz w:val="16"/>
      <w:szCs w:val="16"/>
      <w:lang w:val="x-none" w:eastAsia="x-none"/>
    </w:rPr>
  </w:style>
  <w:style w:type="paragraph" w:styleId="ae">
    <w:name w:val="footnote text"/>
    <w:basedOn w:val="a"/>
    <w:link w:val="af"/>
    <w:rsid w:val="0062297D"/>
    <w:rPr>
      <w:sz w:val="20"/>
      <w:szCs w:val="20"/>
    </w:rPr>
  </w:style>
  <w:style w:type="character" w:customStyle="1" w:styleId="af">
    <w:name w:val="Текст сноски Знак"/>
    <w:basedOn w:val="a0"/>
    <w:link w:val="ae"/>
    <w:rsid w:val="0062297D"/>
    <w:rPr>
      <w:rFonts w:ascii="Times New Roman" w:eastAsia="Times New Roman" w:hAnsi="Times New Roman" w:cs="Times New Roman"/>
      <w:sz w:val="20"/>
      <w:szCs w:val="20"/>
      <w:lang w:eastAsia="ru-RU"/>
    </w:rPr>
  </w:style>
  <w:style w:type="character" w:styleId="af0">
    <w:name w:val="footnote reference"/>
    <w:rsid w:val="0062297D"/>
    <w:rPr>
      <w:vertAlign w:val="superscript"/>
    </w:rPr>
  </w:style>
  <w:style w:type="paragraph" w:customStyle="1" w:styleId="ConsPlusCell">
    <w:name w:val="ConsPlusCell"/>
    <w:uiPriority w:val="99"/>
    <w:rsid w:val="0062297D"/>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6229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sid w:val="0062297D"/>
    <w:rPr>
      <w:sz w:val="16"/>
      <w:szCs w:val="16"/>
    </w:rPr>
  </w:style>
  <w:style w:type="paragraph" w:styleId="af3">
    <w:name w:val="annotation text"/>
    <w:basedOn w:val="a"/>
    <w:link w:val="af4"/>
    <w:rsid w:val="0062297D"/>
    <w:rPr>
      <w:sz w:val="20"/>
      <w:szCs w:val="20"/>
    </w:rPr>
  </w:style>
  <w:style w:type="character" w:customStyle="1" w:styleId="af4">
    <w:name w:val="Текст примечания Знак"/>
    <w:basedOn w:val="a0"/>
    <w:link w:val="af3"/>
    <w:rsid w:val="0062297D"/>
    <w:rPr>
      <w:rFonts w:ascii="Times New Roman" w:eastAsia="Times New Roman" w:hAnsi="Times New Roman" w:cs="Times New Roman"/>
      <w:sz w:val="20"/>
      <w:szCs w:val="20"/>
      <w:lang w:eastAsia="ru-RU"/>
    </w:rPr>
  </w:style>
  <w:style w:type="paragraph" w:styleId="af5">
    <w:name w:val="annotation subject"/>
    <w:basedOn w:val="af3"/>
    <w:next w:val="af3"/>
    <w:link w:val="af6"/>
    <w:rsid w:val="0062297D"/>
    <w:rPr>
      <w:b/>
      <w:bCs/>
      <w:lang w:val="x-none" w:eastAsia="x-none"/>
    </w:rPr>
  </w:style>
  <w:style w:type="character" w:customStyle="1" w:styleId="af6">
    <w:name w:val="Тема примечания Знак"/>
    <w:basedOn w:val="af4"/>
    <w:link w:val="af5"/>
    <w:rsid w:val="0062297D"/>
    <w:rPr>
      <w:rFonts w:ascii="Times New Roman" w:eastAsia="Times New Roman" w:hAnsi="Times New Roman" w:cs="Times New Roman"/>
      <w:b/>
      <w:bCs/>
      <w:sz w:val="20"/>
      <w:szCs w:val="20"/>
      <w:lang w:val="x-none" w:eastAsia="x-none"/>
    </w:rPr>
  </w:style>
  <w:style w:type="paragraph" w:styleId="af7">
    <w:name w:val="endnote text"/>
    <w:basedOn w:val="a"/>
    <w:link w:val="af8"/>
    <w:rsid w:val="0062297D"/>
    <w:rPr>
      <w:sz w:val="20"/>
      <w:szCs w:val="20"/>
    </w:rPr>
  </w:style>
  <w:style w:type="character" w:customStyle="1" w:styleId="af8">
    <w:name w:val="Текст концевой сноски Знак"/>
    <w:basedOn w:val="a0"/>
    <w:link w:val="af7"/>
    <w:rsid w:val="0062297D"/>
    <w:rPr>
      <w:rFonts w:ascii="Times New Roman" w:eastAsia="Times New Roman" w:hAnsi="Times New Roman" w:cs="Times New Roman"/>
      <w:sz w:val="20"/>
      <w:szCs w:val="20"/>
      <w:lang w:eastAsia="ru-RU"/>
    </w:rPr>
  </w:style>
  <w:style w:type="character" w:styleId="af9">
    <w:name w:val="endnote reference"/>
    <w:rsid w:val="0062297D"/>
    <w:rPr>
      <w:vertAlign w:val="superscript"/>
    </w:rPr>
  </w:style>
  <w:style w:type="character" w:customStyle="1" w:styleId="1">
    <w:name w:val="1Орган_ПР Знак"/>
    <w:link w:val="10"/>
    <w:locked/>
    <w:rsid w:val="0062297D"/>
    <w:rPr>
      <w:rFonts w:ascii="Arial" w:hAnsi="Arial"/>
      <w:b/>
      <w:caps/>
      <w:sz w:val="28"/>
      <w:lang w:val="x-none" w:eastAsia="ar-SA"/>
    </w:rPr>
  </w:style>
  <w:style w:type="paragraph" w:customStyle="1" w:styleId="10">
    <w:name w:val="1Орган_ПР"/>
    <w:basedOn w:val="a"/>
    <w:link w:val="1"/>
    <w:rsid w:val="0062297D"/>
    <w:pPr>
      <w:snapToGrid w:val="0"/>
      <w:jc w:val="center"/>
    </w:pPr>
    <w:rPr>
      <w:rFonts w:ascii="Arial" w:eastAsiaTheme="minorHAnsi" w:hAnsi="Arial" w:cstheme="minorBidi"/>
      <w:b/>
      <w:caps/>
      <w:sz w:val="28"/>
      <w:szCs w:val="22"/>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06B156A525A6B2D3A259254347FEF9CC4B8FCB083331AAA114A89020BC66F5FEBA27AjEBD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7C06B156A525A6B2D3A259254347FEF9CC4B8FCB083331AAA114A89020BC66F5FEBA27AED413014j0BB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10174</Words>
  <Characters>57994</Characters>
  <Application>Microsoft Office Word</Application>
  <DocSecurity>0</DocSecurity>
  <Lines>483</Lines>
  <Paragraphs>136</Paragraphs>
  <ScaleCrop>false</ScaleCrop>
  <Company/>
  <LinksUpToDate>false</LinksUpToDate>
  <CharactersWithSpaces>68032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2024-01-19T06:39:00Z</dcterms:created>
  <dcterms:modified xsi:type="dcterms:W3CDTF">2024-01-19T06:39:00Z</dcterms:modified>
</cp:coreProperties>
</file>